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43" w:rsidRDefault="00711C43" w:rsidP="00711C43">
      <w:pPr>
        <w:pStyle w:val="a7"/>
        <w:spacing w:before="0" w:after="0"/>
        <w:ind w:left="0" w:right="0"/>
        <w:jc w:val="center"/>
        <w:rPr>
          <w:rFonts w:ascii="Times New Roman" w:hAnsi="Times New Roman"/>
          <w:b/>
          <w:color w:val="auto"/>
          <w:sz w:val="24"/>
          <w:szCs w:val="24"/>
        </w:rPr>
      </w:pPr>
      <w:r w:rsidRPr="00711C43">
        <w:rPr>
          <w:rFonts w:ascii="Times New Roman" w:hAnsi="Times New Roman"/>
          <w:noProof/>
          <w:color w:val="auto"/>
          <w:sz w:val="20"/>
          <w:szCs w:val="20"/>
        </w:rPr>
        <w:drawing>
          <wp:inline distT="0" distB="0" distL="0" distR="0">
            <wp:extent cx="6361877" cy="8953160"/>
            <wp:effectExtent l="0" t="0" r="0" b="0"/>
            <wp:docPr id="1" name="Рисунок 1" descr="C:\Users\Sveta\AppData\Local\Temp\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a\AppData\Local\Temp\SCAN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767" cy="8957227"/>
                    </a:xfrm>
                    <a:prstGeom prst="rect">
                      <a:avLst/>
                    </a:prstGeom>
                    <a:noFill/>
                    <a:ln>
                      <a:noFill/>
                    </a:ln>
                  </pic:spPr>
                </pic:pic>
              </a:graphicData>
            </a:graphic>
          </wp:inline>
        </w:drawing>
      </w:r>
    </w:p>
    <w:p w:rsidR="00711C43" w:rsidRDefault="00711C43" w:rsidP="00711C43">
      <w:pPr>
        <w:pStyle w:val="a7"/>
        <w:spacing w:before="0" w:after="0"/>
        <w:ind w:left="0" w:right="0"/>
        <w:jc w:val="center"/>
        <w:rPr>
          <w:rFonts w:ascii="Times New Roman" w:hAnsi="Times New Roman"/>
          <w:b/>
          <w:color w:val="auto"/>
          <w:sz w:val="24"/>
          <w:szCs w:val="24"/>
        </w:rPr>
      </w:pPr>
    </w:p>
    <w:p w:rsidR="00A33C5F" w:rsidRPr="00E51EA3" w:rsidRDefault="00A33C5F" w:rsidP="00711C43">
      <w:pPr>
        <w:pStyle w:val="a7"/>
        <w:spacing w:before="0" w:after="0"/>
        <w:ind w:left="0" w:right="0"/>
        <w:jc w:val="center"/>
        <w:rPr>
          <w:rFonts w:ascii="Times New Roman" w:hAnsi="Times New Roman"/>
          <w:b/>
          <w:color w:val="auto"/>
          <w:sz w:val="24"/>
          <w:szCs w:val="24"/>
        </w:rPr>
      </w:pPr>
      <w:bookmarkStart w:id="0" w:name="_GoBack"/>
      <w:bookmarkEnd w:id="0"/>
      <w:r w:rsidRPr="00E51EA3">
        <w:rPr>
          <w:rFonts w:ascii="Times New Roman" w:hAnsi="Times New Roman"/>
          <w:b/>
          <w:color w:val="auto"/>
          <w:sz w:val="24"/>
          <w:szCs w:val="24"/>
        </w:rPr>
        <w:lastRenderedPageBreak/>
        <w:t>Содержание</w:t>
      </w:r>
    </w:p>
    <w:p w:rsidR="00A33C5F" w:rsidRPr="00E51EA3" w:rsidRDefault="00A33C5F" w:rsidP="00E51EA3">
      <w:pPr>
        <w:spacing w:after="0" w:line="240" w:lineRule="auto"/>
        <w:contextualSpacing/>
        <w:jc w:val="both"/>
        <w:rPr>
          <w:rFonts w:ascii="Times New Roman" w:hAnsi="Times New Roman"/>
          <w:b/>
          <w:sz w:val="24"/>
          <w:szCs w:val="24"/>
        </w:rPr>
      </w:pPr>
      <w:r w:rsidRPr="00E51EA3">
        <w:rPr>
          <w:rFonts w:ascii="Times New Roman" w:eastAsia="Times New Roman" w:hAnsi="Times New Roman"/>
          <w:b/>
          <w:bCs/>
          <w:sz w:val="24"/>
          <w:szCs w:val="24"/>
        </w:rPr>
        <w:t>адаптированной основной образовательной программы  основного общего образования</w:t>
      </w:r>
      <w:r w:rsidRPr="00E51EA3">
        <w:rPr>
          <w:rFonts w:ascii="Times New Roman" w:hAnsi="Times New Roman"/>
          <w:b/>
          <w:sz w:val="24"/>
          <w:szCs w:val="24"/>
        </w:rPr>
        <w:t xml:space="preserve">обучающихся с ограниченными возможностями здоровья </w:t>
      </w:r>
    </w:p>
    <w:p w:rsidR="00A33C5F" w:rsidRPr="00E51EA3" w:rsidRDefault="00A33C5F" w:rsidP="00E51EA3">
      <w:pPr>
        <w:spacing w:after="0" w:line="240" w:lineRule="auto"/>
        <w:contextualSpacing/>
        <w:jc w:val="both"/>
        <w:rPr>
          <w:rFonts w:ascii="Times New Roman" w:hAnsi="Times New Roman"/>
          <w:b/>
          <w:sz w:val="24"/>
          <w:szCs w:val="24"/>
        </w:rPr>
      </w:pPr>
      <w:r w:rsidRPr="00E51EA3">
        <w:rPr>
          <w:rFonts w:ascii="Times New Roman" w:hAnsi="Times New Roman"/>
          <w:b/>
          <w:sz w:val="24"/>
          <w:szCs w:val="24"/>
        </w:rPr>
        <w:t>VII вида (с задержкой психического развития)</w:t>
      </w:r>
    </w:p>
    <w:tbl>
      <w:tblPr>
        <w:tblW w:w="988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7763"/>
        <w:gridCol w:w="2126"/>
      </w:tblGrid>
      <w:tr w:rsidR="00A33C5F" w:rsidRPr="00E51EA3" w:rsidTr="00784845">
        <w:trPr>
          <w:trHeight w:val="409"/>
        </w:trPr>
        <w:tc>
          <w:tcPr>
            <w:tcW w:w="7763" w:type="dxa"/>
            <w:tcBorders>
              <w:top w:val="single" w:sz="8" w:space="0" w:color="C0504D"/>
              <w:left w:val="single" w:sz="8" w:space="0" w:color="C0504D"/>
              <w:bottom w:val="single" w:sz="18" w:space="0" w:color="C0504D"/>
              <w:right w:val="single" w:sz="8" w:space="0" w:color="C0504D"/>
            </w:tcBorders>
          </w:tcPr>
          <w:p w:rsidR="00A33C5F" w:rsidRPr="00E51EA3" w:rsidRDefault="00A33C5F" w:rsidP="00E51EA3">
            <w:pPr>
              <w:tabs>
                <w:tab w:val="left" w:pos="7920"/>
              </w:tabs>
              <w:spacing w:after="0" w:line="240" w:lineRule="auto"/>
              <w:ind w:firstLine="360"/>
              <w:contextualSpacing/>
              <w:jc w:val="both"/>
              <w:rPr>
                <w:rFonts w:ascii="Times New Roman" w:eastAsia="Times New Roman" w:hAnsi="Times New Roman"/>
                <w:b/>
                <w:bCs/>
                <w:sz w:val="24"/>
                <w:szCs w:val="24"/>
              </w:rPr>
            </w:pPr>
          </w:p>
        </w:tc>
        <w:tc>
          <w:tcPr>
            <w:tcW w:w="2126" w:type="dxa"/>
            <w:tcBorders>
              <w:top w:val="single" w:sz="8" w:space="0" w:color="C0504D"/>
              <w:left w:val="single" w:sz="8" w:space="0" w:color="C0504D"/>
              <w:bottom w:val="single" w:sz="1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bCs/>
                <w:color w:val="auto"/>
                <w:sz w:val="24"/>
                <w:szCs w:val="24"/>
              </w:rPr>
            </w:pPr>
          </w:p>
        </w:tc>
      </w:tr>
      <w:tr w:rsidR="00A33C5F" w:rsidRPr="00E51EA3" w:rsidTr="00784845">
        <w:trPr>
          <w:trHeight w:val="225"/>
        </w:trPr>
        <w:tc>
          <w:tcPr>
            <w:tcW w:w="7763"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spacing w:after="0" w:line="240" w:lineRule="auto"/>
              <w:contextualSpacing/>
              <w:jc w:val="both"/>
              <w:rPr>
                <w:rFonts w:ascii="Times New Roman" w:eastAsia="Times New Roman" w:hAnsi="Times New Roman"/>
                <w:b/>
                <w:bCs/>
                <w:i/>
                <w:sz w:val="24"/>
                <w:szCs w:val="24"/>
              </w:rPr>
            </w:pPr>
            <w:r w:rsidRPr="00E51EA3">
              <w:rPr>
                <w:rFonts w:ascii="Times New Roman" w:eastAsia="Times New Roman" w:hAnsi="Times New Roman"/>
                <w:b/>
                <w:bCs/>
                <w:i/>
                <w:sz w:val="24"/>
                <w:szCs w:val="24"/>
              </w:rPr>
              <w:t>1.Целевой раздел</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65"/>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spacing w:after="0" w:line="240" w:lineRule="auto"/>
              <w:contextualSpacing/>
              <w:jc w:val="both"/>
              <w:rPr>
                <w:rFonts w:ascii="Times New Roman" w:eastAsia="Times New Roman" w:hAnsi="Times New Roman"/>
                <w:b/>
                <w:bCs/>
                <w:sz w:val="24"/>
                <w:szCs w:val="24"/>
              </w:rPr>
            </w:pPr>
            <w:r w:rsidRPr="00E51EA3">
              <w:rPr>
                <w:rFonts w:ascii="Times New Roman" w:eastAsia="Times New Roman" w:hAnsi="Times New Roman"/>
                <w:b/>
                <w:bCs/>
                <w:sz w:val="24"/>
                <w:szCs w:val="24"/>
              </w:rPr>
              <w:t>1.1. Пояснительная записка</w:t>
            </w: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A33C5F">
        <w:trPr>
          <w:trHeight w:val="773"/>
        </w:trPr>
        <w:tc>
          <w:tcPr>
            <w:tcW w:w="7763"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spacing w:after="0" w:line="240" w:lineRule="auto"/>
              <w:contextualSpacing/>
              <w:jc w:val="both"/>
              <w:rPr>
                <w:rFonts w:ascii="Times New Roman" w:hAnsi="Times New Roman"/>
                <w:b/>
                <w:sz w:val="24"/>
                <w:szCs w:val="24"/>
              </w:rPr>
            </w:pPr>
            <w:r w:rsidRPr="00E51EA3">
              <w:rPr>
                <w:rFonts w:ascii="Times New Roman" w:eastAsia="Times New Roman" w:hAnsi="Times New Roman"/>
                <w:b/>
                <w:bCs/>
                <w:sz w:val="24"/>
                <w:szCs w:val="24"/>
              </w:rPr>
              <w:t xml:space="preserve">1.2. </w:t>
            </w:r>
            <w:r w:rsidRPr="00E51EA3">
              <w:rPr>
                <w:rFonts w:ascii="Times New Roman" w:hAnsi="Times New Roman"/>
                <w:b/>
                <w:sz w:val="24"/>
                <w:szCs w:val="24"/>
              </w:rPr>
              <w:t>Планируемые результаты освоения обучающимися  с ограниченными возможностями здоровья VII вида (с задержкой психического развития)</w:t>
            </w:r>
          </w:p>
          <w:p w:rsidR="00A33C5F" w:rsidRPr="00E51EA3" w:rsidRDefault="00A33C5F" w:rsidP="00E51EA3">
            <w:pPr>
              <w:spacing w:after="0" w:line="240" w:lineRule="auto"/>
              <w:contextualSpacing/>
              <w:jc w:val="both"/>
              <w:rPr>
                <w:rFonts w:ascii="Times New Roman" w:eastAsia="Times New Roman" w:hAnsi="Times New Roman"/>
                <w:b/>
                <w:bCs/>
                <w:sz w:val="24"/>
                <w:szCs w:val="24"/>
              </w:rPr>
            </w:pPr>
            <w:r w:rsidRPr="00E51EA3">
              <w:rPr>
                <w:rFonts w:ascii="Times New Roman" w:hAnsi="Times New Roman"/>
                <w:b/>
                <w:sz w:val="24"/>
                <w:szCs w:val="24"/>
              </w:rPr>
              <w:t>адаптированной основной общеобразовательной программы</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803"/>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spacing w:after="0" w:line="240" w:lineRule="auto"/>
              <w:contextualSpacing/>
              <w:jc w:val="both"/>
              <w:rPr>
                <w:rFonts w:ascii="Times New Roman" w:eastAsia="Times New Roman" w:hAnsi="Times New Roman"/>
                <w:b/>
                <w:bCs/>
                <w:sz w:val="24"/>
                <w:szCs w:val="24"/>
              </w:rPr>
            </w:pPr>
            <w:r w:rsidRPr="00E51EA3">
              <w:rPr>
                <w:rFonts w:ascii="Times New Roman" w:eastAsia="Times New Roman" w:hAnsi="Times New Roman"/>
                <w:b/>
                <w:bCs/>
                <w:sz w:val="24"/>
                <w:szCs w:val="24"/>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65"/>
        </w:trPr>
        <w:tc>
          <w:tcPr>
            <w:tcW w:w="7763"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tabs>
                <w:tab w:val="left" w:pos="7920"/>
              </w:tabs>
              <w:spacing w:after="0" w:line="240" w:lineRule="auto"/>
              <w:contextualSpacing/>
              <w:jc w:val="both"/>
              <w:rPr>
                <w:rFonts w:ascii="Times New Roman" w:eastAsia="Times New Roman" w:hAnsi="Times New Roman"/>
                <w:b/>
                <w:bCs/>
                <w:i/>
                <w:sz w:val="24"/>
                <w:szCs w:val="24"/>
              </w:rPr>
            </w:pPr>
            <w:r w:rsidRPr="00E51EA3">
              <w:rPr>
                <w:rFonts w:ascii="Times New Roman" w:eastAsia="Times New Roman" w:hAnsi="Times New Roman"/>
                <w:b/>
                <w:bCs/>
                <w:i/>
                <w:sz w:val="24"/>
                <w:szCs w:val="24"/>
              </w:rPr>
              <w:t>2. Содержательный раздел</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866"/>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spacing w:after="0" w:line="240" w:lineRule="auto"/>
              <w:contextualSpacing/>
              <w:jc w:val="both"/>
              <w:rPr>
                <w:rFonts w:ascii="Times New Roman" w:eastAsia="Times New Roman" w:hAnsi="Times New Roman"/>
                <w:b/>
                <w:bCs/>
                <w:sz w:val="24"/>
                <w:szCs w:val="24"/>
              </w:rPr>
            </w:pPr>
            <w:r w:rsidRPr="00E51EA3">
              <w:rPr>
                <w:rFonts w:ascii="Times New Roman" w:eastAsia="Times New Roman" w:hAnsi="Times New Roman"/>
                <w:b/>
                <w:bCs/>
                <w:sz w:val="24"/>
                <w:szCs w:val="24"/>
              </w:rPr>
              <w:t xml:space="preserve">2.1. Программы отдельных учебных предметов, курсов </w:t>
            </w:r>
            <w:r w:rsidRPr="00E51EA3">
              <w:rPr>
                <w:rFonts w:ascii="Times New Roman" w:hAnsi="Times New Roman"/>
                <w:b/>
                <w:sz w:val="24"/>
                <w:szCs w:val="24"/>
              </w:rPr>
              <w:t>коррекционно -</w:t>
            </w:r>
            <w:r w:rsidRPr="00E51EA3">
              <w:rPr>
                <w:rFonts w:ascii="Times New Roman" w:hAnsi="Times New Roman"/>
                <w:b/>
                <w:sz w:val="24"/>
                <w:szCs w:val="24"/>
              </w:rPr>
              <w:tab/>
              <w:t xml:space="preserve"> развивающей области </w:t>
            </w:r>
            <w:r w:rsidRPr="00E51EA3">
              <w:rPr>
                <w:rFonts w:ascii="Times New Roman" w:eastAsia="Times New Roman" w:hAnsi="Times New Roman"/>
                <w:b/>
                <w:bCs/>
                <w:sz w:val="24"/>
                <w:szCs w:val="24"/>
              </w:rPr>
              <w:t>основного общего образования</w:t>
            </w: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63"/>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tabs>
                <w:tab w:val="left" w:pos="10348"/>
              </w:tabs>
              <w:spacing w:after="0" w:line="240" w:lineRule="auto"/>
              <w:contextualSpacing/>
              <w:jc w:val="both"/>
              <w:rPr>
                <w:rFonts w:ascii="Times New Roman" w:eastAsia="Times New Roman" w:hAnsi="Times New Roman"/>
                <w:b/>
                <w:bCs/>
                <w:sz w:val="24"/>
                <w:szCs w:val="24"/>
              </w:rPr>
            </w:pPr>
            <w:r w:rsidRPr="00E51EA3">
              <w:rPr>
                <w:rFonts w:ascii="Times New Roman" w:eastAsia="Times New Roman" w:hAnsi="Times New Roman"/>
                <w:b/>
                <w:bCs/>
                <w:sz w:val="24"/>
                <w:szCs w:val="24"/>
              </w:rPr>
              <w:t>2.2.</w:t>
            </w:r>
            <w:r w:rsidRPr="00E51EA3">
              <w:rPr>
                <w:rFonts w:ascii="Times New Roman" w:hAnsi="Times New Roman"/>
                <w:b/>
                <w:sz w:val="24"/>
                <w:szCs w:val="24"/>
              </w:rPr>
              <w:t>Программа духовно-нравственного развития</w:t>
            </w: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866"/>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spacing w:after="0" w:line="240" w:lineRule="auto"/>
              <w:contextualSpacing/>
              <w:jc w:val="both"/>
              <w:rPr>
                <w:rFonts w:ascii="Times New Roman" w:hAnsi="Times New Roman"/>
                <w:b/>
                <w:sz w:val="24"/>
                <w:szCs w:val="24"/>
              </w:rPr>
            </w:pPr>
            <w:r w:rsidRPr="00E51EA3">
              <w:rPr>
                <w:rFonts w:ascii="Times New Roman" w:eastAsia="Times New Roman" w:hAnsi="Times New Roman"/>
                <w:b/>
                <w:bCs/>
                <w:sz w:val="24"/>
                <w:szCs w:val="24"/>
              </w:rPr>
              <w:t>2.3.</w:t>
            </w:r>
            <w:r w:rsidRPr="00E51EA3">
              <w:rPr>
                <w:rFonts w:ascii="Times New Roman" w:hAnsi="Times New Roman"/>
                <w:b/>
                <w:sz w:val="24"/>
                <w:szCs w:val="24"/>
              </w:rPr>
              <w:t xml:space="preserve"> Программа формирования экологической культуры, здорового и безопасного образа жизни</w:t>
            </w:r>
          </w:p>
          <w:p w:rsidR="00A33C5F" w:rsidRPr="00E51EA3" w:rsidRDefault="00A33C5F" w:rsidP="00E51EA3">
            <w:pPr>
              <w:tabs>
                <w:tab w:val="left" w:pos="10348"/>
              </w:tabs>
              <w:spacing w:after="0" w:line="240" w:lineRule="auto"/>
              <w:contextualSpacing/>
              <w:jc w:val="both"/>
              <w:rPr>
                <w:rFonts w:ascii="Times New Roman" w:eastAsia="Times New Roman" w:hAnsi="Times New Roman"/>
                <w:b/>
                <w:bCs/>
                <w:sz w:val="24"/>
                <w:szCs w:val="24"/>
              </w:rPr>
            </w:pP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866"/>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2"/>
              <w:ind w:right="0"/>
              <w:contextualSpacing/>
              <w:rPr>
                <w:lang w:eastAsia="ru-RU"/>
              </w:rPr>
            </w:pPr>
            <w:r w:rsidRPr="00E51EA3">
              <w:rPr>
                <w:bCs w:val="0"/>
                <w:lang w:eastAsia="ru-RU"/>
              </w:rPr>
              <w:t>2.4.</w:t>
            </w:r>
            <w:r w:rsidRPr="00E51EA3">
              <w:rPr>
                <w:color w:val="000000"/>
                <w:lang w:eastAsia="ru-RU"/>
              </w:rPr>
              <w:t xml:space="preserve"> Программа коррекционной работы </w:t>
            </w:r>
          </w:p>
          <w:p w:rsidR="00A33C5F" w:rsidRPr="00E51EA3" w:rsidRDefault="00A33C5F" w:rsidP="00E51EA3">
            <w:pPr>
              <w:spacing w:after="0" w:line="240" w:lineRule="auto"/>
              <w:contextualSpacing/>
              <w:jc w:val="both"/>
              <w:rPr>
                <w:rFonts w:ascii="Times New Roman" w:eastAsia="Times New Roman" w:hAnsi="Times New Roman"/>
                <w:b/>
                <w:bCs/>
                <w:sz w:val="24"/>
                <w:szCs w:val="24"/>
              </w:rPr>
            </w:pP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19"/>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2"/>
              <w:ind w:right="0"/>
              <w:contextualSpacing/>
              <w:rPr>
                <w:b w:val="0"/>
                <w:bCs w:val="0"/>
                <w:lang w:eastAsia="ru-RU"/>
              </w:rPr>
            </w:pPr>
            <w:r w:rsidRPr="00E51EA3">
              <w:rPr>
                <w:bCs w:val="0"/>
                <w:lang w:eastAsia="ru-RU"/>
              </w:rPr>
              <w:t>2.5.Организация дополнительного образования</w:t>
            </w: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47"/>
        </w:trPr>
        <w:tc>
          <w:tcPr>
            <w:tcW w:w="7763"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tabs>
                <w:tab w:val="left" w:pos="7920"/>
              </w:tabs>
              <w:spacing w:after="0" w:line="240" w:lineRule="auto"/>
              <w:contextualSpacing/>
              <w:jc w:val="both"/>
              <w:rPr>
                <w:rFonts w:ascii="Times New Roman" w:eastAsia="Times New Roman" w:hAnsi="Times New Roman"/>
                <w:b/>
                <w:bCs/>
                <w:i/>
                <w:sz w:val="24"/>
                <w:szCs w:val="24"/>
              </w:rPr>
            </w:pPr>
            <w:r w:rsidRPr="00E51EA3">
              <w:rPr>
                <w:rFonts w:ascii="Times New Roman" w:eastAsia="Times New Roman" w:hAnsi="Times New Roman"/>
                <w:b/>
                <w:bCs/>
                <w:i/>
                <w:sz w:val="24"/>
                <w:szCs w:val="24"/>
              </w:rPr>
              <w:t>3. Организационный раздел</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65"/>
        </w:trPr>
        <w:tc>
          <w:tcPr>
            <w:tcW w:w="7763"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tabs>
                <w:tab w:val="left" w:pos="10206"/>
              </w:tabs>
              <w:spacing w:after="0" w:line="240" w:lineRule="auto"/>
              <w:contextualSpacing/>
              <w:jc w:val="both"/>
              <w:rPr>
                <w:rFonts w:ascii="Times New Roman" w:eastAsia="Times New Roman" w:hAnsi="Times New Roman"/>
                <w:b/>
                <w:bCs/>
                <w:sz w:val="24"/>
                <w:szCs w:val="24"/>
              </w:rPr>
            </w:pPr>
            <w:r w:rsidRPr="00E51EA3">
              <w:rPr>
                <w:rFonts w:ascii="Times New Roman" w:eastAsia="Times New Roman" w:hAnsi="Times New Roman"/>
                <w:b/>
                <w:bCs/>
                <w:sz w:val="24"/>
                <w:szCs w:val="24"/>
              </w:rPr>
              <w:t xml:space="preserve">3.1. Учебный план    </w:t>
            </w:r>
          </w:p>
        </w:tc>
        <w:tc>
          <w:tcPr>
            <w:tcW w:w="2126" w:type="dxa"/>
            <w:tcBorders>
              <w:top w:val="single" w:sz="8" w:space="0" w:color="C0504D"/>
              <w:left w:val="single" w:sz="8" w:space="0" w:color="C0504D"/>
              <w:bottom w:val="single" w:sz="8" w:space="0" w:color="C0504D"/>
              <w:right w:val="single" w:sz="8" w:space="0" w:color="C0504D"/>
            </w:tcBorders>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65"/>
        </w:trPr>
        <w:tc>
          <w:tcPr>
            <w:tcW w:w="7763"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036C21">
            <w:pPr>
              <w:tabs>
                <w:tab w:val="left" w:pos="10206"/>
              </w:tabs>
              <w:spacing w:after="0" w:line="240" w:lineRule="auto"/>
              <w:contextualSpacing/>
              <w:jc w:val="both"/>
              <w:rPr>
                <w:rFonts w:ascii="Times New Roman" w:eastAsia="Times New Roman" w:hAnsi="Times New Roman"/>
                <w:b/>
                <w:bCs/>
                <w:sz w:val="24"/>
                <w:szCs w:val="24"/>
              </w:rPr>
            </w:pPr>
            <w:r w:rsidRPr="00E51EA3">
              <w:rPr>
                <w:rFonts w:ascii="Times New Roman" w:eastAsia="Times New Roman" w:hAnsi="Times New Roman"/>
                <w:b/>
                <w:bCs/>
                <w:sz w:val="24"/>
                <w:szCs w:val="24"/>
              </w:rPr>
              <w:t xml:space="preserve">3.2. </w:t>
            </w:r>
            <w:r w:rsidR="00036C21" w:rsidRPr="00E51EA3">
              <w:rPr>
                <w:rFonts w:ascii="Times New Roman" w:eastAsia="Times New Roman" w:hAnsi="Times New Roman"/>
                <w:b/>
                <w:bCs/>
                <w:sz w:val="24"/>
                <w:szCs w:val="24"/>
              </w:rPr>
              <w:t>Календарный учебный график</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r w:rsidR="00A33C5F" w:rsidRPr="00E51EA3" w:rsidTr="00784845">
        <w:trPr>
          <w:trHeight w:val="565"/>
        </w:trPr>
        <w:tc>
          <w:tcPr>
            <w:tcW w:w="7763"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036C21" w:rsidP="00036C21">
            <w:pPr>
              <w:tabs>
                <w:tab w:val="left" w:pos="10206"/>
              </w:tabs>
              <w:spacing w:after="0" w:line="240" w:lineRule="auto"/>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3.3.</w:t>
            </w:r>
            <w:r w:rsidRPr="00E51EA3">
              <w:rPr>
                <w:rFonts w:ascii="Times New Roman" w:eastAsia="Times New Roman" w:hAnsi="Times New Roman"/>
                <w:b/>
                <w:bCs/>
                <w:sz w:val="24"/>
                <w:szCs w:val="24"/>
              </w:rPr>
              <w:t>Система условий реализации адаптированной основной образовательной программы уровня основного общего образования</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A33C5F" w:rsidRPr="00E51EA3" w:rsidRDefault="00A33C5F" w:rsidP="00E51EA3">
            <w:pPr>
              <w:pStyle w:val="a7"/>
              <w:spacing w:before="0" w:after="0"/>
              <w:ind w:left="0" w:right="0"/>
              <w:contextualSpacing/>
              <w:rPr>
                <w:rFonts w:ascii="Times New Roman" w:hAnsi="Times New Roman"/>
                <w:b/>
                <w:i/>
                <w:color w:val="auto"/>
                <w:sz w:val="24"/>
                <w:szCs w:val="24"/>
              </w:rPr>
            </w:pPr>
          </w:p>
        </w:tc>
      </w:tr>
    </w:tbl>
    <w:p w:rsidR="001B0D42" w:rsidRPr="00E51EA3" w:rsidRDefault="001B0D42" w:rsidP="00E51EA3">
      <w:pPr>
        <w:spacing w:after="0" w:line="240" w:lineRule="auto"/>
        <w:jc w:val="both"/>
        <w:rPr>
          <w:rFonts w:ascii="Times New Roman" w:hAnsi="Times New Roman"/>
          <w:sz w:val="24"/>
          <w:szCs w:val="24"/>
        </w:rPr>
      </w:pPr>
    </w:p>
    <w:p w:rsidR="00A33C5F" w:rsidRPr="00E51EA3" w:rsidRDefault="00A33C5F" w:rsidP="00E51EA3">
      <w:pPr>
        <w:spacing w:after="0" w:line="240" w:lineRule="auto"/>
        <w:jc w:val="both"/>
        <w:rPr>
          <w:rFonts w:ascii="Times New Roman" w:hAnsi="Times New Roman"/>
          <w:sz w:val="24"/>
          <w:szCs w:val="24"/>
        </w:rPr>
      </w:pPr>
    </w:p>
    <w:p w:rsidR="00A33C5F" w:rsidRDefault="00A33C5F" w:rsidP="00E51EA3">
      <w:pPr>
        <w:spacing w:after="0" w:line="240" w:lineRule="auto"/>
        <w:jc w:val="both"/>
        <w:rPr>
          <w:rFonts w:ascii="Times New Roman" w:hAnsi="Times New Roman"/>
          <w:sz w:val="24"/>
          <w:szCs w:val="24"/>
        </w:rPr>
      </w:pPr>
    </w:p>
    <w:p w:rsidR="00E51EA3" w:rsidRDefault="00E51EA3" w:rsidP="00E51EA3">
      <w:pPr>
        <w:spacing w:after="0" w:line="240" w:lineRule="auto"/>
        <w:jc w:val="both"/>
        <w:rPr>
          <w:rFonts w:ascii="Times New Roman" w:hAnsi="Times New Roman"/>
          <w:sz w:val="24"/>
          <w:szCs w:val="24"/>
        </w:rPr>
      </w:pPr>
    </w:p>
    <w:p w:rsidR="00036C21" w:rsidRDefault="00036C21" w:rsidP="00E51EA3">
      <w:pPr>
        <w:spacing w:after="0" w:line="240" w:lineRule="auto"/>
        <w:jc w:val="both"/>
        <w:rPr>
          <w:rFonts w:ascii="Times New Roman" w:hAnsi="Times New Roman"/>
          <w:sz w:val="24"/>
          <w:szCs w:val="24"/>
        </w:rPr>
      </w:pPr>
    </w:p>
    <w:p w:rsidR="007B6356" w:rsidRDefault="007B6356" w:rsidP="00E51EA3">
      <w:pPr>
        <w:spacing w:after="0" w:line="240" w:lineRule="auto"/>
        <w:jc w:val="both"/>
        <w:rPr>
          <w:rFonts w:ascii="Times New Roman" w:hAnsi="Times New Roman"/>
          <w:sz w:val="24"/>
          <w:szCs w:val="24"/>
        </w:rPr>
      </w:pPr>
    </w:p>
    <w:p w:rsidR="007B6356" w:rsidRDefault="007B6356" w:rsidP="00E51EA3">
      <w:pPr>
        <w:spacing w:after="0" w:line="240" w:lineRule="auto"/>
        <w:jc w:val="both"/>
        <w:rPr>
          <w:rFonts w:ascii="Times New Roman" w:hAnsi="Times New Roman"/>
          <w:sz w:val="24"/>
          <w:szCs w:val="24"/>
        </w:rPr>
      </w:pPr>
    </w:p>
    <w:p w:rsidR="00036C21" w:rsidRDefault="00036C21" w:rsidP="00E51EA3">
      <w:pPr>
        <w:spacing w:after="0" w:line="240" w:lineRule="auto"/>
        <w:jc w:val="both"/>
        <w:rPr>
          <w:rFonts w:ascii="Times New Roman" w:hAnsi="Times New Roman"/>
          <w:sz w:val="24"/>
          <w:szCs w:val="24"/>
        </w:rPr>
      </w:pPr>
    </w:p>
    <w:p w:rsidR="00E51EA3" w:rsidRDefault="00E51EA3" w:rsidP="00E51EA3">
      <w:pPr>
        <w:spacing w:after="0" w:line="240" w:lineRule="auto"/>
        <w:jc w:val="both"/>
        <w:rPr>
          <w:rFonts w:ascii="Times New Roman" w:hAnsi="Times New Roman"/>
          <w:sz w:val="24"/>
          <w:szCs w:val="24"/>
        </w:rPr>
      </w:pPr>
    </w:p>
    <w:p w:rsidR="00E51EA3" w:rsidRPr="00E51EA3" w:rsidRDefault="00E51EA3" w:rsidP="00E51EA3">
      <w:pPr>
        <w:spacing w:after="0" w:line="240" w:lineRule="auto"/>
        <w:jc w:val="both"/>
        <w:rPr>
          <w:rFonts w:ascii="Times New Roman" w:hAnsi="Times New Roman"/>
          <w:sz w:val="24"/>
          <w:szCs w:val="24"/>
        </w:rPr>
      </w:pPr>
    </w:p>
    <w:p w:rsidR="00A33C5F" w:rsidRPr="00E51EA3" w:rsidRDefault="00A33C5F" w:rsidP="00E51EA3">
      <w:pPr>
        <w:spacing w:after="0" w:line="240" w:lineRule="auto"/>
        <w:jc w:val="both"/>
        <w:rPr>
          <w:rFonts w:ascii="Times New Roman" w:hAnsi="Times New Roman"/>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938"/>
      </w:tblGrid>
      <w:tr w:rsidR="00A33C5F" w:rsidRPr="00E51EA3" w:rsidTr="00036C21">
        <w:tc>
          <w:tcPr>
            <w:tcW w:w="226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Основные</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разделы</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программы</w:t>
            </w:r>
          </w:p>
        </w:tc>
        <w:tc>
          <w:tcPr>
            <w:tcW w:w="7938" w:type="dxa"/>
          </w:tcPr>
          <w:p w:rsidR="00A33C5F" w:rsidRPr="00E51EA3" w:rsidRDefault="00A33C5F" w:rsidP="00E51EA3">
            <w:pPr>
              <w:spacing w:after="0" w:line="240" w:lineRule="auto"/>
              <w:contextualSpacing/>
              <w:jc w:val="both"/>
              <w:rPr>
                <w:rFonts w:ascii="Times New Roman" w:eastAsia="Times New Roman" w:hAnsi="Times New Roman"/>
                <w:bCs/>
                <w:i/>
                <w:sz w:val="24"/>
                <w:szCs w:val="24"/>
              </w:rPr>
            </w:pPr>
            <w:r w:rsidRPr="00E51EA3">
              <w:rPr>
                <w:rFonts w:ascii="Times New Roman" w:eastAsia="Times New Roman" w:hAnsi="Times New Roman"/>
                <w:bCs/>
                <w:i/>
                <w:sz w:val="24"/>
                <w:szCs w:val="24"/>
              </w:rPr>
              <w:t>1.Целевой раздел</w:t>
            </w:r>
          </w:p>
          <w:p w:rsidR="00A33C5F" w:rsidRPr="00E51EA3" w:rsidRDefault="00A33C5F" w:rsidP="00E51EA3">
            <w:pPr>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1.1. Пояснительная записка</w:t>
            </w:r>
          </w:p>
          <w:p w:rsidR="00A33C5F" w:rsidRPr="00E51EA3" w:rsidRDefault="00A33C5F" w:rsidP="00E51EA3">
            <w:pPr>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 xml:space="preserve">1.2. </w:t>
            </w:r>
            <w:r w:rsidRPr="00E51EA3">
              <w:rPr>
                <w:rFonts w:ascii="Times New Roman" w:hAnsi="Times New Roman"/>
                <w:sz w:val="24"/>
                <w:szCs w:val="24"/>
              </w:rPr>
              <w:t xml:space="preserve">Планируемые результаты освоения обучающимися адаптированной основной общеобразовательной программы </w:t>
            </w:r>
          </w:p>
          <w:p w:rsidR="00A33C5F" w:rsidRPr="00E51EA3" w:rsidRDefault="00A33C5F" w:rsidP="00E51EA3">
            <w:pPr>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p>
          <w:p w:rsidR="00A33C5F" w:rsidRPr="00E51EA3" w:rsidRDefault="00A33C5F" w:rsidP="00E51EA3">
            <w:pPr>
              <w:tabs>
                <w:tab w:val="left" w:pos="7920"/>
              </w:tabs>
              <w:spacing w:after="0" w:line="240" w:lineRule="auto"/>
              <w:contextualSpacing/>
              <w:jc w:val="both"/>
              <w:rPr>
                <w:rFonts w:ascii="Times New Roman" w:eastAsia="Times New Roman" w:hAnsi="Times New Roman"/>
                <w:bCs/>
                <w:i/>
                <w:sz w:val="24"/>
                <w:szCs w:val="24"/>
              </w:rPr>
            </w:pPr>
            <w:r w:rsidRPr="00E51EA3">
              <w:rPr>
                <w:rFonts w:ascii="Times New Roman" w:eastAsia="Times New Roman" w:hAnsi="Times New Roman"/>
                <w:bCs/>
                <w:i/>
                <w:sz w:val="24"/>
                <w:szCs w:val="24"/>
              </w:rPr>
              <w:t>2. Содержательный раздел</w:t>
            </w:r>
          </w:p>
          <w:p w:rsidR="00A33C5F" w:rsidRPr="00E51EA3" w:rsidRDefault="00A33C5F" w:rsidP="00E51EA3">
            <w:pPr>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 xml:space="preserve">2.1. Программы отдельных учебных предметов, курсов </w:t>
            </w:r>
            <w:r w:rsidRPr="00E51EA3">
              <w:rPr>
                <w:rFonts w:ascii="Times New Roman" w:hAnsi="Times New Roman"/>
                <w:sz w:val="24"/>
                <w:szCs w:val="24"/>
              </w:rPr>
              <w:t>коррекционно -</w:t>
            </w:r>
            <w:r w:rsidRPr="00E51EA3">
              <w:rPr>
                <w:rFonts w:ascii="Times New Roman" w:hAnsi="Times New Roman"/>
                <w:sz w:val="24"/>
                <w:szCs w:val="24"/>
              </w:rPr>
              <w:tab/>
              <w:t xml:space="preserve"> развивающей области </w:t>
            </w:r>
            <w:r w:rsidRPr="00E51EA3">
              <w:rPr>
                <w:rFonts w:ascii="Times New Roman" w:eastAsia="Times New Roman" w:hAnsi="Times New Roman"/>
                <w:bCs/>
                <w:sz w:val="24"/>
                <w:szCs w:val="24"/>
              </w:rPr>
              <w:t>основного общего образования</w:t>
            </w:r>
          </w:p>
          <w:p w:rsidR="00A33C5F" w:rsidRPr="00E51EA3" w:rsidRDefault="00A33C5F" w:rsidP="00E51EA3">
            <w:pPr>
              <w:tabs>
                <w:tab w:val="left" w:pos="10348"/>
              </w:tabs>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2.2.</w:t>
            </w:r>
            <w:r w:rsidRPr="00E51EA3">
              <w:rPr>
                <w:rFonts w:ascii="Times New Roman" w:hAnsi="Times New Roman"/>
                <w:sz w:val="24"/>
                <w:szCs w:val="24"/>
              </w:rPr>
              <w:t>Программа духовно-нравственного развития</w:t>
            </w:r>
          </w:p>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eastAsia="Times New Roman" w:hAnsi="Times New Roman"/>
                <w:bCs/>
                <w:sz w:val="24"/>
                <w:szCs w:val="24"/>
              </w:rPr>
              <w:t>2.3.</w:t>
            </w:r>
            <w:r w:rsidRPr="00E51EA3">
              <w:rPr>
                <w:rFonts w:ascii="Times New Roman" w:hAnsi="Times New Roman"/>
                <w:sz w:val="24"/>
                <w:szCs w:val="24"/>
              </w:rPr>
              <w:t xml:space="preserve"> Программа формирования экологической культуры, здорового и безопасного образа жизни</w:t>
            </w:r>
          </w:p>
          <w:p w:rsidR="00A33C5F" w:rsidRPr="00E51EA3" w:rsidRDefault="00A33C5F" w:rsidP="00E51EA3">
            <w:pPr>
              <w:pStyle w:val="2"/>
              <w:ind w:right="0"/>
              <w:contextualSpacing/>
              <w:rPr>
                <w:b w:val="0"/>
                <w:lang w:eastAsia="ru-RU"/>
              </w:rPr>
            </w:pPr>
            <w:r w:rsidRPr="00E51EA3">
              <w:rPr>
                <w:b w:val="0"/>
                <w:bCs w:val="0"/>
                <w:lang w:eastAsia="ru-RU"/>
              </w:rPr>
              <w:t>2.4.</w:t>
            </w:r>
            <w:r w:rsidRPr="00E51EA3">
              <w:rPr>
                <w:b w:val="0"/>
                <w:color w:val="000000"/>
                <w:lang w:eastAsia="ru-RU"/>
              </w:rPr>
              <w:t xml:space="preserve"> Программа коррекционной работы </w:t>
            </w:r>
          </w:p>
          <w:p w:rsidR="00A33C5F" w:rsidRPr="00E51EA3" w:rsidRDefault="00A33C5F" w:rsidP="00E51EA3">
            <w:pPr>
              <w:pStyle w:val="2"/>
              <w:ind w:right="0"/>
              <w:contextualSpacing/>
              <w:rPr>
                <w:b w:val="0"/>
                <w:bCs w:val="0"/>
                <w:lang w:eastAsia="ru-RU"/>
              </w:rPr>
            </w:pPr>
            <w:r w:rsidRPr="00E51EA3">
              <w:rPr>
                <w:b w:val="0"/>
                <w:bCs w:val="0"/>
                <w:lang w:eastAsia="ru-RU"/>
              </w:rPr>
              <w:t>2.5.Организация дополнительного образования</w:t>
            </w:r>
          </w:p>
          <w:p w:rsidR="00A33C5F" w:rsidRPr="00E51EA3" w:rsidRDefault="00A33C5F" w:rsidP="00E51EA3">
            <w:pPr>
              <w:tabs>
                <w:tab w:val="left" w:pos="7920"/>
              </w:tabs>
              <w:spacing w:after="0" w:line="240" w:lineRule="auto"/>
              <w:contextualSpacing/>
              <w:jc w:val="both"/>
              <w:rPr>
                <w:rFonts w:ascii="Times New Roman" w:eastAsia="Times New Roman" w:hAnsi="Times New Roman"/>
                <w:bCs/>
                <w:i/>
                <w:sz w:val="24"/>
                <w:szCs w:val="24"/>
              </w:rPr>
            </w:pPr>
            <w:r w:rsidRPr="00E51EA3">
              <w:rPr>
                <w:rFonts w:ascii="Times New Roman" w:eastAsia="Times New Roman" w:hAnsi="Times New Roman"/>
                <w:bCs/>
                <w:i/>
                <w:sz w:val="24"/>
                <w:szCs w:val="24"/>
              </w:rPr>
              <w:t>3. Организационный раздел</w:t>
            </w:r>
          </w:p>
          <w:p w:rsidR="00A33C5F" w:rsidRPr="00E51EA3" w:rsidRDefault="00A33C5F" w:rsidP="00E51EA3">
            <w:pPr>
              <w:tabs>
                <w:tab w:val="left" w:pos="10206"/>
              </w:tabs>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 xml:space="preserve">3.1. Учебный план    </w:t>
            </w:r>
          </w:p>
          <w:p w:rsidR="00A33C5F" w:rsidRPr="00E51EA3" w:rsidRDefault="00A33C5F" w:rsidP="00E51EA3">
            <w:pPr>
              <w:tabs>
                <w:tab w:val="left" w:pos="10206"/>
              </w:tabs>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3.2. Учебный план   дополнительного образования</w:t>
            </w:r>
          </w:p>
          <w:p w:rsidR="00A33C5F" w:rsidRPr="00E51EA3" w:rsidRDefault="00A33C5F" w:rsidP="00E51EA3">
            <w:pPr>
              <w:tabs>
                <w:tab w:val="left" w:pos="10206"/>
              </w:tabs>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3.3. Календарный учебный график</w:t>
            </w:r>
          </w:p>
          <w:p w:rsidR="00A33C5F" w:rsidRPr="00036C21" w:rsidRDefault="00A33C5F" w:rsidP="00E51EA3">
            <w:pPr>
              <w:tabs>
                <w:tab w:val="left" w:pos="10206"/>
              </w:tabs>
              <w:spacing w:after="0" w:line="240" w:lineRule="auto"/>
              <w:contextualSpacing/>
              <w:jc w:val="both"/>
              <w:rPr>
                <w:rFonts w:ascii="Times New Roman" w:eastAsia="Times New Roman" w:hAnsi="Times New Roman"/>
                <w:bCs/>
                <w:sz w:val="24"/>
                <w:szCs w:val="24"/>
              </w:rPr>
            </w:pPr>
            <w:r w:rsidRPr="00E51EA3">
              <w:rPr>
                <w:rFonts w:ascii="Times New Roman" w:eastAsia="Times New Roman" w:hAnsi="Times New Roman"/>
                <w:bCs/>
                <w:sz w:val="24"/>
                <w:szCs w:val="24"/>
              </w:rPr>
              <w:t>3. 4.Система условий реализации адаптированной основной образовательной программы уровня основного общего образования</w:t>
            </w:r>
          </w:p>
        </w:tc>
      </w:tr>
      <w:tr w:rsidR="00A33C5F" w:rsidRPr="00E51EA3" w:rsidTr="00036C21">
        <w:tc>
          <w:tcPr>
            <w:tcW w:w="226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Цель</w:t>
            </w:r>
          </w:p>
          <w:p w:rsidR="00A33C5F" w:rsidRPr="00E51EA3" w:rsidRDefault="00A33C5F" w:rsidP="00E51EA3">
            <w:pPr>
              <w:spacing w:after="0" w:line="240" w:lineRule="auto"/>
              <w:jc w:val="both"/>
              <w:rPr>
                <w:rFonts w:ascii="Times New Roman" w:hAnsi="Times New Roman"/>
                <w:sz w:val="24"/>
                <w:szCs w:val="24"/>
              </w:rPr>
            </w:pPr>
          </w:p>
        </w:tc>
        <w:tc>
          <w:tcPr>
            <w:tcW w:w="7938" w:type="dxa"/>
          </w:tcPr>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hAnsi="Times New Roman"/>
                <w:b/>
                <w:bCs/>
                <w:iCs/>
                <w:sz w:val="24"/>
                <w:szCs w:val="24"/>
              </w:rPr>
              <w:t>Цель</w:t>
            </w:r>
            <w:r w:rsidRPr="00E51EA3">
              <w:rPr>
                <w:rFonts w:ascii="Times New Roman" w:hAnsi="Times New Roman"/>
                <w:bCs/>
                <w:iCs/>
                <w:sz w:val="24"/>
                <w:szCs w:val="24"/>
              </w:rPr>
              <w:t>АООП  ООО —</w:t>
            </w:r>
            <w:r w:rsidRPr="00E51EA3">
              <w:rPr>
                <w:rFonts w:ascii="Times New Roman" w:hAnsi="Times New Roman"/>
                <w:sz w:val="24"/>
                <w:szCs w:val="24"/>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A33C5F" w:rsidRPr="00E51EA3" w:rsidRDefault="00A33C5F" w:rsidP="00E51EA3">
            <w:pPr>
              <w:spacing w:after="0" w:line="240" w:lineRule="auto"/>
              <w:jc w:val="both"/>
              <w:rPr>
                <w:rFonts w:ascii="Times New Roman" w:hAnsi="Times New Roman"/>
                <w:sz w:val="24"/>
                <w:szCs w:val="24"/>
              </w:rPr>
            </w:pPr>
          </w:p>
        </w:tc>
      </w:tr>
      <w:tr w:rsidR="00A33C5F" w:rsidRPr="00E51EA3" w:rsidTr="00036C21">
        <w:tc>
          <w:tcPr>
            <w:tcW w:w="226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Основные</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задачи</w:t>
            </w:r>
          </w:p>
          <w:p w:rsidR="00A33C5F" w:rsidRPr="00E51EA3" w:rsidRDefault="00A33C5F" w:rsidP="00E51EA3">
            <w:pPr>
              <w:spacing w:after="0" w:line="240" w:lineRule="auto"/>
              <w:jc w:val="both"/>
              <w:rPr>
                <w:rFonts w:ascii="Times New Roman" w:hAnsi="Times New Roman"/>
                <w:sz w:val="24"/>
                <w:szCs w:val="24"/>
              </w:rPr>
            </w:pPr>
          </w:p>
        </w:tc>
        <w:tc>
          <w:tcPr>
            <w:tcW w:w="7938" w:type="dxa"/>
          </w:tcPr>
          <w:p w:rsidR="00A33C5F" w:rsidRPr="00E51EA3" w:rsidRDefault="00A33C5F" w:rsidP="00E51EA3">
            <w:pPr>
              <w:spacing w:after="0" w:line="240" w:lineRule="auto"/>
              <w:ind w:firstLine="709"/>
              <w:jc w:val="both"/>
              <w:rPr>
                <w:rFonts w:ascii="Times New Roman" w:hAnsi="Times New Roman"/>
                <w:b/>
                <w:bCs/>
                <w:iCs/>
                <w:sz w:val="24"/>
                <w:szCs w:val="24"/>
              </w:rPr>
            </w:pPr>
            <w:r w:rsidRPr="00E51EA3">
              <w:rPr>
                <w:rFonts w:ascii="Times New Roman" w:hAnsi="Times New Roman"/>
                <w:b/>
                <w:bCs/>
                <w:iCs/>
                <w:sz w:val="24"/>
                <w:szCs w:val="24"/>
              </w:rPr>
              <w:t>Задачи:</w:t>
            </w:r>
          </w:p>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hAnsi="Times New Roman"/>
                <w:color w:val="00000A"/>
                <w:sz w:val="24"/>
                <w:szCs w:val="24"/>
              </w:rPr>
              <w:t xml:space="preserve">-овладение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 </w:t>
            </w:r>
          </w:p>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hAnsi="Times New Roman"/>
                <w:color w:val="00000A"/>
                <w:sz w:val="24"/>
                <w:szCs w:val="24"/>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hAnsi="Times New Roman"/>
                <w:sz w:val="24"/>
                <w:szCs w:val="24"/>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hAnsi="Times New Roman"/>
                <w:sz w:val="24"/>
                <w:szCs w:val="24"/>
              </w:rP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A33C5F" w:rsidRPr="00E51EA3" w:rsidRDefault="00A33C5F" w:rsidP="00E51EA3">
            <w:pPr>
              <w:spacing w:after="0" w:line="240" w:lineRule="auto"/>
              <w:contextualSpacing/>
              <w:jc w:val="both"/>
              <w:rPr>
                <w:rFonts w:ascii="Times New Roman" w:hAnsi="Times New Roman"/>
                <w:sz w:val="24"/>
                <w:szCs w:val="24"/>
              </w:rPr>
            </w:pPr>
            <w:r w:rsidRPr="00E51EA3">
              <w:rPr>
                <w:rFonts w:ascii="Times New Roman" w:hAnsi="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tc>
      </w:tr>
      <w:tr w:rsidR="00A33C5F" w:rsidRPr="00E51EA3" w:rsidTr="00036C21">
        <w:tc>
          <w:tcPr>
            <w:tcW w:w="226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Исполнители</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основных мероприятий</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Программы</w:t>
            </w:r>
          </w:p>
        </w:tc>
        <w:tc>
          <w:tcPr>
            <w:tcW w:w="793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Учителя, педагогические работники школы, администрация</w:t>
            </w:r>
          </w:p>
        </w:tc>
      </w:tr>
      <w:tr w:rsidR="00A33C5F" w:rsidRPr="00E51EA3" w:rsidTr="00036C21">
        <w:tc>
          <w:tcPr>
            <w:tcW w:w="226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Нормативно-</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правовое</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обеспечение для</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разработки</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Программы</w:t>
            </w:r>
          </w:p>
        </w:tc>
        <w:tc>
          <w:tcPr>
            <w:tcW w:w="793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-Конвенция о правах ребенка, принятая резолюцией Генеральной Ассамблеи ООН от 20.11.1989 № 44/25.</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-Конституция Российской Федерации.</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-ФЗ РФ от 29 декабря 2012 года Закон РФ "Об образовании в Российской Федерации".</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hAnsi="Times New Roman"/>
                <w:sz w:val="24"/>
                <w:szCs w:val="24"/>
              </w:rPr>
              <w:t>-</w:t>
            </w:r>
            <w:r w:rsidRPr="00E51EA3">
              <w:rPr>
                <w:rFonts w:ascii="Times New Roman" w:eastAsia="Times New Roman" w:hAnsi="Times New Roman"/>
                <w:sz w:val="24"/>
                <w:szCs w:val="24"/>
                <w:lang w:eastAsia="ru-RU"/>
              </w:rPr>
              <w:t xml:space="preserve">Письмо Министерства образования и науки РФ от 18.04. 2008 NoАФ-150/06 «О создании условий для получения образования детьми с ограниченными возможностями здоровья и детьми-инвалидами»;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-Национальная образовательная инициатива «Наша новая школа» (Утверждена 04 февраля 2010 года, Пр-271);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Письмо Министерства образования Российской Федерации от 06.04.2004 No 26/188-6и «О дополнительных мерах по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соблюдению права на образование детей-инвалидов с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отклонениями в умственном развитии»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-Устав школы;</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 локальные акты общеобразовательного учреждения;</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-Лицензия образовательного учреждения на осуществление образовательной деятельности.</w:t>
            </w:r>
          </w:p>
        </w:tc>
      </w:tr>
      <w:tr w:rsidR="00A33C5F" w:rsidRPr="00E51EA3" w:rsidTr="00036C21">
        <w:tc>
          <w:tcPr>
            <w:tcW w:w="2268" w:type="dxa"/>
          </w:tcPr>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Ожидаемые</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результаты</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реализации</w:t>
            </w:r>
          </w:p>
          <w:p w:rsidR="00A33C5F" w:rsidRPr="00E51EA3" w:rsidRDefault="00A33C5F" w:rsidP="00E51EA3">
            <w:pPr>
              <w:spacing w:after="0" w:line="240" w:lineRule="auto"/>
              <w:jc w:val="both"/>
              <w:rPr>
                <w:rFonts w:ascii="Times New Roman" w:hAnsi="Times New Roman"/>
                <w:sz w:val="24"/>
                <w:szCs w:val="24"/>
              </w:rPr>
            </w:pPr>
            <w:r w:rsidRPr="00E51EA3">
              <w:rPr>
                <w:rFonts w:ascii="Times New Roman" w:hAnsi="Times New Roman"/>
                <w:sz w:val="24"/>
                <w:szCs w:val="24"/>
              </w:rPr>
              <w:t>Программы</w:t>
            </w:r>
          </w:p>
        </w:tc>
        <w:tc>
          <w:tcPr>
            <w:tcW w:w="7938" w:type="dxa"/>
          </w:tcPr>
          <w:p w:rsidR="00A33C5F" w:rsidRPr="00E51EA3" w:rsidRDefault="00A33C5F" w:rsidP="00E51EA3">
            <w:pPr>
              <w:numPr>
                <w:ilvl w:val="0"/>
                <w:numId w:val="1"/>
              </w:numPr>
              <w:spacing w:after="0" w:line="240" w:lineRule="auto"/>
              <w:ind w:left="0"/>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 Обеспечение повышения качества образования</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для обучающихся в ОВЗ.</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2. Достижение показателей коррекционной работы:</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-уменьшение количества детей с диагнозом ЗПР на раннем уровне обучения;</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-подготовка обучающихся к государственной (итоговой) аттестации;</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3. Организация качественного трудового обучения для учащихся с ОВЗ.</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 xml:space="preserve">4. Увеличение числа педагогических работников, задействованных в системе инклюзивного образования, освоивших современные </w:t>
            </w:r>
          </w:p>
          <w:p w:rsidR="00A33C5F" w:rsidRPr="00E51EA3" w:rsidRDefault="00A33C5F" w:rsidP="00E51EA3">
            <w:pPr>
              <w:spacing w:after="0" w:line="240" w:lineRule="auto"/>
              <w:jc w:val="both"/>
              <w:rPr>
                <w:rFonts w:ascii="Times New Roman" w:eastAsia="Times New Roman" w:hAnsi="Times New Roman"/>
                <w:sz w:val="24"/>
                <w:szCs w:val="24"/>
                <w:lang w:eastAsia="ru-RU"/>
              </w:rPr>
            </w:pPr>
            <w:r w:rsidRPr="00E51EA3">
              <w:rPr>
                <w:rFonts w:ascii="Times New Roman" w:eastAsia="Times New Roman" w:hAnsi="Times New Roman"/>
                <w:sz w:val="24"/>
                <w:szCs w:val="24"/>
                <w:lang w:eastAsia="ru-RU"/>
              </w:rPr>
              <w:t>образовательные коррекционные технологии до 100%</w:t>
            </w:r>
          </w:p>
          <w:p w:rsidR="00A33C5F" w:rsidRPr="00E51EA3" w:rsidRDefault="00A33C5F" w:rsidP="00E51EA3">
            <w:pPr>
              <w:spacing w:after="0" w:line="240" w:lineRule="auto"/>
              <w:jc w:val="both"/>
              <w:rPr>
                <w:rFonts w:ascii="Times New Roman" w:hAnsi="Times New Roman"/>
                <w:sz w:val="24"/>
                <w:szCs w:val="24"/>
              </w:rPr>
            </w:pPr>
          </w:p>
        </w:tc>
      </w:tr>
    </w:tbl>
    <w:p w:rsidR="00784845" w:rsidRPr="00E51EA3" w:rsidRDefault="00784845" w:rsidP="00E51EA3">
      <w:pPr>
        <w:spacing w:after="0" w:line="240" w:lineRule="auto"/>
        <w:jc w:val="both"/>
        <w:rPr>
          <w:rFonts w:ascii="Times New Roman" w:hAnsi="Times New Roman"/>
          <w:sz w:val="24"/>
          <w:szCs w:val="24"/>
        </w:rPr>
      </w:pPr>
    </w:p>
    <w:p w:rsidR="00784845" w:rsidRPr="00E51EA3" w:rsidRDefault="00784845" w:rsidP="00E51EA3">
      <w:pPr>
        <w:spacing w:after="0" w:line="240" w:lineRule="auto"/>
        <w:jc w:val="both"/>
        <w:rPr>
          <w:rFonts w:ascii="Times New Roman" w:eastAsia="Times New Roman" w:hAnsi="Times New Roman"/>
          <w:b/>
          <w:bCs/>
          <w:sz w:val="24"/>
          <w:szCs w:val="24"/>
        </w:rPr>
      </w:pPr>
      <w:r w:rsidRPr="00E51EA3">
        <w:rPr>
          <w:rFonts w:ascii="Times New Roman" w:eastAsia="Times New Roman" w:hAnsi="Times New Roman"/>
          <w:b/>
          <w:bCs/>
          <w:sz w:val="24"/>
          <w:szCs w:val="24"/>
        </w:rPr>
        <w:t>1.Целевой раздел</w:t>
      </w:r>
    </w:p>
    <w:p w:rsidR="00784845" w:rsidRPr="00E51EA3" w:rsidRDefault="00784845" w:rsidP="00E51EA3">
      <w:pPr>
        <w:spacing w:after="0" w:line="240" w:lineRule="auto"/>
        <w:jc w:val="both"/>
        <w:rPr>
          <w:rFonts w:ascii="Times New Roman" w:eastAsia="Times New Roman" w:hAnsi="Times New Roman"/>
          <w:b/>
          <w:bCs/>
          <w:sz w:val="24"/>
          <w:szCs w:val="24"/>
        </w:rPr>
      </w:pPr>
      <w:r w:rsidRPr="00E51EA3">
        <w:rPr>
          <w:rFonts w:ascii="Times New Roman" w:eastAsia="Times New Roman" w:hAnsi="Times New Roman"/>
          <w:b/>
          <w:bCs/>
          <w:sz w:val="24"/>
          <w:szCs w:val="24"/>
        </w:rPr>
        <w:t>1.1. Пояснительная записка</w:t>
      </w:r>
    </w:p>
    <w:p w:rsidR="00784845" w:rsidRPr="00E51EA3" w:rsidRDefault="00784845" w:rsidP="00E51EA3">
      <w:pPr>
        <w:autoSpaceDE w:val="0"/>
        <w:autoSpaceDN w:val="0"/>
        <w:adjustRightInd w:val="0"/>
        <w:spacing w:after="0" w:line="240" w:lineRule="auto"/>
        <w:contextualSpacing/>
        <w:jc w:val="both"/>
        <w:rPr>
          <w:rFonts w:ascii="Times New Roman" w:hAnsi="Times New Roman"/>
          <w:b/>
          <w:bCs/>
          <w:sz w:val="24"/>
          <w:szCs w:val="24"/>
        </w:rPr>
      </w:pPr>
      <w:r w:rsidRPr="00E51EA3">
        <w:rPr>
          <w:rFonts w:ascii="Times New Roman" w:hAnsi="Times New Roman"/>
          <w:b/>
          <w:bCs/>
          <w:sz w:val="24"/>
          <w:szCs w:val="24"/>
        </w:rPr>
        <w:t>к адаптированной основной образовательной  программе</w:t>
      </w:r>
    </w:p>
    <w:p w:rsidR="00784845" w:rsidRPr="00E51EA3" w:rsidRDefault="00784845" w:rsidP="00E51EA3">
      <w:pPr>
        <w:spacing w:after="0" w:line="240" w:lineRule="auto"/>
        <w:contextualSpacing/>
        <w:jc w:val="both"/>
        <w:rPr>
          <w:rFonts w:ascii="Times New Roman" w:hAnsi="Times New Roman"/>
          <w:b/>
          <w:sz w:val="24"/>
          <w:szCs w:val="24"/>
        </w:rPr>
      </w:pPr>
      <w:r w:rsidRPr="00E51EA3">
        <w:rPr>
          <w:rFonts w:ascii="Times New Roman" w:hAnsi="Times New Roman"/>
          <w:b/>
          <w:bCs/>
          <w:sz w:val="24"/>
          <w:szCs w:val="24"/>
        </w:rPr>
        <w:t xml:space="preserve">на  уровне основного общего образования </w:t>
      </w:r>
      <w:r w:rsidRPr="00E51EA3">
        <w:rPr>
          <w:rFonts w:ascii="Times New Roman" w:hAnsi="Times New Roman"/>
          <w:b/>
          <w:sz w:val="24"/>
          <w:szCs w:val="24"/>
        </w:rPr>
        <w:t xml:space="preserve">обучающихся с ограниченными возможностями здоровья </w:t>
      </w:r>
    </w:p>
    <w:p w:rsidR="00784845" w:rsidRPr="00E51EA3" w:rsidRDefault="00784845" w:rsidP="00E51EA3">
      <w:pPr>
        <w:spacing w:after="0" w:line="240" w:lineRule="auto"/>
        <w:contextualSpacing/>
        <w:jc w:val="both"/>
        <w:rPr>
          <w:rFonts w:ascii="Times New Roman" w:hAnsi="Times New Roman"/>
          <w:b/>
          <w:sz w:val="24"/>
          <w:szCs w:val="24"/>
        </w:rPr>
      </w:pPr>
      <w:r w:rsidRPr="00E51EA3">
        <w:rPr>
          <w:rFonts w:ascii="Times New Roman" w:hAnsi="Times New Roman"/>
          <w:b/>
          <w:sz w:val="24"/>
          <w:szCs w:val="24"/>
        </w:rPr>
        <w:t>VII вида (с задержкой психического развития)</w:t>
      </w:r>
    </w:p>
    <w:p w:rsidR="00784845" w:rsidRPr="00E51EA3" w:rsidRDefault="00784845" w:rsidP="00E51EA3">
      <w:pPr>
        <w:autoSpaceDE w:val="0"/>
        <w:autoSpaceDN w:val="0"/>
        <w:adjustRightInd w:val="0"/>
        <w:spacing w:after="0" w:line="240" w:lineRule="auto"/>
        <w:contextualSpacing/>
        <w:jc w:val="both"/>
        <w:rPr>
          <w:rFonts w:ascii="Times New Roman" w:hAnsi="Times New Roman"/>
          <w:b/>
          <w:color w:val="00000A"/>
          <w:sz w:val="24"/>
          <w:szCs w:val="24"/>
        </w:rPr>
      </w:pPr>
    </w:p>
    <w:p w:rsidR="00784845" w:rsidRPr="00E51EA3" w:rsidRDefault="00784845" w:rsidP="00E51EA3">
      <w:pPr>
        <w:spacing w:after="0" w:line="240" w:lineRule="auto"/>
        <w:ind w:firstLine="567"/>
        <w:jc w:val="both"/>
        <w:rPr>
          <w:rFonts w:ascii="Times New Roman" w:hAnsi="Times New Roman"/>
          <w:sz w:val="24"/>
          <w:szCs w:val="24"/>
        </w:rPr>
      </w:pPr>
      <w:r w:rsidRPr="00E51EA3">
        <w:rPr>
          <w:rFonts w:ascii="Times New Roman" w:hAnsi="Times New Roman"/>
          <w:sz w:val="24"/>
          <w:szCs w:val="24"/>
        </w:rPr>
        <w:t>Адаптированная основная образовательная программа основного общего образования обучающихся с ограниченными возможностями здоровья VII вида (с задержкой психического развития) (далее – АООП) муниципального бюджетного общеобразовательного учреждения «Средняя общеобразовательная школа №</w:t>
      </w:r>
      <w:r w:rsidR="00036C21">
        <w:rPr>
          <w:rFonts w:ascii="Times New Roman" w:hAnsi="Times New Roman"/>
          <w:sz w:val="24"/>
          <w:szCs w:val="24"/>
        </w:rPr>
        <w:t xml:space="preserve"> </w:t>
      </w:r>
      <w:r w:rsidR="00E51EA3">
        <w:rPr>
          <w:rFonts w:ascii="Times New Roman" w:hAnsi="Times New Roman"/>
          <w:sz w:val="24"/>
          <w:szCs w:val="24"/>
        </w:rPr>
        <w:t>2</w:t>
      </w:r>
      <w:r w:rsidRPr="00E51EA3">
        <w:rPr>
          <w:rFonts w:ascii="Times New Roman" w:hAnsi="Times New Roman"/>
          <w:sz w:val="24"/>
          <w:szCs w:val="24"/>
        </w:rPr>
        <w:t xml:space="preserve"> п. Чернянка Белгородской области»     является нормативно</w:t>
      </w:r>
      <w:r w:rsidR="00E51EA3">
        <w:rPr>
          <w:rFonts w:ascii="Times New Roman" w:hAnsi="Times New Roman"/>
          <w:sz w:val="24"/>
          <w:szCs w:val="24"/>
        </w:rPr>
        <w:t xml:space="preserve"> </w:t>
      </w:r>
      <w:r w:rsidRPr="00E51EA3">
        <w:rPr>
          <w:rFonts w:ascii="Times New Roman" w:hAnsi="Times New Roman"/>
          <w:sz w:val="24"/>
          <w:szCs w:val="24"/>
        </w:rPr>
        <w:t>управленческим документом школы, составлена на основе основной образовательной программы основного общего образован</w:t>
      </w:r>
      <w:r w:rsidR="007B6356">
        <w:rPr>
          <w:rFonts w:ascii="Times New Roman" w:hAnsi="Times New Roman"/>
          <w:sz w:val="24"/>
          <w:szCs w:val="24"/>
        </w:rPr>
        <w:t>ия.</w:t>
      </w:r>
      <w:r w:rsidRPr="00E51EA3">
        <w:rPr>
          <w:rFonts w:ascii="Times New Roman" w:hAnsi="Times New Roman"/>
          <w:color w:val="FFFFFF"/>
          <w:sz w:val="24"/>
          <w:szCs w:val="24"/>
        </w:rPr>
        <w:t>в</w:t>
      </w:r>
      <w:r w:rsidRPr="00E51EA3">
        <w:rPr>
          <w:rFonts w:ascii="Times New Roman" w:hAnsi="Times New Roman"/>
          <w:sz w:val="24"/>
          <w:szCs w:val="24"/>
        </w:rPr>
        <w:t>Реализация АООП предполагает, что обучающиеся с задержкой психического развития получают образование сопоставимое по итоговым достижениям к моменту завершения школьного обучения с образованием сверстников без ограничений здоровья</w:t>
      </w:r>
      <w:r w:rsidR="00CA08AD" w:rsidRPr="00E51EA3">
        <w:rPr>
          <w:rFonts w:ascii="Times New Roman" w:hAnsi="Times New Roman"/>
          <w:sz w:val="24"/>
          <w:szCs w:val="24"/>
        </w:rPr>
        <w:t>.</w:t>
      </w:r>
    </w:p>
    <w:p w:rsidR="00784845" w:rsidRPr="00E51EA3" w:rsidRDefault="00784845" w:rsidP="00E51EA3">
      <w:pPr>
        <w:spacing w:after="0" w:line="240" w:lineRule="auto"/>
        <w:ind w:firstLine="567"/>
        <w:jc w:val="both"/>
        <w:rPr>
          <w:rFonts w:ascii="Times New Roman" w:hAnsi="Times New Roman"/>
          <w:sz w:val="24"/>
          <w:szCs w:val="24"/>
        </w:rPr>
      </w:pPr>
      <w:r w:rsidRPr="00E51EA3">
        <w:rPr>
          <w:rFonts w:ascii="Times New Roman" w:hAnsi="Times New Roman"/>
          <w:sz w:val="24"/>
          <w:szCs w:val="24"/>
        </w:rPr>
        <w:lastRenderedPageBreak/>
        <w:t xml:space="preserve">АООП определяет  цель и  задачи  исходя из психолого-педагогических особенностей развития детей 11-15 лет с задержкой психического развития.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Переход обучающегося в основную школу совпадает с предкритической фазой развития ребенка — переходом к кризису младшего подросткового возраста (11— 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Второй этап подросткового развития (14—15 лет, 8—9 классы) характеризуется: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стремлением подростка к общению и совместной деятельности со сверстниками;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процессом перехода от детства к взрослости, отражающимся в его характеристике как «переходного», «трудного» или «критического»;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убеждений, выработку принципов, моральное развитие личности;  </w:t>
      </w:r>
    </w:p>
    <w:p w:rsidR="00784845" w:rsidRPr="00E51EA3" w:rsidRDefault="00784845" w:rsidP="00E51EA3">
      <w:pPr>
        <w:spacing w:after="0" w:line="240" w:lineRule="auto"/>
        <w:ind w:firstLine="557"/>
        <w:jc w:val="both"/>
        <w:rPr>
          <w:rFonts w:ascii="Times New Roman" w:hAnsi="Times New Roman"/>
          <w:sz w:val="24"/>
          <w:szCs w:val="24"/>
        </w:rPr>
      </w:pPr>
      <w:r w:rsidRPr="00E51EA3">
        <w:rPr>
          <w:rFonts w:ascii="Times New Roman" w:hAnsi="Times New Roman"/>
          <w:sz w:val="24"/>
          <w:szCs w:val="24"/>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w:t>
      </w:r>
      <w:r w:rsidRPr="00E51EA3">
        <w:rPr>
          <w:rFonts w:ascii="Times New Roman" w:hAnsi="Times New Roman"/>
          <w:sz w:val="24"/>
          <w:szCs w:val="24"/>
        </w:rPr>
        <w:tab/>
        <w:t xml:space="preserve">неуверенностью </w:t>
      </w:r>
      <w:r w:rsidRPr="00E51EA3">
        <w:rPr>
          <w:rFonts w:ascii="Times New Roman" w:hAnsi="Times New Roman"/>
          <w:sz w:val="24"/>
          <w:szCs w:val="24"/>
        </w:rPr>
        <w:tab/>
        <w:t xml:space="preserve">в </w:t>
      </w:r>
      <w:r w:rsidRPr="00E51EA3">
        <w:rPr>
          <w:rFonts w:ascii="Times New Roman" w:hAnsi="Times New Roman"/>
          <w:sz w:val="24"/>
          <w:szCs w:val="24"/>
        </w:rPr>
        <w:tab/>
        <w:t xml:space="preserve">этом </w:t>
      </w:r>
      <w:r w:rsidRPr="00E51EA3">
        <w:rPr>
          <w:rFonts w:ascii="Times New Roman" w:hAnsi="Times New Roman"/>
          <w:sz w:val="24"/>
          <w:szCs w:val="24"/>
        </w:rPr>
        <w:tab/>
        <w:t xml:space="preserve">(нормативный </w:t>
      </w:r>
      <w:r w:rsidRPr="00E51EA3">
        <w:rPr>
          <w:rFonts w:ascii="Times New Roman" w:hAnsi="Times New Roman"/>
          <w:sz w:val="24"/>
          <w:szCs w:val="24"/>
        </w:rPr>
        <w:tab/>
        <w:t xml:space="preserve">кризис </w:t>
      </w:r>
      <w:r w:rsidRPr="00E51EA3">
        <w:rPr>
          <w:rFonts w:ascii="Times New Roman" w:hAnsi="Times New Roman"/>
          <w:sz w:val="24"/>
          <w:szCs w:val="24"/>
        </w:rPr>
        <w:tab/>
        <w:t xml:space="preserve">с </w:t>
      </w:r>
      <w:r w:rsidRPr="00E51EA3">
        <w:rPr>
          <w:rFonts w:ascii="Times New Roman" w:hAnsi="Times New Roman"/>
          <w:sz w:val="24"/>
          <w:szCs w:val="24"/>
        </w:rPr>
        <w:tab/>
        <w:t xml:space="preserve">его кульминационной </w:t>
      </w:r>
      <w:r w:rsidRPr="00E51EA3">
        <w:rPr>
          <w:rFonts w:ascii="Times New Roman" w:hAnsi="Times New Roman"/>
          <w:sz w:val="24"/>
          <w:szCs w:val="24"/>
        </w:rPr>
        <w:tab/>
        <w:t xml:space="preserve">точкой </w:t>
      </w:r>
      <w:r w:rsidRPr="00E51EA3">
        <w:rPr>
          <w:rFonts w:ascii="Times New Roman" w:hAnsi="Times New Roman"/>
          <w:sz w:val="24"/>
          <w:szCs w:val="24"/>
        </w:rPr>
        <w:tab/>
        <w:t xml:space="preserve">подросткового </w:t>
      </w:r>
      <w:r w:rsidRPr="00E51EA3">
        <w:rPr>
          <w:rFonts w:ascii="Times New Roman" w:hAnsi="Times New Roman"/>
          <w:sz w:val="24"/>
          <w:szCs w:val="24"/>
        </w:rPr>
        <w:tab/>
        <w:t xml:space="preserve">кризиса </w:t>
      </w:r>
      <w:r w:rsidRPr="00E51EA3">
        <w:rPr>
          <w:rFonts w:ascii="Times New Roman" w:hAnsi="Times New Roman"/>
          <w:sz w:val="24"/>
          <w:szCs w:val="24"/>
        </w:rPr>
        <w:tab/>
        <w:t xml:space="preserve">независимости, проявляющегося в разных формах непослушания, сопротивления и протеста);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—изменением социальной ситуации развития —ростом информационных перегрузок и изменением характера и способа общения и социальных взаимодействий —объемы и способы получения информации (СМИ, телевидение, Интернет).  </w:t>
      </w:r>
    </w:p>
    <w:p w:rsidR="00784845" w:rsidRPr="00E51EA3" w:rsidRDefault="00784845" w:rsidP="00E51EA3">
      <w:pPr>
        <w:spacing w:after="0" w:line="240" w:lineRule="auto"/>
        <w:ind w:firstLine="557"/>
        <w:jc w:val="both"/>
        <w:rPr>
          <w:rFonts w:ascii="Times New Roman" w:hAnsi="Times New Roman"/>
          <w:sz w:val="24"/>
          <w:szCs w:val="24"/>
        </w:rPr>
      </w:pPr>
      <w:r w:rsidRPr="00E51EA3">
        <w:rPr>
          <w:rFonts w:ascii="Times New Roman" w:hAnsi="Times New Roman"/>
          <w:sz w:val="24"/>
          <w:szCs w:val="24"/>
        </w:rPr>
        <w:t xml:space="preserve">Задержка психического развития чаще всего относится к «пограничной» форме дизонтогенеза и выражается в замедленном темпе созревания различных психических </w:t>
      </w:r>
      <w:r w:rsidRPr="00E51EA3">
        <w:rPr>
          <w:rFonts w:ascii="Times New Roman" w:hAnsi="Times New Roman"/>
          <w:sz w:val="24"/>
          <w:szCs w:val="24"/>
        </w:rPr>
        <w:tab/>
        <w:t xml:space="preserve">функций. </w:t>
      </w:r>
      <w:r w:rsidRPr="00E51EA3">
        <w:rPr>
          <w:rFonts w:ascii="Times New Roman" w:hAnsi="Times New Roman"/>
          <w:sz w:val="24"/>
          <w:szCs w:val="24"/>
        </w:rPr>
        <w:tab/>
        <w:t xml:space="preserve">В </w:t>
      </w:r>
      <w:r w:rsidRPr="00E51EA3">
        <w:rPr>
          <w:rFonts w:ascii="Times New Roman" w:hAnsi="Times New Roman"/>
          <w:sz w:val="24"/>
          <w:szCs w:val="24"/>
        </w:rPr>
        <w:tab/>
        <w:t xml:space="preserve">целом </w:t>
      </w:r>
      <w:r w:rsidRPr="00E51EA3">
        <w:rPr>
          <w:rFonts w:ascii="Times New Roman" w:hAnsi="Times New Roman"/>
          <w:sz w:val="24"/>
          <w:szCs w:val="24"/>
        </w:rPr>
        <w:tab/>
        <w:t xml:space="preserve">для </w:t>
      </w:r>
      <w:r w:rsidRPr="00E51EA3">
        <w:rPr>
          <w:rFonts w:ascii="Times New Roman" w:hAnsi="Times New Roman"/>
          <w:sz w:val="24"/>
          <w:szCs w:val="24"/>
        </w:rPr>
        <w:tab/>
        <w:t xml:space="preserve">данного </w:t>
      </w:r>
      <w:r w:rsidRPr="00E51EA3">
        <w:rPr>
          <w:rFonts w:ascii="Times New Roman" w:hAnsi="Times New Roman"/>
          <w:sz w:val="24"/>
          <w:szCs w:val="24"/>
        </w:rPr>
        <w:tab/>
        <w:t xml:space="preserve">состояния </w:t>
      </w:r>
      <w:r w:rsidRPr="00E51EA3">
        <w:rPr>
          <w:rFonts w:ascii="Times New Roman" w:hAnsi="Times New Roman"/>
          <w:sz w:val="24"/>
          <w:szCs w:val="24"/>
        </w:rPr>
        <w:tab/>
        <w:t xml:space="preserve">характерны гетерохронность (разновременность) проявления отклонений и существенные различия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По этиопатогенетической классификации различают следующие варианты: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 задержка психического развития конституционального генеза;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 задержка психического развития соматогенного генеза;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задержка психического развития психогенного генеза;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 задержка психического развития церебрально-органического происхождения.   </w:t>
      </w:r>
    </w:p>
    <w:p w:rsidR="00784845" w:rsidRPr="00E51EA3" w:rsidRDefault="00784845" w:rsidP="00E51EA3">
      <w:pPr>
        <w:spacing w:after="0" w:line="240" w:lineRule="auto"/>
        <w:jc w:val="both"/>
        <w:rPr>
          <w:rFonts w:ascii="Times New Roman" w:hAnsi="Times New Roman"/>
          <w:sz w:val="24"/>
          <w:szCs w:val="24"/>
        </w:rPr>
      </w:pPr>
    </w:p>
    <w:p w:rsidR="00784845" w:rsidRPr="00E51EA3" w:rsidRDefault="00784845" w:rsidP="00E51EA3">
      <w:pPr>
        <w:spacing w:after="0" w:line="240" w:lineRule="auto"/>
        <w:ind w:hanging="1604"/>
        <w:jc w:val="both"/>
        <w:rPr>
          <w:rFonts w:ascii="Times New Roman" w:hAnsi="Times New Roman"/>
          <w:b/>
          <w:sz w:val="24"/>
          <w:szCs w:val="24"/>
        </w:rPr>
      </w:pPr>
      <w:r w:rsidRPr="00E51EA3">
        <w:rPr>
          <w:rFonts w:ascii="Times New Roman" w:hAnsi="Times New Roman"/>
          <w:b/>
          <w:sz w:val="24"/>
          <w:szCs w:val="24"/>
        </w:rPr>
        <w:t>Краткая психолого-педагогическая характеристика</w:t>
      </w:r>
    </w:p>
    <w:p w:rsidR="00784845" w:rsidRPr="00E51EA3" w:rsidRDefault="00784845" w:rsidP="00E51EA3">
      <w:pPr>
        <w:spacing w:after="0" w:line="240" w:lineRule="auto"/>
        <w:ind w:hanging="1604"/>
        <w:jc w:val="both"/>
        <w:rPr>
          <w:rFonts w:ascii="Times New Roman" w:hAnsi="Times New Roman"/>
          <w:sz w:val="24"/>
          <w:szCs w:val="24"/>
        </w:rPr>
      </w:pPr>
      <w:r w:rsidRPr="00E51EA3">
        <w:rPr>
          <w:rFonts w:ascii="Times New Roman" w:hAnsi="Times New Roman"/>
          <w:b/>
          <w:sz w:val="24"/>
          <w:szCs w:val="24"/>
        </w:rPr>
        <w:t>обучающихся с ОВЗ (ЗПР).</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школе учащиеся обучаются в классах по адаптированной основнойобразовательной </w:t>
      </w:r>
      <w:r w:rsidRPr="00E51EA3">
        <w:rPr>
          <w:rFonts w:ascii="Times New Roman" w:hAnsi="Times New Roman"/>
          <w:sz w:val="24"/>
          <w:szCs w:val="24"/>
        </w:rPr>
        <w:tab/>
        <w:t xml:space="preserve">программе </w:t>
      </w:r>
      <w:r w:rsidRPr="00E51EA3">
        <w:rPr>
          <w:rFonts w:ascii="Times New Roman" w:hAnsi="Times New Roman"/>
          <w:sz w:val="24"/>
          <w:szCs w:val="24"/>
        </w:rPr>
        <w:tab/>
        <w:t xml:space="preserve">ООО </w:t>
      </w:r>
      <w:r w:rsidRPr="00E51EA3">
        <w:rPr>
          <w:rFonts w:ascii="Times New Roman" w:hAnsi="Times New Roman"/>
          <w:sz w:val="24"/>
          <w:szCs w:val="24"/>
        </w:rPr>
        <w:tab/>
        <w:t xml:space="preserve">для </w:t>
      </w:r>
      <w:r w:rsidRPr="00E51EA3">
        <w:rPr>
          <w:rFonts w:ascii="Times New Roman" w:hAnsi="Times New Roman"/>
          <w:sz w:val="24"/>
          <w:szCs w:val="24"/>
        </w:rPr>
        <w:tab/>
        <w:t xml:space="preserve">детей </w:t>
      </w:r>
      <w:r w:rsidRPr="00E51EA3">
        <w:rPr>
          <w:rFonts w:ascii="Times New Roman" w:hAnsi="Times New Roman"/>
          <w:sz w:val="24"/>
          <w:szCs w:val="24"/>
        </w:rPr>
        <w:tab/>
        <w:t xml:space="preserve">с </w:t>
      </w:r>
      <w:r w:rsidRPr="00E51EA3">
        <w:rPr>
          <w:rFonts w:ascii="Times New Roman" w:hAnsi="Times New Roman"/>
          <w:sz w:val="24"/>
          <w:szCs w:val="24"/>
        </w:rPr>
        <w:tab/>
        <w:t xml:space="preserve">задержкой психического </w:t>
      </w:r>
      <w:r w:rsidRPr="00E51EA3">
        <w:rPr>
          <w:rFonts w:ascii="Times New Roman" w:hAnsi="Times New Roman"/>
          <w:sz w:val="24"/>
          <w:szCs w:val="24"/>
        </w:rPr>
        <w:tab/>
        <w:t xml:space="preserve">развития </w:t>
      </w:r>
      <w:r w:rsidRPr="00E51EA3">
        <w:rPr>
          <w:rFonts w:ascii="Times New Roman" w:hAnsi="Times New Roman"/>
          <w:sz w:val="24"/>
          <w:szCs w:val="24"/>
        </w:rPr>
        <w:tab/>
        <w:t xml:space="preserve">на </w:t>
      </w:r>
      <w:r w:rsidRPr="00E51EA3">
        <w:rPr>
          <w:rFonts w:ascii="Times New Roman" w:hAnsi="Times New Roman"/>
          <w:sz w:val="24"/>
          <w:szCs w:val="24"/>
        </w:rPr>
        <w:tab/>
        <w:t xml:space="preserve">основании </w:t>
      </w:r>
      <w:r w:rsidRPr="00E51EA3">
        <w:rPr>
          <w:rFonts w:ascii="Times New Roman" w:hAnsi="Times New Roman"/>
          <w:sz w:val="24"/>
          <w:szCs w:val="24"/>
        </w:rPr>
        <w:tab/>
        <w:t xml:space="preserve">заключения </w:t>
      </w:r>
      <w:r w:rsidRPr="00E51EA3">
        <w:rPr>
          <w:rFonts w:ascii="Times New Roman" w:hAnsi="Times New Roman"/>
          <w:sz w:val="24"/>
          <w:szCs w:val="24"/>
        </w:rPr>
        <w:tab/>
        <w:t xml:space="preserve">психолого-медикопедагогической комиссии. У обучающихся выявлены трудности в обучении и развитии, обусловленные задержкой психического развития, а также сниженный уровень психического тонуса (активности) и </w:t>
      </w:r>
      <w:r w:rsidRPr="00E51EA3">
        <w:rPr>
          <w:rFonts w:ascii="Times New Roman" w:hAnsi="Times New Roman"/>
          <w:sz w:val="24"/>
          <w:szCs w:val="24"/>
        </w:rPr>
        <w:lastRenderedPageBreak/>
        <w:t xml:space="preserve">работоспособности, замедленный темп деятельности при выполнении заданий, быстрое пресыщение деятельностью, неустойчивость внимания и резервных возможностей. Отмечаются нарушения внимания, памяти, восприятия и др. познавательных </w:t>
      </w:r>
      <w:r w:rsidRPr="00E51EA3">
        <w:rPr>
          <w:rFonts w:ascii="Times New Roman" w:hAnsi="Times New Roman"/>
          <w:sz w:val="24"/>
          <w:szCs w:val="24"/>
        </w:rPr>
        <w:tab/>
        <w:t xml:space="preserve">процессов, </w:t>
      </w:r>
      <w:r w:rsidRPr="00E51EA3">
        <w:rPr>
          <w:rFonts w:ascii="Times New Roman" w:hAnsi="Times New Roman"/>
          <w:sz w:val="24"/>
          <w:szCs w:val="24"/>
        </w:rPr>
        <w:tab/>
        <w:t xml:space="preserve">умственной работоспособности </w:t>
      </w:r>
      <w:r w:rsidRPr="00E51EA3">
        <w:rPr>
          <w:rFonts w:ascii="Times New Roman" w:hAnsi="Times New Roman"/>
          <w:sz w:val="24"/>
          <w:szCs w:val="24"/>
        </w:rPr>
        <w:tab/>
        <w:t xml:space="preserve">и целенаправленности деятельности, в той или иной степени затрудняющие усвоение школьных норм и школьную адаптацию в целом.  </w:t>
      </w:r>
    </w:p>
    <w:p w:rsidR="00784845" w:rsidRPr="00E51EA3" w:rsidRDefault="00784845" w:rsidP="00E51EA3">
      <w:pPr>
        <w:spacing w:after="0" w:line="240" w:lineRule="auto"/>
        <w:ind w:firstLine="567"/>
        <w:jc w:val="both"/>
        <w:rPr>
          <w:rFonts w:ascii="Times New Roman" w:hAnsi="Times New Roman"/>
          <w:sz w:val="24"/>
          <w:szCs w:val="24"/>
        </w:rPr>
      </w:pPr>
      <w:r w:rsidRPr="00E51EA3">
        <w:rPr>
          <w:rFonts w:ascii="Times New Roman" w:hAnsi="Times New Roman"/>
          <w:sz w:val="24"/>
          <w:szCs w:val="24"/>
        </w:rPr>
        <w:t xml:space="preserve">Произвольность, самоконтроль, саморегуляция в поведении и деятельности, сформированы недостаточно. Обучаемость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784845" w:rsidRPr="00E51EA3" w:rsidRDefault="00784845" w:rsidP="00E51EA3">
      <w:pPr>
        <w:spacing w:after="0" w:line="240" w:lineRule="auto"/>
        <w:ind w:firstLine="567"/>
        <w:jc w:val="both"/>
        <w:rPr>
          <w:rFonts w:ascii="Times New Roman" w:hAnsi="Times New Roman"/>
          <w:sz w:val="24"/>
          <w:szCs w:val="24"/>
        </w:rPr>
      </w:pPr>
      <w:r w:rsidRPr="00E51EA3">
        <w:rPr>
          <w:rFonts w:ascii="Times New Roman" w:hAnsi="Times New Roman"/>
          <w:b/>
          <w:sz w:val="24"/>
          <w:szCs w:val="24"/>
        </w:rPr>
        <w:t xml:space="preserve">Особые образовательные потребности обучающихся с ОВЗ (ЗПР).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E51EA3">
        <w:rPr>
          <w:rFonts w:ascii="Times New Roman" w:hAnsi="Times New Roman"/>
          <w:b/>
          <w:sz w:val="24"/>
          <w:szCs w:val="24"/>
        </w:rPr>
        <w:t xml:space="preserve">К общим потребностям </w:t>
      </w:r>
      <w:r w:rsidRPr="00E51EA3">
        <w:rPr>
          <w:rFonts w:ascii="Times New Roman" w:hAnsi="Times New Roman"/>
          <w:sz w:val="24"/>
          <w:szCs w:val="24"/>
        </w:rPr>
        <w:t xml:space="preserve">обучающихся с ОВЗ (ЗПР) </w:t>
      </w:r>
      <w:r w:rsidRPr="00E51EA3">
        <w:rPr>
          <w:rFonts w:ascii="Times New Roman" w:hAnsi="Times New Roman"/>
          <w:b/>
          <w:sz w:val="24"/>
          <w:szCs w:val="24"/>
        </w:rPr>
        <w:t xml:space="preserve">относятся: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психологическое сопровождение, оптимизирующее взаимодействие ребенка с педагогами и соучениками;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психологическое </w:t>
      </w:r>
      <w:r w:rsidRPr="00E51EA3">
        <w:rPr>
          <w:rFonts w:ascii="Times New Roman" w:hAnsi="Times New Roman"/>
          <w:sz w:val="24"/>
          <w:szCs w:val="24"/>
        </w:rPr>
        <w:tab/>
        <w:t xml:space="preserve">сопровождение, </w:t>
      </w:r>
      <w:r w:rsidRPr="00E51EA3">
        <w:rPr>
          <w:rFonts w:ascii="Times New Roman" w:hAnsi="Times New Roman"/>
          <w:sz w:val="24"/>
          <w:szCs w:val="24"/>
        </w:rPr>
        <w:tab/>
        <w:t xml:space="preserve">направленное </w:t>
      </w:r>
      <w:r w:rsidRPr="00E51EA3">
        <w:rPr>
          <w:rFonts w:ascii="Times New Roman" w:hAnsi="Times New Roman"/>
          <w:sz w:val="24"/>
          <w:szCs w:val="24"/>
        </w:rPr>
        <w:tab/>
        <w:t xml:space="preserve">на </w:t>
      </w:r>
      <w:r w:rsidRPr="00E51EA3">
        <w:rPr>
          <w:rFonts w:ascii="Times New Roman" w:hAnsi="Times New Roman"/>
          <w:sz w:val="24"/>
          <w:szCs w:val="24"/>
        </w:rPr>
        <w:tab/>
        <w:t xml:space="preserve">установление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взаимодействия семьи и образовательной организации;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784845" w:rsidRPr="00E51EA3" w:rsidRDefault="00784845" w:rsidP="00E51EA3">
      <w:pPr>
        <w:spacing w:after="0" w:line="240" w:lineRule="auto"/>
        <w:ind w:firstLine="711"/>
        <w:jc w:val="both"/>
        <w:rPr>
          <w:rFonts w:ascii="Times New Roman" w:hAnsi="Times New Roman"/>
          <w:sz w:val="24"/>
          <w:szCs w:val="24"/>
        </w:rPr>
      </w:pPr>
      <w:r w:rsidRPr="00E51EA3">
        <w:rPr>
          <w:rFonts w:ascii="Times New Roman" w:hAnsi="Times New Roman"/>
          <w:sz w:val="24"/>
          <w:szCs w:val="24"/>
        </w:rPr>
        <w:t xml:space="preserve">Для обучающихся с ОВЗ (ЗПР), осваивающих адаптированную основную образовательную программу основного общего образования, характерны </w:t>
      </w:r>
      <w:r w:rsidRPr="00E51EA3">
        <w:rPr>
          <w:rFonts w:ascii="Times New Roman" w:hAnsi="Times New Roman"/>
          <w:b/>
          <w:sz w:val="24"/>
          <w:szCs w:val="24"/>
        </w:rPr>
        <w:t>следующие специфические образовательные потребности</w:t>
      </w:r>
      <w:r w:rsidRPr="00E51EA3">
        <w:rPr>
          <w:rFonts w:ascii="Times New Roman" w:hAnsi="Times New Roman"/>
          <w:sz w:val="24"/>
          <w:szCs w:val="24"/>
        </w:rPr>
        <w:t xml:space="preserve">: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учебной деятельностью на уровне основного общего образования, становление которой осуществляется в форме учебного исследования, к новой внутренней позиции обучающегося,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упрощение системы учебно-познавательных задач, решаемых в процессе образования;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необходимость постоянной актуализации знаний, умений и одобряемых обществом норм поведения;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использование </w:t>
      </w:r>
      <w:r w:rsidRPr="00E51EA3">
        <w:rPr>
          <w:rFonts w:ascii="Times New Roman" w:hAnsi="Times New Roman"/>
          <w:sz w:val="24"/>
          <w:szCs w:val="24"/>
        </w:rPr>
        <w:tab/>
        <w:t xml:space="preserve">преимущественно </w:t>
      </w:r>
      <w:r w:rsidRPr="00E51EA3">
        <w:rPr>
          <w:rFonts w:ascii="Times New Roman" w:hAnsi="Times New Roman"/>
          <w:sz w:val="24"/>
          <w:szCs w:val="24"/>
        </w:rPr>
        <w:tab/>
        <w:t xml:space="preserve">позитивных </w:t>
      </w:r>
      <w:r w:rsidRPr="00E51EA3">
        <w:rPr>
          <w:rFonts w:ascii="Times New Roman" w:hAnsi="Times New Roman"/>
          <w:sz w:val="24"/>
          <w:szCs w:val="24"/>
        </w:rPr>
        <w:tab/>
        <w:t xml:space="preserve">средств </w:t>
      </w:r>
      <w:r w:rsidRPr="00E51EA3">
        <w:rPr>
          <w:rFonts w:ascii="Times New Roman" w:hAnsi="Times New Roman"/>
          <w:sz w:val="24"/>
          <w:szCs w:val="24"/>
        </w:rPr>
        <w:tab/>
        <w:t xml:space="preserve">стимуляции деятельности и поведения;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lastRenderedPageBreak/>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специальная психокоррекционная помощь, направленная на развитие разных форм коммуникации; </w:t>
      </w:r>
    </w:p>
    <w:p w:rsidR="00784845" w:rsidRPr="00E51EA3" w:rsidRDefault="00784845" w:rsidP="00E51EA3">
      <w:pPr>
        <w:numPr>
          <w:ilvl w:val="0"/>
          <w:numId w:val="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контактов.__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Для создания ситуации успеха для обучающихся с ОВЗ данной категории необходимы активность вербального контакта, преобладание зрительного запоминания, положительный эмоциональный фон при индивидуальной работе, наводящая, организующая и обучающая помощь.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784845" w:rsidRPr="00E51EA3" w:rsidRDefault="00784845" w:rsidP="00E51EA3">
      <w:pPr>
        <w:spacing w:after="0" w:line="240" w:lineRule="auto"/>
        <w:ind w:firstLine="557"/>
        <w:jc w:val="both"/>
        <w:rPr>
          <w:rFonts w:ascii="Times New Roman" w:hAnsi="Times New Roman"/>
          <w:sz w:val="24"/>
          <w:szCs w:val="24"/>
        </w:rPr>
      </w:pPr>
      <w:r w:rsidRPr="00E51EA3">
        <w:rPr>
          <w:rFonts w:ascii="Times New Roman" w:hAnsi="Times New Roman"/>
          <w:sz w:val="24"/>
          <w:szCs w:val="24"/>
        </w:rPr>
        <w:t xml:space="preserve">Таким образом, </w:t>
      </w:r>
      <w:r w:rsidRPr="00E51EA3">
        <w:rPr>
          <w:rFonts w:ascii="Times New Roman" w:hAnsi="Times New Roman"/>
          <w:b/>
          <w:sz w:val="24"/>
          <w:szCs w:val="24"/>
        </w:rPr>
        <w:t xml:space="preserve">основная цель адаптированной образовательной программы – обеспечение равных возможностей получения качественного общего образования каждым обучающимся.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настоящее время в </w:t>
      </w:r>
      <w:r w:rsidR="00E51EA3">
        <w:rPr>
          <w:rFonts w:ascii="Times New Roman" w:hAnsi="Times New Roman"/>
          <w:sz w:val="24"/>
          <w:szCs w:val="24"/>
        </w:rPr>
        <w:t xml:space="preserve"> МБОУ СОШ№ 2 п. Чернянка</w:t>
      </w:r>
      <w:r w:rsidRPr="00E51EA3">
        <w:rPr>
          <w:rFonts w:ascii="Times New Roman" w:hAnsi="Times New Roman"/>
          <w:sz w:val="24"/>
          <w:szCs w:val="24"/>
        </w:rPr>
        <w:t xml:space="preserve"> для реализации АООП ООО определён нормативный срок – 5 лет, который связан с двумя этапами возрастного развития:  </w:t>
      </w:r>
    </w:p>
    <w:p w:rsidR="00784845" w:rsidRPr="00E51EA3" w:rsidRDefault="00784845" w:rsidP="00E51EA3">
      <w:pPr>
        <w:numPr>
          <w:ilvl w:val="0"/>
          <w:numId w:val="3"/>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первый этап – 5-6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бесстрессовый переход обучающихся с одного уровня образования на другую;  </w:t>
      </w:r>
    </w:p>
    <w:p w:rsidR="00784845" w:rsidRPr="00E51EA3" w:rsidRDefault="00784845" w:rsidP="00E51EA3">
      <w:pPr>
        <w:numPr>
          <w:ilvl w:val="0"/>
          <w:numId w:val="3"/>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второй этап – 7-9 классы, как этап самоопределения подростка через опробирования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приведет к становлению позиции, как особого способа рассмотрения вещей, удерживающего разнообразие и границы возможный видений в изучаемых дисциплинах.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Содержание АООП разработано с учетом образовательных потребностей обучающихся с ОВЗ (ЗПР) и их родителей, особенностей общеобразовательного учреждения и социума.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Индивидуальное обучение на дому – вариант очной формы обучения детей с ограниченными возможностями, организованное по индивидуальным учебным планам, по общей программе, построенной с учётом возможностей учащегося. 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АООП  ориентирована на реализацию целей  Образовательной программы основного общего образования</w:t>
      </w:r>
      <w:r w:rsidR="00CA08AD" w:rsidRPr="00E51EA3">
        <w:rPr>
          <w:rFonts w:ascii="Times New Roman" w:hAnsi="Times New Roman"/>
          <w:sz w:val="24"/>
          <w:szCs w:val="24"/>
        </w:rPr>
        <w:t xml:space="preserve">, </w:t>
      </w:r>
      <w:r w:rsidRPr="00E51EA3">
        <w:rPr>
          <w:rFonts w:ascii="Times New Roman" w:hAnsi="Times New Roman"/>
          <w:sz w:val="24"/>
          <w:szCs w:val="24"/>
        </w:rPr>
        <w:t xml:space="preserve"> а именно:  </w:t>
      </w:r>
    </w:p>
    <w:p w:rsidR="00784845" w:rsidRPr="00E51EA3" w:rsidRDefault="00784845" w:rsidP="00E51EA3">
      <w:pPr>
        <w:numPr>
          <w:ilvl w:val="0"/>
          <w:numId w:val="4"/>
        </w:numPr>
        <w:spacing w:after="0" w:line="240" w:lineRule="auto"/>
        <w:ind w:left="0"/>
        <w:jc w:val="both"/>
        <w:rPr>
          <w:rFonts w:ascii="Times New Roman" w:hAnsi="Times New Roman"/>
          <w:sz w:val="24"/>
          <w:szCs w:val="24"/>
        </w:rPr>
      </w:pPr>
      <w:r w:rsidRPr="00E51EA3">
        <w:rPr>
          <w:rFonts w:ascii="Times New Roman" w:hAnsi="Times New Roman"/>
          <w:b/>
          <w:sz w:val="24"/>
          <w:szCs w:val="24"/>
        </w:rPr>
        <w:t>формирование</w:t>
      </w:r>
      <w:r w:rsidRPr="00E51EA3">
        <w:rPr>
          <w:rFonts w:ascii="Times New Roman" w:hAnsi="Times New Roman"/>
          <w:sz w:val="24"/>
          <w:szCs w:val="24"/>
        </w:rPr>
        <w:t xml:space="preserve"> целостного представления о мире, основанного на приобретённых знаниях, умениях, навыках и способах деятельности;     </w:t>
      </w:r>
    </w:p>
    <w:p w:rsidR="00784845" w:rsidRPr="00E51EA3" w:rsidRDefault="00784845" w:rsidP="00E51EA3">
      <w:pPr>
        <w:numPr>
          <w:ilvl w:val="0"/>
          <w:numId w:val="4"/>
        </w:numPr>
        <w:spacing w:after="0" w:line="240" w:lineRule="auto"/>
        <w:ind w:left="0"/>
        <w:jc w:val="both"/>
        <w:rPr>
          <w:rFonts w:ascii="Times New Roman" w:hAnsi="Times New Roman"/>
          <w:sz w:val="24"/>
          <w:szCs w:val="24"/>
        </w:rPr>
      </w:pPr>
      <w:r w:rsidRPr="00E51EA3">
        <w:rPr>
          <w:rFonts w:ascii="Times New Roman" w:hAnsi="Times New Roman"/>
          <w:b/>
          <w:sz w:val="24"/>
          <w:szCs w:val="24"/>
        </w:rPr>
        <w:t>приобретение</w:t>
      </w:r>
      <w:r w:rsidRPr="00E51EA3">
        <w:rPr>
          <w:rFonts w:ascii="Times New Roman" w:hAnsi="Times New Roman"/>
          <w:sz w:val="24"/>
          <w:szCs w:val="24"/>
        </w:rPr>
        <w:t xml:space="preserve"> опыта разнообразной деятельности (индивидуальной коллективной), опыта познания и самопознания;  </w:t>
      </w:r>
    </w:p>
    <w:p w:rsidR="00784845" w:rsidRPr="00E51EA3" w:rsidRDefault="00784845" w:rsidP="00E51EA3">
      <w:pPr>
        <w:numPr>
          <w:ilvl w:val="0"/>
          <w:numId w:val="4"/>
        </w:numPr>
        <w:spacing w:after="0" w:line="240" w:lineRule="auto"/>
        <w:ind w:left="0"/>
        <w:jc w:val="both"/>
        <w:rPr>
          <w:rFonts w:ascii="Times New Roman" w:hAnsi="Times New Roman"/>
          <w:sz w:val="24"/>
          <w:szCs w:val="24"/>
        </w:rPr>
      </w:pPr>
      <w:r w:rsidRPr="00E51EA3">
        <w:rPr>
          <w:rFonts w:ascii="Times New Roman" w:hAnsi="Times New Roman"/>
          <w:b/>
          <w:sz w:val="24"/>
          <w:szCs w:val="24"/>
        </w:rPr>
        <w:t>подготовка</w:t>
      </w:r>
      <w:r w:rsidRPr="00E51EA3">
        <w:rPr>
          <w:rFonts w:ascii="Times New Roman" w:hAnsi="Times New Roman"/>
          <w:sz w:val="24"/>
          <w:szCs w:val="24"/>
        </w:rPr>
        <w:t xml:space="preserve"> к осуществлению осознанного выбора индивидуальной  образовательной или профессиональной траектории.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Ориентация не только на знаниевый, но и на деятельностный компонент позволяет повысить мотивацию обучения, развивать способности, возможности, потребности и интересы ученика основной школы.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Достижение поставленных целей предусматривает решение следующих </w:t>
      </w:r>
      <w:r w:rsidRPr="00E51EA3">
        <w:rPr>
          <w:rFonts w:ascii="Times New Roman" w:hAnsi="Times New Roman"/>
          <w:b/>
          <w:sz w:val="24"/>
          <w:szCs w:val="24"/>
        </w:rPr>
        <w:t>задач</w:t>
      </w:r>
      <w:r w:rsidRPr="00E51EA3">
        <w:rPr>
          <w:rFonts w:ascii="Times New Roman" w:hAnsi="Times New Roman"/>
          <w:sz w:val="24"/>
          <w:szCs w:val="24"/>
        </w:rPr>
        <w:t xml:space="preserve"> образовательной деятельности: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Обеспечить доступность получения качественного основного общего        образования каждому ученику, в том числе детям с ограниченными  возможностями здоровья VII вида (ЗПР).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Обеспечить преемственность начального общего образования, основного общего образования (и среднего общего образования.).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Выявлять и развивать способности  детей с ограниченными возможностями здоровья, их  исследовательские   умения,   профессиональные склонности через систему секций, кружков, организацию общественно полезной деятельности, с использованием возможностей образовательных учреждений дополнительного образования.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Формировать общую культуру, духовно-нравственное, гражданское,        социальное, личностное и интеллектуальное развитие, обеспечивающие        социальную адаптацию, развитие творческих способностей, сохранение и        укрепление здоровья.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Организовывать интеллектуальные и творческие соревнования, конкурсы        научно-технического творчества, проектной и учебно-исследовательской        деятельности.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Создавать условия для участия школьников, их родителей (законных        представителей), педагогических работников в проектировании и развитии        внутришкольной социальной среды, школьного уклада.  </w:t>
      </w:r>
    </w:p>
    <w:p w:rsidR="00784845" w:rsidRPr="00E51EA3" w:rsidRDefault="00784845" w:rsidP="00E51EA3">
      <w:pPr>
        <w:numPr>
          <w:ilvl w:val="0"/>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Создавать условия для сохранения и укрепления здоровья учащихся,        обеспечения их безопасности.  </w:t>
      </w:r>
    </w:p>
    <w:p w:rsidR="00784845" w:rsidRPr="00E51EA3" w:rsidRDefault="00784845" w:rsidP="00E51EA3">
      <w:pPr>
        <w:spacing w:after="0" w:line="240" w:lineRule="auto"/>
        <w:jc w:val="both"/>
        <w:rPr>
          <w:rFonts w:ascii="Times New Roman" w:hAnsi="Times New Roman"/>
          <w:sz w:val="24"/>
          <w:szCs w:val="24"/>
        </w:rPr>
      </w:pPr>
    </w:p>
    <w:p w:rsidR="00CA08AD" w:rsidRPr="00E51EA3" w:rsidRDefault="00784845" w:rsidP="00E51EA3">
      <w:pPr>
        <w:spacing w:after="0" w:line="240" w:lineRule="auto"/>
        <w:jc w:val="both"/>
        <w:rPr>
          <w:rFonts w:ascii="Times New Roman" w:hAnsi="Times New Roman"/>
          <w:b/>
          <w:sz w:val="24"/>
          <w:szCs w:val="24"/>
        </w:rPr>
      </w:pPr>
      <w:r w:rsidRPr="00E51EA3">
        <w:rPr>
          <w:rFonts w:ascii="Times New Roman" w:hAnsi="Times New Roman"/>
          <w:b/>
          <w:sz w:val="24"/>
          <w:szCs w:val="24"/>
        </w:rPr>
        <w:t>Планируемые результаты  освоения АООП ООО, цель и задачи школы на уровне основного общего образования.</w:t>
      </w:r>
    </w:p>
    <w:p w:rsidR="00CA08AD" w:rsidRPr="00E51EA3" w:rsidRDefault="00CA08AD" w:rsidP="00E51EA3">
      <w:pPr>
        <w:spacing w:after="0" w:line="240" w:lineRule="auto"/>
        <w:jc w:val="both"/>
        <w:rPr>
          <w:rFonts w:ascii="Times New Roman" w:hAnsi="Times New Roman"/>
          <w:sz w:val="24"/>
          <w:szCs w:val="24"/>
        </w:rPr>
      </w:pPr>
    </w:p>
    <w:p w:rsidR="00784845" w:rsidRPr="00E51EA3" w:rsidRDefault="00784845" w:rsidP="00E51EA3">
      <w:pPr>
        <w:spacing w:after="0" w:line="240" w:lineRule="auto"/>
        <w:ind w:firstLine="567"/>
        <w:jc w:val="both"/>
        <w:rPr>
          <w:rFonts w:ascii="Times New Roman" w:hAnsi="Times New Roman"/>
          <w:sz w:val="24"/>
          <w:szCs w:val="24"/>
        </w:rPr>
      </w:pPr>
      <w:r w:rsidRPr="00E51EA3">
        <w:rPr>
          <w:rFonts w:ascii="Times New Roman" w:hAnsi="Times New Roman"/>
          <w:sz w:val="24"/>
          <w:szCs w:val="24"/>
        </w:rPr>
        <w:t xml:space="preserve">Планируемые результаты освоения </w:t>
      </w:r>
      <w:r w:rsidR="00CA08AD" w:rsidRPr="00E51EA3">
        <w:rPr>
          <w:rFonts w:ascii="Times New Roman" w:hAnsi="Times New Roman"/>
          <w:sz w:val="24"/>
          <w:szCs w:val="24"/>
        </w:rPr>
        <w:t>АО</w:t>
      </w:r>
      <w:r w:rsidRPr="00E51EA3">
        <w:rPr>
          <w:rFonts w:ascii="Times New Roman" w:hAnsi="Times New Roman"/>
          <w:sz w:val="24"/>
          <w:szCs w:val="24"/>
        </w:rPr>
        <w:t xml:space="preserve">ОП ООО школы представляют собой систему требований к уровню подготовки учащихся, оканчивающих как основную школу, так и конкретный год обучения.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результате освоения содержания основного общего образования у учащегося формируется предметная компетентность по каждому учебному предмету, а также он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школьников, а именно: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b/>
          <w:sz w:val="24"/>
          <w:szCs w:val="24"/>
        </w:rPr>
        <w:t xml:space="preserve">в познавательной деятельности: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связей;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сравнение, сопоставление, классификация, ранжирование объектов по одному или нескольким предложенным основаниям, критериям. Умение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факт, мнение, доказательство, гипотезу, аксиому;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lastRenderedPageBreak/>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b/>
          <w:sz w:val="24"/>
          <w:szCs w:val="24"/>
        </w:rPr>
        <w:t xml:space="preserve">в информационно-коммуникативной деятельности: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адекватное восприятие устной речи и способность передавать содержание  прослушанного текста в сжатом или развёрнутом виде в соответствии с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целью учебного задания;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иметь иное мнение). Создание письменных высказываний, адекватно передающих прослушанную и прочитанную информацию с заданной  степенью свёрнутости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умение перефразировать мысль (объяснить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r w:rsidRPr="00E51EA3">
        <w:rPr>
          <w:rFonts w:ascii="Times New Roman" w:hAnsi="Times New Roman"/>
          <w:b/>
          <w:sz w:val="24"/>
          <w:szCs w:val="24"/>
        </w:rPr>
        <w:t xml:space="preserve"> - в рефлексивной деятельности: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владение умениями совместной деятельности: согласование и координация  деятельности с другими её участниками; объективное оценивание своего  вклада в решение общих задач коллектива; учет особенностей различного ролевого поведения (лидер, подчинённый и др.);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Планируемые результаты освоения обучающимися с ЗПР АООП ООО дополняются результатами  коррекционной работы, которые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lastRenderedPageBreak/>
        <w:t xml:space="preserve">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 умении обратиться к учителю при затруднениях в учебном процессе, сформулировать запрос о специальной помощи;  </w:t>
      </w:r>
    </w:p>
    <w:p w:rsidR="00784845" w:rsidRPr="00E51EA3" w:rsidRDefault="00784845" w:rsidP="00E51EA3">
      <w:pPr>
        <w:numPr>
          <w:ilvl w:val="1"/>
          <w:numId w:val="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овладение социально-бытовыми умениями, используемыми в повседневной жизни, проявляющееся: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в умении включаться в разнообразные повседневные дела, принимать посильное участие;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в умении ориентироваться     в  пространстве  школы   и  просить  помощи  в случае затруднений, ориентироваться в расписании занятий;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школе. </w:t>
      </w:r>
    </w:p>
    <w:p w:rsidR="00CA08AD" w:rsidRPr="00E51EA3" w:rsidRDefault="00CA08AD" w:rsidP="00E51EA3">
      <w:pPr>
        <w:spacing w:after="0" w:line="240" w:lineRule="auto"/>
        <w:jc w:val="both"/>
        <w:rPr>
          <w:rFonts w:ascii="Times New Roman" w:hAnsi="Times New Roman"/>
          <w:b/>
          <w:sz w:val="24"/>
          <w:szCs w:val="24"/>
        </w:rPr>
      </w:pPr>
    </w:p>
    <w:p w:rsidR="00EF6253" w:rsidRPr="00E51EA3" w:rsidRDefault="00EF6253" w:rsidP="00E51EA3">
      <w:pPr>
        <w:pStyle w:val="2"/>
        <w:ind w:right="0"/>
      </w:pPr>
      <w:r w:rsidRPr="00E51EA3">
        <w:t xml:space="preserve"> Предметные результаты</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i/>
          <w:sz w:val="24"/>
          <w:szCs w:val="24"/>
        </w:rPr>
        <w:t xml:space="preserve">Русский язык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навыками работы с учебной книгой, словарями и другими информационными источниками, включая СМИ и ресурсы Интернета;владеть навыками различных видов чтения (изучающим, ознакомительным, просмотровым) и информационной переработки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прочитанного материала;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этикета;создавать и редактировать письменные тексты разных стилей и жанров с соблюдением норм современного русского литературного языка и речевого этикета;анализировать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языка;использовать знание алфавита при поиске информации;различать значимые и незначимые единицы языка;проводить фонетический и орфоэпический анализ слова;классифицировать и группировать звуки речи по заданным признакам, слова по заданным параметрам их звукового состава;членить слова на слоги и правильно их переносить;определять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w:t>
      </w:r>
      <w:r w:rsidRPr="00E51EA3">
        <w:rPr>
          <w:rFonts w:ascii="Times New Roman" w:hAnsi="Times New Roman"/>
          <w:sz w:val="24"/>
          <w:szCs w:val="24"/>
        </w:rPr>
        <w:lastRenderedPageBreak/>
        <w:t xml:space="preserve">на его морфемный состав;проводить морфемный и словообразовательный анализ слов;проводить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олицетворение);опознавать самостоятельные части речи и их формы, а также служебные части речи и междометия;проводить морфологический анализ слова;применять знания и умения по морфемике и словообразованию при проведении морфологического анализа слов;опознавать основные единицы синтаксиса (словосочетание, предложение, текст);анализировать различные виды словосочетаний и предложений с точки зрения их структурно-смысловой организации и функциональных особенностей;находить грамматическую основу предложения;распознавать главные и второстепенные члены предложения;опознавать предложения простые и сложные, предложения осложненной структуры;проводить синтаксический анализ словосочетания и предложения;соблюдать основные языковые нормы в устной и письменной речи;опираться на фонетический, морфемный, словообразовательный и морфологический анализ в практике правописания;опираться на грамматикоинтонационный анализ при объяснении расстановки знаков препинания в предложении;использовать орфографические словари.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их;оценивать собственную и чужую речь с точки зрения точного, уместного и выразительного словоупотребления;опознавать различные выразительные средства языка; писать конспект, отзыв, тезисы, рефераты, статьи, рецензии, доклады, интервью, очерки, доверенности, резюме и другие жанры;осознанно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участвовать в разных видах обсуждения, формулировать собственную позицию и аргументировать ее, привлекая сведения из жизненного и читательского опыта;характеризовать словообразовательные цепочки и словообразовательные гнезда;использовать этимологические данные для объяснения правописания и лексического значения слова;самостоятельно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i/>
          <w:sz w:val="24"/>
          <w:szCs w:val="24"/>
        </w:rPr>
        <w:t xml:space="preserve">Литература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E51EA3">
        <w:rPr>
          <w:rFonts w:ascii="Times New Roman" w:hAnsi="Times New Roman"/>
          <w:sz w:val="24"/>
          <w:szCs w:val="24"/>
        </w:rPr>
        <w:t xml:space="preserve"> </w:t>
      </w:r>
      <w:r w:rsidRPr="00E51EA3">
        <w:rPr>
          <w:rFonts w:ascii="Times New Roman" w:hAnsi="Times New Roman"/>
          <w:sz w:val="24"/>
          <w:szCs w:val="24"/>
        </w:rPr>
        <w:t xml:space="preserve">результатами изучения предмета «Литература» являются: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чтение;развитие способности понимать литературные художественные произведения, воплощающие разные </w:t>
      </w:r>
      <w:r w:rsidRPr="00E51EA3">
        <w:rPr>
          <w:rFonts w:ascii="Times New Roman" w:hAnsi="Times New Roman"/>
          <w:sz w:val="24"/>
          <w:szCs w:val="24"/>
        </w:rPr>
        <w:lastRenderedPageBreak/>
        <w:t xml:space="preserve">этнокультурные традиции;овладение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определять тему и основную мысль произведения (5–6 кл.); владеть различными видами пересказа (5–6 кл.), пересказывать сюжет; выявлять особенности композиции, основной конфликт, вычленять фабулу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(6–7 кл.); характеризовать героев-персонажей, давать их сравнительные характеристики (5–6 кл.); оценивать систему персонажей (6–7 кл.); находить основные изобразительно-выразительные средства, характерные для творческой манеры писателя, определять их художественные 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(5–7 кл.); выявлять особенности языка и стиля писателя (7–9 кл.); определять родо-жанровую специфику художественного произведения (5–9 кл.);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свое понимание нравственно-философской, социальноисторической и эстетической проблематики произведений (7–9 кл.);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w:t>
      </w:r>
      <w:r w:rsidRPr="00E51EA3">
        <w:rPr>
          <w:rFonts w:ascii="Times New Roman" w:hAnsi="Times New Roman"/>
          <w:sz w:val="24"/>
          <w:szCs w:val="24"/>
        </w:rPr>
        <w:tab/>
        <w:t xml:space="preserve">анализа </w:t>
      </w:r>
      <w:r w:rsidRPr="00E51EA3">
        <w:rPr>
          <w:rFonts w:ascii="Times New Roman" w:hAnsi="Times New Roman"/>
          <w:sz w:val="24"/>
          <w:szCs w:val="24"/>
        </w:rPr>
        <w:tab/>
        <w:t xml:space="preserve">и </w:t>
      </w:r>
      <w:r w:rsidRPr="00E51EA3">
        <w:rPr>
          <w:rFonts w:ascii="Times New Roman" w:hAnsi="Times New Roman"/>
          <w:sz w:val="24"/>
          <w:szCs w:val="24"/>
        </w:rPr>
        <w:tab/>
        <w:t xml:space="preserve">интерпретации </w:t>
      </w:r>
      <w:r w:rsidRPr="00E51EA3">
        <w:rPr>
          <w:rFonts w:ascii="Times New Roman" w:hAnsi="Times New Roman"/>
          <w:sz w:val="24"/>
          <w:szCs w:val="24"/>
        </w:rPr>
        <w:tab/>
        <w:t>художественного текста;</w:t>
      </w:r>
      <w:r w:rsidR="00036C21">
        <w:rPr>
          <w:rFonts w:ascii="Times New Roman" w:hAnsi="Times New Roman"/>
          <w:sz w:val="24"/>
          <w:szCs w:val="24"/>
        </w:rPr>
        <w:t xml:space="preserve"> </w:t>
      </w:r>
      <w:r w:rsidRPr="00E51EA3">
        <w:rPr>
          <w:rFonts w:ascii="Times New Roman" w:hAnsi="Times New Roman"/>
          <w:sz w:val="24"/>
          <w:szCs w:val="24"/>
        </w:rPr>
        <w:t xml:space="preserve">представлять </w:t>
      </w:r>
      <w:r w:rsidRPr="00E51EA3">
        <w:rPr>
          <w:rFonts w:ascii="Times New Roman" w:hAnsi="Times New Roman"/>
          <w:sz w:val="24"/>
          <w:szCs w:val="24"/>
        </w:rPr>
        <w:tab/>
        <w:t xml:space="preserve">развернутый </w:t>
      </w:r>
      <w:r w:rsidRPr="00E51EA3">
        <w:rPr>
          <w:rFonts w:ascii="Times New Roman" w:hAnsi="Times New Roman"/>
          <w:sz w:val="24"/>
          <w:szCs w:val="24"/>
        </w:rPr>
        <w:tab/>
        <w:t xml:space="preserve">устный </w:t>
      </w:r>
      <w:r w:rsidRPr="00E51EA3">
        <w:rPr>
          <w:rFonts w:ascii="Times New Roman" w:hAnsi="Times New Roman"/>
          <w:sz w:val="24"/>
          <w:szCs w:val="24"/>
        </w:rPr>
        <w:tab/>
        <w:t xml:space="preserve">или письменный </w:t>
      </w:r>
      <w:r w:rsidRPr="00E51EA3">
        <w:rPr>
          <w:rFonts w:ascii="Times New Roman" w:hAnsi="Times New Roman"/>
          <w:sz w:val="24"/>
          <w:szCs w:val="24"/>
        </w:rPr>
        <w:tab/>
        <w:t xml:space="preserve">ответ </w:t>
      </w:r>
      <w:r w:rsidRPr="00E51EA3">
        <w:rPr>
          <w:rFonts w:ascii="Times New Roman" w:hAnsi="Times New Roman"/>
          <w:sz w:val="24"/>
          <w:szCs w:val="24"/>
        </w:rPr>
        <w:tab/>
        <w:t xml:space="preserve">на поставленные вопросы (в каждом классе – на своем уровне); вести учебные дискуссии (7–9 кл.);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выражать </w:t>
      </w:r>
      <w:r w:rsidRPr="00E51EA3">
        <w:rPr>
          <w:rFonts w:ascii="Times New Roman" w:hAnsi="Times New Roman"/>
          <w:sz w:val="24"/>
          <w:szCs w:val="24"/>
        </w:rPr>
        <w:tab/>
        <w:t xml:space="preserve">личное </w:t>
      </w:r>
      <w:r w:rsidRPr="00E51EA3">
        <w:rPr>
          <w:rFonts w:ascii="Times New Roman" w:hAnsi="Times New Roman"/>
          <w:sz w:val="24"/>
          <w:szCs w:val="24"/>
        </w:rPr>
        <w:tab/>
        <w:t xml:space="preserve">отношение </w:t>
      </w:r>
      <w:r w:rsidRPr="00E51EA3">
        <w:rPr>
          <w:rFonts w:ascii="Times New Roman" w:hAnsi="Times New Roman"/>
          <w:sz w:val="24"/>
          <w:szCs w:val="24"/>
        </w:rPr>
        <w:tab/>
        <w:t xml:space="preserve">к </w:t>
      </w:r>
      <w:r w:rsidRPr="00E51EA3">
        <w:rPr>
          <w:rFonts w:ascii="Times New Roman" w:hAnsi="Times New Roman"/>
          <w:sz w:val="24"/>
          <w:szCs w:val="24"/>
        </w:rPr>
        <w:tab/>
        <w:t xml:space="preserve">художественному </w:t>
      </w:r>
      <w:r w:rsidRPr="00E51EA3">
        <w:rPr>
          <w:rFonts w:ascii="Times New Roman" w:hAnsi="Times New Roman"/>
          <w:sz w:val="24"/>
          <w:szCs w:val="24"/>
        </w:rPr>
        <w:tab/>
        <w:t xml:space="preserve">произведению, аргументировать свою точку зрения (в каждом классе – на своем уровне);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ориентироваться </w:t>
      </w:r>
      <w:r w:rsidRPr="00E51EA3">
        <w:rPr>
          <w:rFonts w:ascii="Times New Roman" w:hAnsi="Times New Roman"/>
          <w:sz w:val="24"/>
          <w:szCs w:val="24"/>
        </w:rPr>
        <w:tab/>
        <w:t xml:space="preserve">в </w:t>
      </w:r>
      <w:r w:rsidRPr="00E51EA3">
        <w:rPr>
          <w:rFonts w:ascii="Times New Roman" w:hAnsi="Times New Roman"/>
          <w:sz w:val="24"/>
          <w:szCs w:val="24"/>
        </w:rPr>
        <w:tab/>
        <w:t xml:space="preserve">информационном </w:t>
      </w:r>
      <w:r w:rsidRPr="00E51EA3">
        <w:rPr>
          <w:rFonts w:ascii="Times New Roman" w:hAnsi="Times New Roman"/>
          <w:sz w:val="24"/>
          <w:szCs w:val="24"/>
        </w:rPr>
        <w:tab/>
        <w:t xml:space="preserve">образовательном </w:t>
      </w:r>
      <w:r w:rsidRPr="00E51EA3">
        <w:rPr>
          <w:rFonts w:ascii="Times New Roman" w:hAnsi="Times New Roman"/>
          <w:sz w:val="24"/>
          <w:szCs w:val="24"/>
        </w:rPr>
        <w:tab/>
        <w:t xml:space="preserve">пространстве: работать с энциклопедиями, словарями, справочниками, специальной литературой </w:t>
      </w:r>
      <w:r w:rsidRPr="00E51EA3">
        <w:rPr>
          <w:rFonts w:ascii="Times New Roman" w:hAnsi="Times New Roman"/>
          <w:sz w:val="24"/>
          <w:szCs w:val="24"/>
        </w:rPr>
        <w:tab/>
        <w:t xml:space="preserve">(5–9 </w:t>
      </w:r>
      <w:r w:rsidRPr="00E51EA3">
        <w:rPr>
          <w:rFonts w:ascii="Times New Roman" w:hAnsi="Times New Roman"/>
          <w:sz w:val="24"/>
          <w:szCs w:val="24"/>
        </w:rPr>
        <w:tab/>
        <w:t xml:space="preserve">кл.); </w:t>
      </w:r>
      <w:r w:rsidRPr="00E51EA3">
        <w:rPr>
          <w:rFonts w:ascii="Times New Roman" w:hAnsi="Times New Roman"/>
          <w:sz w:val="24"/>
          <w:szCs w:val="24"/>
        </w:rPr>
        <w:tab/>
        <w:t xml:space="preserve">пользоваться </w:t>
      </w:r>
      <w:r w:rsidRPr="00E51EA3">
        <w:rPr>
          <w:rFonts w:ascii="Times New Roman" w:hAnsi="Times New Roman"/>
          <w:sz w:val="24"/>
          <w:szCs w:val="24"/>
        </w:rPr>
        <w:tab/>
        <w:t xml:space="preserve">каталогами </w:t>
      </w:r>
      <w:r w:rsidRPr="00E51EA3">
        <w:rPr>
          <w:rFonts w:ascii="Times New Roman" w:hAnsi="Times New Roman"/>
          <w:sz w:val="24"/>
          <w:szCs w:val="24"/>
        </w:rPr>
        <w:tab/>
        <w:t xml:space="preserve">библиотек, библиографическими указателями, системой поиска в Интернете (5–9 кл.) (в каждом классе – на своем уровне).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w:t>
      </w:r>
      <w:r w:rsidRPr="00E51EA3">
        <w:rPr>
          <w:rFonts w:ascii="Times New Roman" w:hAnsi="Times New Roman"/>
          <w:sz w:val="24"/>
          <w:szCs w:val="24"/>
        </w:rPr>
        <w:lastRenderedPageBreak/>
        <w:t xml:space="preserve">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w:t>
      </w:r>
      <w:r w:rsidRPr="00E51EA3">
        <w:rPr>
          <w:rFonts w:ascii="Times New Roman" w:hAnsi="Times New Roman"/>
          <w:sz w:val="24"/>
          <w:szCs w:val="24"/>
        </w:rPr>
        <w:tab/>
        <w:t xml:space="preserve">еще </w:t>
      </w:r>
      <w:r w:rsidRPr="00E51EA3">
        <w:rPr>
          <w:rFonts w:ascii="Times New Roman" w:hAnsi="Times New Roman"/>
          <w:sz w:val="24"/>
          <w:szCs w:val="24"/>
        </w:rPr>
        <w:tab/>
        <w:t xml:space="preserve">не </w:t>
      </w:r>
      <w:r w:rsidRPr="00E51EA3">
        <w:rPr>
          <w:rFonts w:ascii="Times New Roman" w:hAnsi="Times New Roman"/>
          <w:sz w:val="24"/>
          <w:szCs w:val="24"/>
        </w:rPr>
        <w:tab/>
        <w:t xml:space="preserve">является </w:t>
      </w:r>
      <w:r w:rsidRPr="00E51EA3">
        <w:rPr>
          <w:rFonts w:ascii="Times New Roman" w:hAnsi="Times New Roman"/>
          <w:sz w:val="24"/>
          <w:szCs w:val="24"/>
        </w:rPr>
        <w:tab/>
        <w:t xml:space="preserve">достаточным. </w:t>
      </w:r>
      <w:r w:rsidRPr="00E51EA3">
        <w:rPr>
          <w:rFonts w:ascii="Times New Roman" w:hAnsi="Times New Roman"/>
          <w:sz w:val="24"/>
          <w:szCs w:val="24"/>
        </w:rPr>
        <w:tab/>
        <w:t xml:space="preserve">Оно </w:t>
      </w:r>
      <w:r w:rsidRPr="00E51EA3">
        <w:rPr>
          <w:rFonts w:ascii="Times New Roman" w:hAnsi="Times New Roman"/>
          <w:sz w:val="24"/>
          <w:szCs w:val="24"/>
        </w:rPr>
        <w:tab/>
        <w:t xml:space="preserve">характеризуется способностями </w:t>
      </w:r>
      <w:r w:rsidRPr="00E51EA3">
        <w:rPr>
          <w:rFonts w:ascii="Times New Roman" w:hAnsi="Times New Roman"/>
          <w:sz w:val="24"/>
          <w:szCs w:val="24"/>
        </w:rPr>
        <w:tab/>
        <w:t xml:space="preserve">читателя </w:t>
      </w:r>
      <w:r w:rsidRPr="00E51EA3">
        <w:rPr>
          <w:rFonts w:ascii="Times New Roman" w:hAnsi="Times New Roman"/>
          <w:sz w:val="24"/>
          <w:szCs w:val="24"/>
        </w:rPr>
        <w:tab/>
        <w:t xml:space="preserve">воспроизводить </w:t>
      </w:r>
      <w:r w:rsidRPr="00E51EA3">
        <w:rPr>
          <w:rFonts w:ascii="Times New Roman" w:hAnsi="Times New Roman"/>
          <w:sz w:val="24"/>
          <w:szCs w:val="24"/>
        </w:rPr>
        <w:tab/>
        <w:t xml:space="preserve">содержание </w:t>
      </w:r>
      <w:r w:rsidRPr="00E51EA3">
        <w:rPr>
          <w:rFonts w:ascii="Times New Roman" w:hAnsi="Times New Roman"/>
          <w:sz w:val="24"/>
          <w:szCs w:val="24"/>
        </w:rPr>
        <w:tab/>
        <w:t xml:space="preserve">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w:t>
      </w:r>
      <w:r w:rsidRPr="00E51EA3">
        <w:rPr>
          <w:rFonts w:ascii="Times New Roman" w:hAnsi="Times New Roman"/>
          <w:sz w:val="24"/>
          <w:szCs w:val="24"/>
        </w:rPr>
        <w:tab/>
        <w:t xml:space="preserve">к </w:t>
      </w:r>
      <w:r w:rsidRPr="00E51EA3">
        <w:rPr>
          <w:rFonts w:ascii="Times New Roman" w:hAnsi="Times New Roman"/>
          <w:sz w:val="24"/>
          <w:szCs w:val="24"/>
        </w:rPr>
        <w:tab/>
        <w:t xml:space="preserve">событиям </w:t>
      </w:r>
      <w:r w:rsidRPr="00E51EA3">
        <w:rPr>
          <w:rFonts w:ascii="Times New Roman" w:hAnsi="Times New Roman"/>
          <w:sz w:val="24"/>
          <w:szCs w:val="24"/>
        </w:rPr>
        <w:tab/>
        <w:t xml:space="preserve">и </w:t>
      </w:r>
      <w:r w:rsidRPr="00E51EA3">
        <w:rPr>
          <w:rFonts w:ascii="Times New Roman" w:hAnsi="Times New Roman"/>
          <w:sz w:val="24"/>
          <w:szCs w:val="24"/>
        </w:rPr>
        <w:tab/>
        <w:t xml:space="preserve">героям </w:t>
      </w:r>
      <w:r w:rsidRPr="00E51EA3">
        <w:rPr>
          <w:rFonts w:ascii="Times New Roman" w:hAnsi="Times New Roman"/>
          <w:sz w:val="24"/>
          <w:szCs w:val="24"/>
        </w:rPr>
        <w:tab/>
        <w:t xml:space="preserve">– </w:t>
      </w:r>
      <w:r w:rsidRPr="00E51EA3">
        <w:rPr>
          <w:rFonts w:ascii="Times New Roman" w:hAnsi="Times New Roman"/>
          <w:sz w:val="24"/>
          <w:szCs w:val="24"/>
        </w:rPr>
        <w:tab/>
        <w:t xml:space="preserve">качества </w:t>
      </w:r>
      <w:r w:rsidRPr="00E51EA3">
        <w:rPr>
          <w:rFonts w:ascii="Times New Roman" w:hAnsi="Times New Roman"/>
          <w:sz w:val="24"/>
          <w:szCs w:val="24"/>
        </w:rPr>
        <w:tab/>
        <w:t xml:space="preserve">последних </w:t>
      </w:r>
      <w:r w:rsidRPr="00E51EA3">
        <w:rPr>
          <w:rFonts w:ascii="Times New Roman" w:hAnsi="Times New Roman"/>
          <w:sz w:val="24"/>
          <w:szCs w:val="24"/>
        </w:rPr>
        <w:tab/>
        <w:t xml:space="preserve">только называются/перечисляются; способность к обобщениям проявляется слабо. К </w:t>
      </w:r>
      <w:r w:rsidRPr="00E51EA3">
        <w:rPr>
          <w:rFonts w:ascii="Times New Roman" w:hAnsi="Times New Roman"/>
          <w:sz w:val="24"/>
          <w:szCs w:val="24"/>
        </w:rPr>
        <w:tab/>
        <w:t xml:space="preserve">основным </w:t>
      </w:r>
      <w:r w:rsidRPr="00E51EA3">
        <w:rPr>
          <w:rFonts w:ascii="Times New Roman" w:hAnsi="Times New Roman"/>
          <w:sz w:val="24"/>
          <w:szCs w:val="24"/>
        </w:rPr>
        <w:tab/>
        <w:t xml:space="preserve">видам </w:t>
      </w:r>
      <w:r w:rsidRPr="00E51EA3">
        <w:rPr>
          <w:rFonts w:ascii="Times New Roman" w:hAnsi="Times New Roman"/>
          <w:sz w:val="24"/>
          <w:szCs w:val="24"/>
        </w:rPr>
        <w:tab/>
        <w:t xml:space="preserve">деятельности, </w:t>
      </w:r>
      <w:r w:rsidRPr="00E51EA3">
        <w:rPr>
          <w:rFonts w:ascii="Times New Roman" w:hAnsi="Times New Roman"/>
          <w:sz w:val="24"/>
          <w:szCs w:val="24"/>
        </w:rPr>
        <w:tab/>
        <w:t xml:space="preserve">позволяющим </w:t>
      </w:r>
      <w:r w:rsidRPr="00E51EA3">
        <w:rPr>
          <w:rFonts w:ascii="Times New Roman" w:hAnsi="Times New Roman"/>
          <w:sz w:val="24"/>
          <w:szCs w:val="24"/>
        </w:rPr>
        <w:tab/>
        <w:t xml:space="preserve">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Условно им соответствуют следующие типы диагностических заданий: выразительно прочтите следующий фрагмент; определите, какие события в произведении являются центральными;определите, где и когда происходят описываемые события;опишите, каким вам представляется герой произведения, прокомментируйте слова героя; выделите в тексте наиболее непонятные (загадочные, удивительные и т. п.) для вас места; ответьте на поставленный учителем/автором учебника вопрос;определите, выделите, найдите, перечислите признаки, черты, повторяющиеся детали и т. п.  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Условно им соответствуют следующие типы диагностических заданий: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выделите, определите, найдите, перечислите признаки, черты, повторяющиеся детали и т. п.; покажите, какие особенности художественного текста проявляют позицию его автора;покажите, как в художественном мире произведения проявляются черты реального мира (как внешней для человека реальности, так  и  внутреннего мира человека);проанализируйте фрагменты, эпизоды текста (по предложенному алгоритму и без него);сопоставьте, сравните, найдите сходства и различия (как в одном тексте, так и между разными произведениями); определите жанр произведения, охарактеризуйте его особенности; дайте свое рабочее определение следующему теоретико-литературному понятию.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w:t>
      </w:r>
      <w:r w:rsidRPr="00E51EA3">
        <w:rPr>
          <w:rFonts w:ascii="Times New Roman" w:hAnsi="Times New Roman"/>
          <w:sz w:val="24"/>
          <w:szCs w:val="24"/>
        </w:rPr>
        <w:lastRenderedPageBreak/>
        <w:t xml:space="preserve">жанра), но не умеет пока делать «мостик» от этой информации к тематике, проблематике и авторской позиции.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Условно им соответствуют следующие типы диагностических заданий: выделите, определите, найдите, перечислите признаки, черты, повторяющиеся детали и т. п., определите художественную функцию той или иной детали, приема и т. п.;определите позицию автора и способы ее выражения;проинтерпретируйте выбранный фрагмент произведения; объясните (устно, письменно) смысл названия произведения;озаглавьте предложенный текст (в случае если у литературного произведения нет заглавия);напишите сочинение-интерпретацию; напишите рецензию на произведение, не изучавшееся на уроках литературы.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51EA3">
        <w:rPr>
          <w:rFonts w:ascii="Times New Roman" w:hAnsi="Times New Roman"/>
          <w:sz w:val="24"/>
          <w:szCs w:val="24"/>
          <w:vertAlign w:val="superscript"/>
        </w:rPr>
        <w:footnoteReference w:id="1"/>
      </w:r>
      <w:r w:rsidRPr="00E51EA3">
        <w:rPr>
          <w:rFonts w:ascii="Times New Roman" w:hAnsi="Times New Roman"/>
          <w:sz w:val="24"/>
          <w:szCs w:val="24"/>
        </w:rPr>
        <w:t xml:space="preser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«зоне ближайшего развития»). </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 xml:space="preserve">1.2.5.3. </w:t>
      </w:r>
      <w:r w:rsidRPr="00E51EA3">
        <w:rPr>
          <w:rFonts w:ascii="Times New Roman" w:hAnsi="Times New Roman" w:cs="Times New Roman"/>
          <w:i/>
          <w:sz w:val="24"/>
          <w:szCs w:val="24"/>
        </w:rPr>
        <w:t>Родной язык:</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3) использование коммуникативно-эстетических возможностей родного языка;</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1.2.5.4. Родная литература:</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i/>
          <w:sz w:val="24"/>
          <w:szCs w:val="24"/>
        </w:rPr>
        <w:t xml:space="preserve">1.2.5.3. Иностранный язык(английский)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Коммуникативные умения Говорение.Диалогическая речь Выпускник научится: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научиться:вести диалог-обмен мнениями;  брать и давать интервью;вести диалог-расспрос на основе нелинейного текста (таблицы, диаграммы и т. </w:t>
      </w:r>
      <w:r w:rsidRPr="00E51EA3">
        <w:rPr>
          <w:rFonts w:ascii="Times New Roman" w:hAnsi="Times New Roman"/>
          <w:sz w:val="24"/>
          <w:szCs w:val="24"/>
        </w:rPr>
        <w:lastRenderedPageBreak/>
        <w:t xml:space="preserve">д.). Говорение. Монологическая речь Выпускник научится: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тематики;описывать события с опорой на зрительную наглядность и/или вербальную опору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вопросы;описывать картинку/ фото с опорой или без опоры на ключевые слова/ план/ вопросы.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делать сообщение на заданную тему на основе прочитанного; комментировать факты из прочитанного/ прослушанного текста, выражать и аргументировать свое отношение к прочитанному/ прослушанному; кратко высказываться без предварительной подготовки на заданную тему в соответствии с предложенной ситуацией общения;кратко высказываться с опорой на нелинейный текст (таблицы, диаграммы, расписание и т. п.);кратко излагать результаты выполненной проектной работы.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Аудирование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Выпускник получит возможность научиться: выделять основную тему в воспринимаемом на слух тексте;использовать контекстуальную или языковую догадку при восприятии на слух текстов, содержащих незнакомые слова.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Чтение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читать и понимать основное содержание несложных аутентичных текстов, содержащие отдельные неизученные языковые явления;читать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виде;читать и полностью понимать несложные аутентичные тексты, построенные на изученном языковом материале; выразительно читать вслух небольшие построенные на изученном языковом материале аутентичные тексты, демонстрируя понимание прочитанного.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устанавливать причинно-следственную взаимосвязь фактов и событий, изложенных в несложном аутентичном тексте;восстанавливать текст из разрозненных абзацев или путем добавления выпущенных фрагментов. Письменная речь  Выпускник научится:  заполнять анкеты и формуляры, сообщая о себе основные сведения (имя, фамилия, пол, возраст, гражданство, национальность, адрес и т. д.);писать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адрес);писать небольшие письменные высказывания с опорой на образец/ план.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делать краткие выписки из текста с целью их использования в собственных устных высказываниях;писать электронное письмо (e-mail) зарубежному другу в ответ на электронное письмо-стимул;составлять план/ тезисы устного или письменного сообщения; кратко излагать в письменном виде результаты проектной деятельности;писать небольшое письменное высказывание с опорой на нелинейный текст (таблицы, диаграммы и т. п.).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Языковые навыки и средства оперирования ими.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Орфография и пунктуация.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правильно писать изученные слова;правильно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предложения;расставлять в личном письме знаки препинания, диктуемые его форматом, в соответствии с нормами, принятыми в стране изучаемого языка.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сравнивать и анализировать буквосочетания английского языка и их транскрипцию.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Фонетическая сторона речи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на слух и адекватно, без фонематических ошибок, ведущих к сбою коммуникации, произносить слова изучаемого иностранного языка;соблюдать правильное ударение в изученных словах;различать коммуникативные типы предложений по их интонации;членить предложение на смысловые группы;адекватно,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выражать модальные значения, чувства и эмоции с помощью интонации;различать британские и американские варианты английского языка в прослушанных высказываниях. Лексическая сторона речи Выпускник научится: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задачей;соблюдать существующие в английском языке нормы лексической сочетаемости;распознавать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F6253" w:rsidRPr="00E51EA3" w:rsidRDefault="00EF6253" w:rsidP="00E51EA3">
      <w:pPr>
        <w:tabs>
          <w:tab w:val="center" w:pos="1667"/>
          <w:tab w:val="center" w:pos="2856"/>
          <w:tab w:val="center" w:pos="4411"/>
          <w:tab w:val="center" w:pos="5727"/>
          <w:tab w:val="center" w:pos="6743"/>
          <w:tab w:val="center" w:pos="7702"/>
          <w:tab w:val="right" w:pos="9362"/>
        </w:tabs>
        <w:spacing w:after="0" w:line="240" w:lineRule="auto"/>
        <w:jc w:val="both"/>
        <w:rPr>
          <w:rFonts w:ascii="Times New Roman" w:hAnsi="Times New Roman"/>
          <w:sz w:val="24"/>
          <w:szCs w:val="24"/>
        </w:rPr>
      </w:pPr>
      <w:r w:rsidRPr="00E51EA3">
        <w:rPr>
          <w:rFonts w:ascii="Times New Roman" w:hAnsi="Times New Roman"/>
          <w:sz w:val="24"/>
          <w:szCs w:val="24"/>
        </w:rPr>
        <w:t xml:space="preserve">глаголы </w:t>
      </w:r>
      <w:r w:rsidRPr="00E51EA3">
        <w:rPr>
          <w:rFonts w:ascii="Times New Roman" w:hAnsi="Times New Roman"/>
          <w:sz w:val="24"/>
          <w:szCs w:val="24"/>
        </w:rPr>
        <w:tab/>
        <w:t xml:space="preserve">при </w:t>
      </w:r>
      <w:r w:rsidRPr="00E51EA3">
        <w:rPr>
          <w:rFonts w:ascii="Times New Roman" w:hAnsi="Times New Roman"/>
          <w:sz w:val="24"/>
          <w:szCs w:val="24"/>
        </w:rPr>
        <w:tab/>
        <w:t xml:space="preserve">помощи </w:t>
      </w:r>
      <w:r w:rsidRPr="00E51EA3">
        <w:rPr>
          <w:rFonts w:ascii="Times New Roman" w:hAnsi="Times New Roman"/>
          <w:sz w:val="24"/>
          <w:szCs w:val="24"/>
        </w:rPr>
        <w:tab/>
        <w:t xml:space="preserve">аффиксов </w:t>
      </w:r>
      <w:r w:rsidRPr="00E51EA3">
        <w:rPr>
          <w:rFonts w:ascii="Times New Roman" w:hAnsi="Times New Roman"/>
          <w:sz w:val="24"/>
          <w:szCs w:val="24"/>
        </w:rPr>
        <w:tab/>
        <w:t xml:space="preserve">dis-, </w:t>
      </w:r>
      <w:r w:rsidRPr="00E51EA3">
        <w:rPr>
          <w:rFonts w:ascii="Times New Roman" w:hAnsi="Times New Roman"/>
          <w:sz w:val="24"/>
          <w:szCs w:val="24"/>
        </w:rPr>
        <w:tab/>
        <w:t xml:space="preserve">mis-, </w:t>
      </w:r>
      <w:r w:rsidRPr="00E51EA3">
        <w:rPr>
          <w:rFonts w:ascii="Times New Roman" w:hAnsi="Times New Roman"/>
          <w:sz w:val="24"/>
          <w:szCs w:val="24"/>
        </w:rPr>
        <w:tab/>
        <w:t xml:space="preserve">re-, </w:t>
      </w:r>
      <w:r w:rsidRPr="00E51EA3">
        <w:rPr>
          <w:rFonts w:ascii="Times New Roman" w:hAnsi="Times New Roman"/>
          <w:sz w:val="24"/>
          <w:szCs w:val="24"/>
        </w:rPr>
        <w:tab/>
        <w:t xml:space="preserve">-ize/-ise; </w:t>
      </w:r>
    </w:p>
    <w:p w:rsidR="00EF6253" w:rsidRPr="00E51EA3" w:rsidRDefault="00EF6253" w:rsidP="00E51EA3">
      <w:pPr>
        <w:spacing w:after="0" w:line="240" w:lineRule="auto"/>
        <w:jc w:val="both"/>
        <w:rPr>
          <w:rFonts w:ascii="Times New Roman" w:hAnsi="Times New Roman"/>
          <w:sz w:val="24"/>
          <w:szCs w:val="24"/>
          <w:lang w:val="en-US"/>
        </w:rPr>
      </w:pPr>
      <w:r w:rsidRPr="00E51EA3">
        <w:rPr>
          <w:rFonts w:ascii="Times New Roman" w:hAnsi="Times New Roman"/>
          <w:sz w:val="24"/>
          <w:szCs w:val="24"/>
        </w:rPr>
        <w:t>именасуществительныеприпомощисуффиксов</w:t>
      </w:r>
      <w:r w:rsidRPr="00E51EA3">
        <w:rPr>
          <w:rFonts w:ascii="Times New Roman" w:hAnsi="Times New Roman"/>
          <w:sz w:val="24"/>
          <w:szCs w:val="24"/>
          <w:lang w:val="en-US"/>
        </w:rPr>
        <w:t xml:space="preserve"> -or/ -er, -ist , -sion/-tion, -nce/ence, -ment, -ity , -ness, -ship, -ing;  </w:t>
      </w:r>
    </w:p>
    <w:p w:rsidR="00EF6253" w:rsidRPr="00E51EA3" w:rsidRDefault="00EF6253" w:rsidP="00E51EA3">
      <w:pPr>
        <w:spacing w:after="0" w:line="240" w:lineRule="auto"/>
        <w:jc w:val="both"/>
        <w:rPr>
          <w:rFonts w:ascii="Times New Roman" w:hAnsi="Times New Roman"/>
          <w:sz w:val="24"/>
          <w:szCs w:val="24"/>
          <w:lang w:val="en-US"/>
        </w:rPr>
      </w:pPr>
      <w:r w:rsidRPr="00E51EA3">
        <w:rPr>
          <w:rFonts w:ascii="Times New Roman" w:hAnsi="Times New Roman"/>
          <w:sz w:val="24"/>
          <w:szCs w:val="24"/>
        </w:rPr>
        <w:t>именаприлагательныеприпомощиаффиксов</w:t>
      </w:r>
      <w:r w:rsidRPr="00E51EA3">
        <w:rPr>
          <w:rFonts w:ascii="Times New Roman" w:hAnsi="Times New Roman"/>
          <w:sz w:val="24"/>
          <w:szCs w:val="24"/>
          <w:lang w:val="en-US"/>
        </w:rPr>
        <w:t xml:space="preserve">inter-; -y, -ly, -ful , -al , -ic,-ian/an, ing; -ous, -able/ible, -less, -ive;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наречия при помощи суффикса -ly;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имена существительные, имена прилагательные, наречия при помощи отрицательных префиксовun-, im-/in-; числительные при помощи суффиксов -teen, -ty; -th. Выпускник получит возможность научиться: распознавать и употреблять в речи в нескольких значениях многозначные слова, изученные в пределах тематики основной школы;знать различия между явлениями синонимии и антонимии; употреблять в речи изученные синонимы и антонимы адекватно ситуации общения;распознавать и употреблять в речи наиболее распространенные фразовые глаголы;распознавать принадлежность слов к частям речи по аффиксам;распознавать и употреблять в речи различные средства связи в тексте для обеспечения его целостности (firstly, tobeginwith, however, asforme,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finally, atlast, etc.);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Грамматическая сторона речи Выпускник научится: </w:t>
      </w:r>
      <w:r w:rsidRPr="00E51EA3">
        <w:rPr>
          <w:rFonts w:ascii="Times New Roman" w:hAnsi="Times New Roman"/>
          <w:sz w:val="24"/>
          <w:szCs w:val="24"/>
        </w:rPr>
        <w:lastRenderedPageBreak/>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порядке;распознавать и употреблять в речи предложения с начальным It; распознавать и употреблять в речи предложения с начальным There+tobe; распознавать и употреблять в речи сложносочиненные предложения с сочинительными союзами and, but, or;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because, if,that, who, which,what, when, where, how,why;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косвенную речь в утвердительных и вопросительных предложениях в настоящем и прошедшем времени; </w:t>
      </w:r>
    </w:p>
    <w:p w:rsidR="00EF6253" w:rsidRPr="00E51EA3" w:rsidRDefault="00EF6253" w:rsidP="00E51EA3">
      <w:pPr>
        <w:spacing w:after="0" w:line="240" w:lineRule="auto"/>
        <w:jc w:val="both"/>
        <w:rPr>
          <w:rFonts w:ascii="Times New Roman" w:hAnsi="Times New Roman"/>
          <w:sz w:val="24"/>
          <w:szCs w:val="24"/>
          <w:lang w:val="en-US"/>
        </w:rPr>
      </w:pPr>
      <w:r w:rsidRPr="00E51EA3">
        <w:rPr>
          <w:rFonts w:ascii="Times New Roman" w:hAnsi="Times New Roman"/>
          <w:sz w:val="24"/>
          <w:szCs w:val="24"/>
        </w:rPr>
        <w:t>распознаватьиупотреблятьвречиусловныепредложенияреальногохарактера</w:t>
      </w:r>
      <w:r w:rsidRPr="00E51EA3">
        <w:rPr>
          <w:rFonts w:ascii="Times New Roman" w:hAnsi="Times New Roman"/>
          <w:sz w:val="24"/>
          <w:szCs w:val="24"/>
          <w:lang w:val="en-US"/>
        </w:rPr>
        <w:t xml:space="preserve"> (Conditional I – If I see Jim, I’ll invite him to our school party) </w:t>
      </w:r>
      <w:r w:rsidRPr="00E51EA3">
        <w:rPr>
          <w:rFonts w:ascii="Times New Roman" w:hAnsi="Times New Roman"/>
          <w:sz w:val="24"/>
          <w:szCs w:val="24"/>
        </w:rPr>
        <w:t>инереальногохарактера</w:t>
      </w:r>
      <w:r w:rsidRPr="00E51EA3">
        <w:rPr>
          <w:rFonts w:ascii="Times New Roman" w:hAnsi="Times New Roman"/>
          <w:sz w:val="24"/>
          <w:szCs w:val="24"/>
          <w:lang w:val="en-US"/>
        </w:rPr>
        <w:t xml:space="preserve"> (Conditional II – If I were you, I would start learning French);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распознавать и употреблять в речи существительные с определенным/ неопределенным/нулевым артиклем;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количественные и порядковые числительные;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Simple Future, to be going to, Present Continuous; распознавать и употреблять в речи модальные глаголы и их эквиваленты </w:t>
      </w:r>
    </w:p>
    <w:p w:rsidR="00EF6253" w:rsidRPr="00E51EA3" w:rsidRDefault="00EF6253" w:rsidP="00E51EA3">
      <w:pPr>
        <w:spacing w:after="0" w:line="240" w:lineRule="auto"/>
        <w:jc w:val="both"/>
        <w:rPr>
          <w:rFonts w:ascii="Times New Roman" w:hAnsi="Times New Roman"/>
          <w:sz w:val="24"/>
          <w:szCs w:val="24"/>
          <w:lang w:val="en-US"/>
        </w:rPr>
      </w:pPr>
      <w:r w:rsidRPr="00E51EA3">
        <w:rPr>
          <w:rFonts w:ascii="Times New Roman" w:hAnsi="Times New Roman"/>
          <w:sz w:val="24"/>
          <w:szCs w:val="24"/>
          <w:lang w:val="en-US"/>
        </w:rPr>
        <w:t xml:space="preserve">(may,can,could,beableto,must,haveto, should);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глаголы в следующих формах страдательного залога: PresentSimplePassive, PastSimplePassive; распознавать и употреблять в речи предлоги места, времени, направления; предлоги, употребляемые при глаголах в страдательном залоге.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распознавать сложноподчиненные предложения с придаточными: времени с союзом since; цели с союзом sothat; условия с союзом unless;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определительными с союзами who, which, that;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сложноподчиненные предложения с союзами whoever, whatever, however, whenever;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предложения с конструкциями as … as; notso … as; either … or; neither … nor;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распознавать и употреблять в речи предложения с конструкцией I wish; распознавать и употреблять в речи конструкции с глаголами на -ing: to love/hate doing something; Stop talking; </w:t>
      </w:r>
    </w:p>
    <w:p w:rsidR="00EF6253" w:rsidRPr="00E51EA3" w:rsidRDefault="00EF6253" w:rsidP="00E51EA3">
      <w:pPr>
        <w:spacing w:after="0" w:line="240" w:lineRule="auto"/>
        <w:jc w:val="both"/>
        <w:rPr>
          <w:rFonts w:ascii="Times New Roman" w:hAnsi="Times New Roman"/>
          <w:sz w:val="24"/>
          <w:szCs w:val="24"/>
          <w:lang w:val="en-US"/>
        </w:rPr>
      </w:pPr>
      <w:r w:rsidRPr="00E51EA3">
        <w:rPr>
          <w:rFonts w:ascii="Times New Roman" w:hAnsi="Times New Roman"/>
          <w:sz w:val="24"/>
          <w:szCs w:val="24"/>
        </w:rPr>
        <w:t>распознаватьиупотреблятьвречиконструкции</w:t>
      </w:r>
      <w:r w:rsidRPr="00E51EA3">
        <w:rPr>
          <w:rFonts w:ascii="Times New Roman" w:hAnsi="Times New Roman"/>
          <w:sz w:val="24"/>
          <w:szCs w:val="24"/>
          <w:lang w:val="en-US"/>
        </w:rPr>
        <w:t xml:space="preserve">It takes me …to do something; to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look / feel / be happy; </w:t>
      </w:r>
    </w:p>
    <w:p w:rsidR="00EF6253" w:rsidRPr="00E51EA3" w:rsidRDefault="00EF6253" w:rsidP="00E51EA3">
      <w:pPr>
        <w:tabs>
          <w:tab w:val="center" w:pos="2039"/>
          <w:tab w:val="center" w:pos="3247"/>
          <w:tab w:val="center" w:pos="4448"/>
          <w:tab w:val="center" w:pos="5184"/>
          <w:tab w:val="center" w:pos="6649"/>
          <w:tab w:val="right" w:pos="9362"/>
        </w:tabs>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употреблять </w:t>
      </w:r>
      <w:r w:rsidRPr="00E51EA3">
        <w:rPr>
          <w:rFonts w:ascii="Times New Roman" w:hAnsi="Times New Roman"/>
          <w:sz w:val="24"/>
          <w:szCs w:val="24"/>
        </w:rPr>
        <w:tab/>
        <w:t xml:space="preserve">в </w:t>
      </w:r>
      <w:r w:rsidRPr="00E51EA3">
        <w:rPr>
          <w:rFonts w:ascii="Times New Roman" w:hAnsi="Times New Roman"/>
          <w:sz w:val="24"/>
          <w:szCs w:val="24"/>
        </w:rPr>
        <w:tab/>
        <w:t xml:space="preserve">речи </w:t>
      </w:r>
      <w:r w:rsidRPr="00E51EA3">
        <w:rPr>
          <w:rFonts w:ascii="Times New Roman" w:hAnsi="Times New Roman"/>
          <w:sz w:val="24"/>
          <w:szCs w:val="24"/>
        </w:rPr>
        <w:tab/>
        <w:t xml:space="preserve">определения, </w:t>
      </w:r>
      <w:r w:rsidRPr="00E51EA3">
        <w:rPr>
          <w:rFonts w:ascii="Times New Roman" w:hAnsi="Times New Roman"/>
          <w:sz w:val="24"/>
          <w:szCs w:val="24"/>
        </w:rPr>
        <w:tab/>
        <w:t xml:space="preserve">выраженные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прилагательными, в правильном порядке их следования;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глаголы во временных формах </w:t>
      </w:r>
    </w:p>
    <w:p w:rsidR="00EF6253" w:rsidRPr="00E51EA3" w:rsidRDefault="00EF6253" w:rsidP="00E51EA3">
      <w:pPr>
        <w:spacing w:after="0" w:line="240" w:lineRule="auto"/>
        <w:jc w:val="both"/>
        <w:rPr>
          <w:rFonts w:ascii="Times New Roman" w:hAnsi="Times New Roman"/>
          <w:sz w:val="24"/>
          <w:szCs w:val="24"/>
          <w:lang w:val="en-US"/>
        </w:rPr>
      </w:pPr>
      <w:r w:rsidRPr="00E51EA3">
        <w:rPr>
          <w:rFonts w:ascii="Times New Roman" w:hAnsi="Times New Roman"/>
          <w:sz w:val="24"/>
          <w:szCs w:val="24"/>
        </w:rPr>
        <w:t>действительногозалога</w:t>
      </w:r>
      <w:r w:rsidRPr="00E51EA3">
        <w:rPr>
          <w:rFonts w:ascii="Times New Roman" w:hAnsi="Times New Roman"/>
          <w:sz w:val="24"/>
          <w:szCs w:val="24"/>
          <w:lang w:val="en-US"/>
        </w:rPr>
        <w:t xml:space="preserve">:PastPerfect, Present PerfectContinuous, Future-in-thePast;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глаголы в формах страдательного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залогаFuture SimplePassive, PresentPerfect Passive;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и употреблять в речи модальные глаголы need, shall, might, would;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распознавать и употреблять в речи словосочетания «Причастие I+существительное» (aplayingchild) и «Причастие II+существительное» (awrittenpoem).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Социокультурные знания и умения Выпускник научится: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языка;представлять родную страну и культуру на английском языке;понимать социокультурные реалии при чтении и аудировании в рамках изученного материала.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использовать социокультурные реалии при создании устных и письменных высказываний;находить сходство и различие в традициях родной страны и страны/стран изучаемого языка. Компенсаторные умения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выходить из положения при дефиците языковых средств: использовать переспрос при говорении.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использовать перифраз, синонимические и антонимические средства при говорении;пользоваться языковой и контекстуальной догадкой при аудировании и чтении. </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 xml:space="preserve"> 1.2.5.5. Иностранный язык. Второй иностранный язык</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Изучение предметной области "Иностранные языки" должно обеспечить:</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 xml:space="preserve">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w:t>
      </w:r>
      <w:r w:rsidRPr="00E51EA3">
        <w:rPr>
          <w:rFonts w:ascii="Times New Roman" w:hAnsi="Times New Roman" w:cs="Times New Roman"/>
          <w:sz w:val="24"/>
          <w:szCs w:val="24"/>
        </w:rPr>
        <w:lastRenderedPageBreak/>
        <w:t>лексического запаса, дальнейшее овладение общей речевой культурой;</w:t>
      </w:r>
    </w:p>
    <w:p w:rsidR="00EF6253" w:rsidRPr="00E51EA3" w:rsidRDefault="00EF6253" w:rsidP="00E51EA3">
      <w:pPr>
        <w:pStyle w:val="ConsPlusNormal"/>
        <w:ind w:firstLine="540"/>
        <w:jc w:val="both"/>
        <w:rPr>
          <w:rFonts w:ascii="Times New Roman" w:hAnsi="Times New Roman" w:cs="Times New Roman"/>
          <w:sz w:val="24"/>
          <w:szCs w:val="24"/>
        </w:rPr>
      </w:pPr>
      <w:r w:rsidRPr="00E51EA3">
        <w:rPr>
          <w:rFonts w:ascii="Times New Roman" w:hAnsi="Times New Roman" w:cs="Times New Roman"/>
          <w:sz w:val="24"/>
          <w:szCs w:val="24"/>
        </w:rPr>
        <w:t>3) достижение допорогового уровня иноязычной коммуникативной компетенции;</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1.2.5.6.История России. Всеобщая история</w:t>
      </w:r>
      <w:r w:rsidRPr="00E51EA3">
        <w:rPr>
          <w:rFonts w:ascii="Times New Roman" w:hAnsi="Times New Roman"/>
          <w:sz w:val="24"/>
          <w:szCs w:val="24"/>
          <w:vertAlign w:val="superscript"/>
        </w:rPr>
        <w:footnoteReference w:id="2"/>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Предметные результаты освоения курса истории на уровне основного общего образования предполагают, что у учащегося сформированы: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истории;базовые исторические знания об основных этапах и закономерностях развития человеческого общества с древности до наших дней;способность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современности;способность применять исторические знания для осмысления общественных событий и явлений прошлого и современности;умение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ценность;способность определять и аргументировать свое отношение к ней;умение работать с письменными, изобразительными и вещественными историческими источниками, понимать и интерпретировать содержащуюся в них информацию;уважение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История Древнего мира (5 класс) Выпускник научится: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sectPr w:rsidR="00EF6253" w:rsidRPr="00E51EA3" w:rsidSect="009A7D0A">
          <w:headerReference w:type="even" r:id="rId9"/>
          <w:headerReference w:type="default" r:id="rId10"/>
          <w:footerReference w:type="even" r:id="rId11"/>
          <w:footerReference w:type="default" r:id="rId12"/>
          <w:headerReference w:type="first" r:id="rId13"/>
          <w:footerReference w:type="first" r:id="rId14"/>
          <w:pgSz w:w="11906" w:h="16838"/>
          <w:pgMar w:top="142" w:right="842" w:bottom="1252" w:left="1702" w:header="720" w:footer="709" w:gutter="0"/>
          <w:cols w:space="720"/>
        </w:sectPr>
      </w:pPr>
      <w:r w:rsidRPr="00E51EA3">
        <w:rPr>
          <w:rFonts w:ascii="Times New Roman" w:hAnsi="Times New Roman"/>
          <w:sz w:val="24"/>
          <w:szCs w:val="24"/>
        </w:rPr>
        <w:t xml:space="preserve">проводить поиск информации в отрывках исторических текстов, материальных памятниках Древнего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давать оценку наиболее значительным событиям и личностям древней истории.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давать характеристику общественного строя древних государств;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сопоставлять свидетельства различных исторических источников, выявляя в них общее и различия; </w:t>
      </w:r>
    </w:p>
    <w:p w:rsidR="00EF6253" w:rsidRPr="00E51EA3" w:rsidRDefault="00EF6253" w:rsidP="00E51EA3">
      <w:pPr>
        <w:numPr>
          <w:ilvl w:val="0"/>
          <w:numId w:val="14"/>
        </w:numPr>
        <w:spacing w:after="0" w:line="240" w:lineRule="auto"/>
        <w:ind w:left="0" w:hanging="168"/>
        <w:jc w:val="both"/>
        <w:rPr>
          <w:rFonts w:ascii="Times New Roman" w:hAnsi="Times New Roman"/>
          <w:sz w:val="24"/>
          <w:szCs w:val="24"/>
        </w:rPr>
      </w:pPr>
      <w:r w:rsidRPr="00E51EA3">
        <w:rPr>
          <w:rFonts w:ascii="Times New Roman" w:hAnsi="Times New Roman"/>
          <w:sz w:val="24"/>
          <w:szCs w:val="24"/>
        </w:rPr>
        <w:t xml:space="preserve">видеть проявления влияния античного искусства в окружающей среде; • высказывать суждения о значении и месте исторического и культурного наследия древних обществ в мировой истории.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История Средних веков. От Древней Руси к Российскому государству (VIII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XV вв.) (6 класс)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века, о направлениях крупнейших передвижений людей – походов,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завоеваний, колонизаций и др.;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проводить поиск информации в исторических текстах, материальных исторических памятниках Средневековья;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 объяснять причины и следствия ключевых событий отечественной и всеобщей истории Средних веков; </w:t>
      </w:r>
    </w:p>
    <w:p w:rsidR="00EF6253" w:rsidRPr="00E51EA3" w:rsidRDefault="00EF6253" w:rsidP="00E51EA3">
      <w:pPr>
        <w:spacing w:after="0" w:line="240" w:lineRule="auto"/>
        <w:ind w:firstLine="168"/>
        <w:jc w:val="both"/>
        <w:rPr>
          <w:rFonts w:ascii="Times New Roman" w:hAnsi="Times New Roman"/>
          <w:sz w:val="24"/>
          <w:szCs w:val="24"/>
        </w:rPr>
      </w:pPr>
      <w:r w:rsidRPr="00E51EA3">
        <w:rPr>
          <w:rFonts w:ascii="Times New Roman" w:hAnsi="Times New Roman"/>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давать оценку событиям и личностям отечественной и всеобщей истории Средних веков.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давать сопоставительную характеристику политического устройства государств Средневековья (Русь, Запад, Восток);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сравнивать свидетельства различных исторических источников, выявляя в них общее и различия;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w:t>
      </w:r>
      <w:r w:rsidRPr="00E51EA3">
        <w:rPr>
          <w:rFonts w:ascii="Times New Roman" w:hAnsi="Times New Roman"/>
          <w:sz w:val="24"/>
          <w:szCs w:val="24"/>
        </w:rPr>
        <w:lastRenderedPageBreak/>
        <w:t xml:space="preserve">их художественные достоинства и значение. История Нового времени. Россия в XVI – ХIХ веках (7–9 класс) Выпускник научится: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колонизации и др.;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художественной культуры Нового времени;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сопоставлятьразвитие России и других стран в Новое время, сравнивать исторические ситуации и события; </w:t>
      </w:r>
    </w:p>
    <w:p w:rsidR="00EF6253" w:rsidRPr="00E51EA3" w:rsidRDefault="00EF6253" w:rsidP="00E51EA3">
      <w:pPr>
        <w:spacing w:after="0" w:line="240" w:lineRule="auto"/>
        <w:ind w:firstLine="168"/>
        <w:jc w:val="both"/>
        <w:rPr>
          <w:rFonts w:ascii="Times New Roman" w:hAnsi="Times New Roman"/>
          <w:sz w:val="24"/>
          <w:szCs w:val="24"/>
        </w:rPr>
      </w:pPr>
      <w:r w:rsidRPr="00E51EA3">
        <w:rPr>
          <w:rFonts w:ascii="Times New Roman" w:hAnsi="Times New Roman"/>
          <w:sz w:val="24"/>
          <w:szCs w:val="24"/>
        </w:rPr>
        <w:t xml:space="preserve">давать оценку событиям и личностям отечественной и всеобщей истории Нового времени.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EF6253" w:rsidRPr="00E51EA3" w:rsidRDefault="00EF6253" w:rsidP="00E51EA3">
      <w:pPr>
        <w:numPr>
          <w:ilvl w:val="0"/>
          <w:numId w:val="15"/>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1.2.5.7.Обществознание Человек. Деятельность человека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биологическом и социальном в человеке для характеристики его природы;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возрастные периоды жизни человека, особенности подросткового возраста;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характеризовать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иллюстрировать </w:t>
      </w:r>
      <w:r w:rsidRPr="00E51EA3">
        <w:rPr>
          <w:rFonts w:ascii="Times New Roman" w:hAnsi="Times New Roman"/>
          <w:sz w:val="24"/>
          <w:szCs w:val="24"/>
        </w:rPr>
        <w:tab/>
        <w:t xml:space="preserve">конкретными </w:t>
      </w:r>
      <w:r w:rsidRPr="00E51EA3">
        <w:rPr>
          <w:rFonts w:ascii="Times New Roman" w:hAnsi="Times New Roman"/>
          <w:sz w:val="24"/>
          <w:szCs w:val="24"/>
        </w:rPr>
        <w:tab/>
        <w:t xml:space="preserve">примерами </w:t>
      </w:r>
      <w:r w:rsidRPr="00E51EA3">
        <w:rPr>
          <w:rFonts w:ascii="Times New Roman" w:hAnsi="Times New Roman"/>
          <w:sz w:val="24"/>
          <w:szCs w:val="24"/>
        </w:rPr>
        <w:tab/>
        <w:t xml:space="preserve">группы потребностей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основных видов деятельности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выполнять несложные практические задания, основанные на ситуациях, связанных с деятельностью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роль деятельности в жизни человека и общества;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элементы причинно-следственного анализа при характеристике межличностных конфликтов;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моделировать </w:t>
      </w:r>
      <w:r w:rsidRPr="00E51EA3">
        <w:rPr>
          <w:rFonts w:ascii="Times New Roman" w:hAnsi="Times New Roman"/>
          <w:sz w:val="24"/>
          <w:szCs w:val="24"/>
        </w:rPr>
        <w:tab/>
        <w:t xml:space="preserve">возможные </w:t>
      </w:r>
      <w:r w:rsidRPr="00E51EA3">
        <w:rPr>
          <w:rFonts w:ascii="Times New Roman" w:hAnsi="Times New Roman"/>
          <w:sz w:val="24"/>
          <w:szCs w:val="24"/>
        </w:rPr>
        <w:tab/>
        <w:t xml:space="preserve">последствия </w:t>
      </w:r>
      <w:r w:rsidRPr="00E51EA3">
        <w:rPr>
          <w:rFonts w:ascii="Times New Roman" w:hAnsi="Times New Roman"/>
          <w:sz w:val="24"/>
          <w:szCs w:val="24"/>
        </w:rPr>
        <w:tab/>
        <w:t xml:space="preserve">позитивного </w:t>
      </w:r>
      <w:r w:rsidRPr="00E51EA3">
        <w:rPr>
          <w:rFonts w:ascii="Times New Roman" w:hAnsi="Times New Roman"/>
          <w:sz w:val="24"/>
          <w:szCs w:val="24"/>
        </w:rPr>
        <w:tab/>
        <w:t xml:space="preserve">и </w:t>
      </w:r>
      <w:r w:rsidRPr="00E51EA3">
        <w:rPr>
          <w:rFonts w:ascii="Times New Roman" w:hAnsi="Times New Roman"/>
          <w:sz w:val="24"/>
          <w:szCs w:val="24"/>
        </w:rPr>
        <w:tab/>
        <w:t xml:space="preserve">негативного воздействия группы на человека, делать выводы.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Общество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w:t>
      </w:r>
    </w:p>
    <w:p w:rsidR="00EF6253" w:rsidRPr="00E51EA3" w:rsidRDefault="00EF6253" w:rsidP="00E51EA3">
      <w:pPr>
        <w:spacing w:after="0" w:line="240" w:lineRule="auto"/>
        <w:jc w:val="both"/>
        <w:rPr>
          <w:rFonts w:ascii="Times New Roman" w:hAnsi="Times New Roman"/>
          <w:sz w:val="24"/>
          <w:szCs w:val="24"/>
        </w:rPr>
        <w:sectPr w:rsidR="00EF6253" w:rsidRPr="00E51EA3" w:rsidSect="00E51EA3">
          <w:headerReference w:type="even" r:id="rId15"/>
          <w:headerReference w:type="default" r:id="rId16"/>
          <w:footerReference w:type="even" r:id="rId17"/>
          <w:footerReference w:type="default" r:id="rId18"/>
          <w:headerReference w:type="first" r:id="rId19"/>
          <w:footerReference w:type="first" r:id="rId20"/>
          <w:pgSz w:w="11906" w:h="16838"/>
          <w:pgMar w:top="1193" w:right="844" w:bottom="1543" w:left="1702" w:header="283" w:footer="283" w:gutter="0"/>
          <w:cols w:space="720"/>
          <w:docGrid w:linePitch="299"/>
        </w:sect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демонстрировать на примерах взаимосвязь природы и общества, раскрывать роль природы в жизни человека; распознавать на основе приведенных данных основные типы обществ; характеризовать движение от одних форм общественной жизни к другим; оценивать социальные явления с позиций общественного прогресса; различать экономические, социальные, политические, культурные явления и процессы общественной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экологический кризис как глобальную проблему человечества, раскрывать причины экологического кризиса;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влияние современных средств массовой коммуникации на общество и личность;  конкретизировать примерами опасность международного терроризма.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наблюдать и характеризовать явления и события, происходящие в различных сферах общественной жизни; </w:t>
      </w:r>
    </w:p>
    <w:p w:rsidR="00EF6253" w:rsidRPr="00E51EA3" w:rsidRDefault="00EF6253" w:rsidP="00E51EA3">
      <w:pPr>
        <w:tabs>
          <w:tab w:val="center" w:pos="911"/>
          <w:tab w:val="center" w:pos="3282"/>
          <w:tab w:val="center" w:pos="5421"/>
          <w:tab w:val="center" w:pos="6984"/>
          <w:tab w:val="center" w:pos="8712"/>
          <w:tab w:val="center" w:pos="9638"/>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выявлять </w:t>
      </w:r>
      <w:r w:rsidRPr="00E51EA3">
        <w:rPr>
          <w:rFonts w:ascii="Times New Roman" w:hAnsi="Times New Roman"/>
          <w:sz w:val="24"/>
          <w:szCs w:val="24"/>
        </w:rPr>
        <w:tab/>
        <w:t xml:space="preserve">причинно-следственные </w:t>
      </w:r>
      <w:r w:rsidRPr="00E51EA3">
        <w:rPr>
          <w:rFonts w:ascii="Times New Roman" w:hAnsi="Times New Roman"/>
          <w:sz w:val="24"/>
          <w:szCs w:val="24"/>
        </w:rPr>
        <w:tab/>
        <w:t xml:space="preserve">связи </w:t>
      </w:r>
      <w:r w:rsidRPr="00E51EA3">
        <w:rPr>
          <w:rFonts w:ascii="Times New Roman" w:hAnsi="Times New Roman"/>
          <w:sz w:val="24"/>
          <w:szCs w:val="24"/>
        </w:rPr>
        <w:tab/>
        <w:t xml:space="preserve">общественных </w:t>
      </w:r>
      <w:r w:rsidRPr="00E51EA3">
        <w:rPr>
          <w:rFonts w:ascii="Times New Roman" w:hAnsi="Times New Roman"/>
          <w:sz w:val="24"/>
          <w:szCs w:val="24"/>
        </w:rPr>
        <w:tab/>
        <w:t xml:space="preserve">явлений </w:t>
      </w:r>
      <w:r w:rsidRPr="00E51EA3">
        <w:rPr>
          <w:rFonts w:ascii="Times New Roman" w:hAnsi="Times New Roman"/>
          <w:sz w:val="24"/>
          <w:szCs w:val="24"/>
        </w:rPr>
        <w:tab/>
        <w:t xml:space="preserve">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направления общественного развития; осознанно содействовать защите природы. Социальные нормы Выпускник научится: раскрывать роль социальных норм как регуляторов общественной жизни и поведения человека; различать отдельные виды социальных норм; характеризовать основные нормы морали;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сущность патриотизма, гражданственности; приводить примеры проявления этих качеств из истории и жизни современного общества; характеризовать специфику норм права;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нормы морали и права, выявлять их общие черты и особенности; раскрывать сущность процесса социализации личности; объяснять причины отклоняющегося поведения;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негативные последствия наиболее опасных форм отклоняющегося поведения.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элементы причинно-следственного анализа для понимания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влияния моральных устоев на развитие общества и человека; оценивать социальную значимость здорового образа жизни. Сфера духовной культуры Выпускник научится: характеризовать развитие отдельных областей и форм культуры, выражать свое мнение о явлениях культуры; описывать явления духовной культуры;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причины возрастания роли науки в современном мире; оценивать роль образования в современном обществе; различать уровни общего образования в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и извлекать социальную информацию о достижениях и проблемах развития культуры из адаптированных источников различного типа; описывать духовные ценности российского народа и выражать собственное отношение к ним;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w:t>
      </w:r>
      <w:r w:rsidRPr="00E51EA3">
        <w:rPr>
          <w:rFonts w:ascii="Times New Roman" w:hAnsi="Times New Roman"/>
          <w:sz w:val="24"/>
          <w:szCs w:val="24"/>
        </w:rPr>
        <w:tab/>
        <w:t xml:space="preserve">необходимость </w:t>
      </w:r>
      <w:r w:rsidRPr="00E51EA3">
        <w:rPr>
          <w:rFonts w:ascii="Times New Roman" w:hAnsi="Times New Roman"/>
          <w:sz w:val="24"/>
          <w:szCs w:val="24"/>
        </w:rPr>
        <w:tab/>
        <w:t xml:space="preserve">непрерывного </w:t>
      </w:r>
      <w:r w:rsidRPr="00E51EA3">
        <w:rPr>
          <w:rFonts w:ascii="Times New Roman" w:hAnsi="Times New Roman"/>
          <w:sz w:val="24"/>
          <w:szCs w:val="24"/>
        </w:rPr>
        <w:tab/>
        <w:t xml:space="preserve">образования </w:t>
      </w:r>
      <w:r w:rsidRPr="00E51EA3">
        <w:rPr>
          <w:rFonts w:ascii="Times New Roman" w:hAnsi="Times New Roman"/>
          <w:sz w:val="24"/>
          <w:szCs w:val="24"/>
        </w:rPr>
        <w:tab/>
        <w:t xml:space="preserve">в </w:t>
      </w:r>
      <w:r w:rsidRPr="00E51EA3">
        <w:rPr>
          <w:rFonts w:ascii="Times New Roman" w:hAnsi="Times New Roman"/>
          <w:sz w:val="24"/>
          <w:szCs w:val="24"/>
        </w:rPr>
        <w:tab/>
        <w:t xml:space="preserve">современных условиях;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учитывать общественные потребности при выборе направления своей будущей профессиональной деятельности; раскрывать роль религии в современном обществе; характеризовать особенности искусства как формы духовной культуры.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описывать </w:t>
      </w:r>
      <w:r w:rsidRPr="00E51EA3">
        <w:rPr>
          <w:rFonts w:ascii="Times New Roman" w:hAnsi="Times New Roman"/>
          <w:sz w:val="24"/>
          <w:szCs w:val="24"/>
        </w:rPr>
        <w:tab/>
        <w:t xml:space="preserve">процессы </w:t>
      </w:r>
      <w:r w:rsidRPr="00E51EA3">
        <w:rPr>
          <w:rFonts w:ascii="Times New Roman" w:hAnsi="Times New Roman"/>
          <w:sz w:val="24"/>
          <w:szCs w:val="24"/>
        </w:rPr>
        <w:tab/>
        <w:t xml:space="preserve">создания, </w:t>
      </w:r>
      <w:r w:rsidRPr="00E51EA3">
        <w:rPr>
          <w:rFonts w:ascii="Times New Roman" w:hAnsi="Times New Roman"/>
          <w:sz w:val="24"/>
          <w:szCs w:val="24"/>
        </w:rPr>
        <w:tab/>
        <w:t xml:space="preserve">сохранения, </w:t>
      </w:r>
      <w:r w:rsidRPr="00E51EA3">
        <w:rPr>
          <w:rFonts w:ascii="Times New Roman" w:hAnsi="Times New Roman"/>
          <w:sz w:val="24"/>
          <w:szCs w:val="24"/>
        </w:rPr>
        <w:tab/>
        <w:t xml:space="preserve">трансляции </w:t>
      </w:r>
      <w:r w:rsidRPr="00E51EA3">
        <w:rPr>
          <w:rFonts w:ascii="Times New Roman" w:hAnsi="Times New Roman"/>
          <w:sz w:val="24"/>
          <w:szCs w:val="24"/>
        </w:rPr>
        <w:tab/>
        <w:t xml:space="preserve">и </w:t>
      </w:r>
      <w:r w:rsidRPr="00E51EA3">
        <w:rPr>
          <w:rFonts w:ascii="Times New Roman" w:hAnsi="Times New Roman"/>
          <w:sz w:val="24"/>
          <w:szCs w:val="24"/>
        </w:rPr>
        <w:tab/>
        <w:t xml:space="preserve">усвоения достижений культуры;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направления развития отечественной культуры в современных условиях;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критически воспринимать сообщения и рекламу в СМИ и Интернете о таких направлениях массовой культуры, как шоу-бизнес и мода. Социальная сфера Выпускник научится: описывать социальную структуру в обществах разного типа, характеризовать основные социальные общности и группы;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взаимодействие социальных общностей и групп;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ведущие направления социальной политики Российского государства; выделять параметры, определяющие социальный статус личности; приводить примеры предписанных и достигаемых статусов; описывать основные социальные роли подростка; конкретизировать примерами процесс социальной мобильности; характеризовать межнациональные отношения в современном мире; объяснять причины межнациональных конфликтов и основные пути их разрешения;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раскрывать на конкретных примерах основные функции семьи в обществе;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основные роли членов семьи;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слагаемые здорового образа жизни; осознанно выбирать верные критерии для оценки безопасных условий жизни;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раскрывать понятия «равенство» и «социальная справедливость» с позиций историзма;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выражать и обосновывать собственную позицию по актуальным проблемам молодежи;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формировать положительное отношение к необходимости соблюдать здоровый </w:t>
      </w:r>
      <w:r w:rsidRPr="00E51EA3">
        <w:rPr>
          <w:rFonts w:ascii="Times New Roman" w:hAnsi="Times New Roman"/>
          <w:sz w:val="24"/>
          <w:szCs w:val="24"/>
        </w:rPr>
        <w:tab/>
        <w:t xml:space="preserve">образ </w:t>
      </w:r>
      <w:r w:rsidRPr="00E51EA3">
        <w:rPr>
          <w:rFonts w:ascii="Times New Roman" w:hAnsi="Times New Roman"/>
          <w:sz w:val="24"/>
          <w:szCs w:val="24"/>
        </w:rPr>
        <w:tab/>
        <w:t xml:space="preserve">жизни; </w:t>
      </w:r>
      <w:r w:rsidRPr="00E51EA3">
        <w:rPr>
          <w:rFonts w:ascii="Times New Roman" w:hAnsi="Times New Roman"/>
          <w:sz w:val="24"/>
          <w:szCs w:val="24"/>
        </w:rPr>
        <w:tab/>
        <w:t xml:space="preserve">корректировать </w:t>
      </w:r>
      <w:r w:rsidRPr="00E51EA3">
        <w:rPr>
          <w:rFonts w:ascii="Times New Roman" w:hAnsi="Times New Roman"/>
          <w:sz w:val="24"/>
          <w:szCs w:val="24"/>
        </w:rPr>
        <w:tab/>
        <w:t xml:space="preserve">собственное </w:t>
      </w:r>
      <w:r w:rsidRPr="00E51EA3">
        <w:rPr>
          <w:rFonts w:ascii="Times New Roman" w:hAnsi="Times New Roman"/>
          <w:sz w:val="24"/>
          <w:szCs w:val="24"/>
        </w:rPr>
        <w:tab/>
        <w:t xml:space="preserve">поведение </w:t>
      </w:r>
      <w:r w:rsidRPr="00E51EA3">
        <w:rPr>
          <w:rFonts w:ascii="Times New Roman" w:hAnsi="Times New Roman"/>
          <w:sz w:val="24"/>
          <w:szCs w:val="24"/>
        </w:rPr>
        <w:tab/>
        <w:t xml:space="preserve">в соответствии с требованиями безопасности жизнедеятельности; использовать элементы причинно-следственного анализа при характеристике семейных конфликтов;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и извлекать социальную информацию о государственной семейной политике из адаптированных источников различного типа. Политическая сфера жизни общества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роль политики в жизни общества;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сравнивать различные формы правления, иллюстрировать их примерами;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давать </w:t>
      </w:r>
      <w:r w:rsidRPr="00E51EA3">
        <w:rPr>
          <w:rFonts w:ascii="Times New Roman" w:hAnsi="Times New Roman"/>
          <w:sz w:val="24"/>
          <w:szCs w:val="24"/>
        </w:rPr>
        <w:tab/>
        <w:t xml:space="preserve">характеристику </w:t>
      </w:r>
      <w:r w:rsidRPr="00E51EA3">
        <w:rPr>
          <w:rFonts w:ascii="Times New Roman" w:hAnsi="Times New Roman"/>
          <w:sz w:val="24"/>
          <w:szCs w:val="24"/>
        </w:rPr>
        <w:tab/>
        <w:t xml:space="preserve">формам </w:t>
      </w:r>
      <w:r w:rsidRPr="00E51EA3">
        <w:rPr>
          <w:rFonts w:ascii="Times New Roman" w:hAnsi="Times New Roman"/>
          <w:sz w:val="24"/>
          <w:szCs w:val="24"/>
        </w:rPr>
        <w:tab/>
        <w:t xml:space="preserve">государственно-территориального устройства;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различные типы политических режимов, раскрывать их основные признаки;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на конкретных примерах основные черты и принципы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демократии;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признаки политической партии, раскрывать их на конкретных примерах; характеризовать различные формы участия граждан в политической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осознавать значение гражданской активности и патриотической позиции в укреплении нашего государства;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соотносить различные оценки политических событий и процессов и делать обоснованные выводы. Гражданин и государство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порядок формирования органов государственной власти РФ; раскрывать достижения российского народа;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и конкретизировать примерами смысл понятия «гражданство»; называть и иллюстрировать примерами основные права и свободы граждан, гарантированные Конституцией РФ;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осознавать значение патриотической позиции в укреплении нашего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государства; характеризовать конституционные обязанности гражданина.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аргументированно обосновыватьвлияние происходящих в обществе изменений на положение России в мире;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и умения для формирования способности уважать права других людей, выполнять свои обязанности гражданина РФ. Основы российского законодательства Выпускник научится: характеризовать систему российского законодательства;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особенности гражданской дееспособности несовершеннолетних; характеризовать гражданские правоотношения; раскрывать смысл права на труд; объяснять роль трудового договора;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разъяснять на примерах особенности положения несовершеннолетних в трудовых отношениях;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права и обязанности супругов, родителей, детей; </w:t>
      </w:r>
    </w:p>
    <w:p w:rsidR="00EF6253" w:rsidRPr="00E51EA3" w:rsidRDefault="00EF6253" w:rsidP="00E51EA3">
      <w:pPr>
        <w:tabs>
          <w:tab w:val="center" w:pos="1340"/>
          <w:tab w:val="center" w:pos="3558"/>
          <w:tab w:val="center" w:pos="5478"/>
          <w:tab w:val="center" w:pos="6974"/>
          <w:tab w:val="center" w:pos="7870"/>
          <w:tab w:val="center" w:pos="9073"/>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характеризовать </w:t>
      </w:r>
      <w:r w:rsidRPr="00E51EA3">
        <w:rPr>
          <w:rFonts w:ascii="Times New Roman" w:hAnsi="Times New Roman"/>
          <w:sz w:val="24"/>
          <w:szCs w:val="24"/>
        </w:rPr>
        <w:tab/>
        <w:t xml:space="preserve">особенности </w:t>
      </w:r>
      <w:r w:rsidRPr="00E51EA3">
        <w:rPr>
          <w:rFonts w:ascii="Times New Roman" w:hAnsi="Times New Roman"/>
          <w:sz w:val="24"/>
          <w:szCs w:val="24"/>
        </w:rPr>
        <w:tab/>
        <w:t xml:space="preserve">уголовного </w:t>
      </w:r>
      <w:r w:rsidRPr="00E51EA3">
        <w:rPr>
          <w:rFonts w:ascii="Times New Roman" w:hAnsi="Times New Roman"/>
          <w:sz w:val="24"/>
          <w:szCs w:val="24"/>
        </w:rPr>
        <w:tab/>
        <w:t xml:space="preserve">права </w:t>
      </w:r>
      <w:r w:rsidRPr="00E51EA3">
        <w:rPr>
          <w:rFonts w:ascii="Times New Roman" w:hAnsi="Times New Roman"/>
          <w:sz w:val="24"/>
          <w:szCs w:val="24"/>
        </w:rPr>
        <w:tab/>
        <w:t xml:space="preserve">и </w:t>
      </w:r>
      <w:r w:rsidRPr="00E51EA3">
        <w:rPr>
          <w:rFonts w:ascii="Times New Roman" w:hAnsi="Times New Roman"/>
          <w:sz w:val="24"/>
          <w:szCs w:val="24"/>
        </w:rPr>
        <w:tab/>
        <w:t xml:space="preserve">уголовных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правоотношений;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конкретизировать примерами виды преступлений и наказания за них;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w:t>
      </w:r>
      <w:r w:rsidRPr="00E51EA3">
        <w:rPr>
          <w:rFonts w:ascii="Times New Roman" w:hAnsi="Times New Roman"/>
          <w:sz w:val="24"/>
          <w:szCs w:val="24"/>
        </w:rPr>
        <w:tab/>
        <w:t xml:space="preserve">специфику </w:t>
      </w:r>
      <w:r w:rsidRPr="00E51EA3">
        <w:rPr>
          <w:rFonts w:ascii="Times New Roman" w:hAnsi="Times New Roman"/>
          <w:sz w:val="24"/>
          <w:szCs w:val="24"/>
        </w:rPr>
        <w:tab/>
        <w:t xml:space="preserve">уголовной </w:t>
      </w:r>
      <w:r w:rsidRPr="00E51EA3">
        <w:rPr>
          <w:rFonts w:ascii="Times New Roman" w:hAnsi="Times New Roman"/>
          <w:sz w:val="24"/>
          <w:szCs w:val="24"/>
        </w:rPr>
        <w:tab/>
        <w:t xml:space="preserve">ответственности несовершеннолетних; раскрывать связь права на образование и обязанности получить образование;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исследовать несложные практические ситуации, связанные с защитой прав и интересов детей, оставшихся без попечения родителей;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оценивать сущность и значение правопорядка и законности, собственный возможный вклад в их становление и развитие;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осознанно содействовать защите правопорядка в обществе правовыми способами и средствами.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Экономика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проблему ограниченности экономических ресурсов; различать </w:t>
      </w:r>
      <w:r w:rsidRPr="00E51EA3">
        <w:rPr>
          <w:rFonts w:ascii="Times New Roman" w:hAnsi="Times New Roman"/>
          <w:sz w:val="24"/>
          <w:szCs w:val="24"/>
        </w:rPr>
        <w:tab/>
        <w:t xml:space="preserve">основных </w:t>
      </w:r>
      <w:r w:rsidRPr="00E51EA3">
        <w:rPr>
          <w:rFonts w:ascii="Times New Roman" w:hAnsi="Times New Roman"/>
          <w:sz w:val="24"/>
          <w:szCs w:val="24"/>
        </w:rPr>
        <w:tab/>
        <w:t xml:space="preserve">участников </w:t>
      </w:r>
      <w:r w:rsidRPr="00E51EA3">
        <w:rPr>
          <w:rFonts w:ascii="Times New Roman" w:hAnsi="Times New Roman"/>
          <w:sz w:val="24"/>
          <w:szCs w:val="24"/>
        </w:rPr>
        <w:tab/>
        <w:t xml:space="preserve">экономической </w:t>
      </w:r>
      <w:r w:rsidRPr="00E51EA3">
        <w:rPr>
          <w:rFonts w:ascii="Times New Roman" w:hAnsi="Times New Roman"/>
          <w:sz w:val="24"/>
          <w:szCs w:val="24"/>
        </w:rPr>
        <w:tab/>
        <w:t xml:space="preserve">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раскрывать факторы, влияющие на производительность труда;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EF6253" w:rsidRPr="00E51EA3" w:rsidRDefault="00EF6253" w:rsidP="00E51EA3">
      <w:pPr>
        <w:tabs>
          <w:tab w:val="center" w:pos="1340"/>
          <w:tab w:val="center" w:pos="3342"/>
          <w:tab w:val="center" w:pos="5014"/>
          <w:tab w:val="center" w:pos="7000"/>
          <w:tab w:val="center" w:pos="9020"/>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характеризовать </w:t>
      </w:r>
      <w:r w:rsidRPr="00E51EA3">
        <w:rPr>
          <w:rFonts w:ascii="Times New Roman" w:hAnsi="Times New Roman"/>
          <w:sz w:val="24"/>
          <w:szCs w:val="24"/>
        </w:rPr>
        <w:tab/>
        <w:t xml:space="preserve">механизм </w:t>
      </w:r>
      <w:r w:rsidRPr="00E51EA3">
        <w:rPr>
          <w:rFonts w:ascii="Times New Roman" w:hAnsi="Times New Roman"/>
          <w:sz w:val="24"/>
          <w:szCs w:val="24"/>
        </w:rPr>
        <w:tab/>
        <w:t xml:space="preserve">рыночного </w:t>
      </w:r>
      <w:r w:rsidRPr="00E51EA3">
        <w:rPr>
          <w:rFonts w:ascii="Times New Roman" w:hAnsi="Times New Roman"/>
          <w:sz w:val="24"/>
          <w:szCs w:val="24"/>
        </w:rPr>
        <w:tab/>
        <w:t xml:space="preserve">регулирования </w:t>
      </w:r>
      <w:r w:rsidRPr="00E51EA3">
        <w:rPr>
          <w:rFonts w:ascii="Times New Roman" w:hAnsi="Times New Roman"/>
          <w:sz w:val="24"/>
          <w:szCs w:val="24"/>
        </w:rPr>
        <w:tab/>
        <w:t xml:space="preserve">экономики;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действие рыночных законов, выявлять роль конкуренции; объяснять роль государства в регулировании рыночной экономики;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структуру бюджета государства; называть и конкретизировать примерами виды налогов;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функции денег и их роль в экономике;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раскрывать </w:t>
      </w:r>
      <w:r w:rsidRPr="00E51EA3">
        <w:rPr>
          <w:rFonts w:ascii="Times New Roman" w:hAnsi="Times New Roman"/>
          <w:sz w:val="24"/>
          <w:szCs w:val="24"/>
        </w:rPr>
        <w:tab/>
        <w:t xml:space="preserve">социально-экономическую </w:t>
      </w:r>
      <w:r w:rsidRPr="00E51EA3">
        <w:rPr>
          <w:rFonts w:ascii="Times New Roman" w:hAnsi="Times New Roman"/>
          <w:sz w:val="24"/>
          <w:szCs w:val="24"/>
        </w:rPr>
        <w:tab/>
        <w:t xml:space="preserve">роль </w:t>
      </w:r>
      <w:r w:rsidRPr="00E51EA3">
        <w:rPr>
          <w:rFonts w:ascii="Times New Roman" w:hAnsi="Times New Roman"/>
          <w:sz w:val="24"/>
          <w:szCs w:val="24"/>
        </w:rPr>
        <w:tab/>
        <w:t xml:space="preserve">и </w:t>
      </w:r>
      <w:r w:rsidRPr="00E51EA3">
        <w:rPr>
          <w:rFonts w:ascii="Times New Roman" w:hAnsi="Times New Roman"/>
          <w:sz w:val="24"/>
          <w:szCs w:val="24"/>
        </w:rPr>
        <w:tab/>
        <w:t xml:space="preserve">функции предпринимательства;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рациональное поведение субъектов экономической деятельности; характеризовать экономику семьи; анализировать структуру семейного бюджета;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полученные знания при анализе фактов поведения участников экономической деятельности; обосновывать связь профессионализма и жизненного успеха.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анализировать с опорой на полученные знания несложную экономическую информацию, получаемую из неадаптированных источников;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практические задания, основанные на ситуациях, связанных с описанием состояния российской экономики;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и оценивать с позиций экономических знаний сложившиеся практики и модели поведения потребителя;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с опорой на полученные знания познавательные задачи, отражающие типичные ситуации в экономической сфере деятельности человека; грамотно применять полученные знания для определения экономически рационального поведения и порядка действий в конкретных ситуациях; сопоставлять свои потребности и возможности, оптимально распределять свои материальные и трудовые ресурсы, составлять семейный бюджет.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1.2.5.8. </w:t>
      </w:r>
      <w:r w:rsidRPr="00E51EA3">
        <w:rPr>
          <w:rFonts w:ascii="Times New Roman" w:hAnsi="Times New Roman"/>
          <w:i/>
          <w:sz w:val="24"/>
          <w:szCs w:val="24"/>
        </w:rPr>
        <w:t>География.</w:t>
      </w:r>
      <w:r w:rsidRPr="00E51EA3">
        <w:rPr>
          <w:rFonts w:ascii="Times New Roman" w:hAnsi="Times New Roman"/>
          <w:sz w:val="24"/>
          <w:szCs w:val="24"/>
        </w:rPr>
        <w:t xml:space="preserve"> Выпускник научится: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F6253" w:rsidRPr="00E51EA3" w:rsidRDefault="00EF6253" w:rsidP="00E51EA3">
      <w:pPr>
        <w:tabs>
          <w:tab w:val="center" w:pos="1368"/>
          <w:tab w:val="center" w:pos="3043"/>
          <w:tab w:val="center" w:pos="4400"/>
          <w:tab w:val="center" w:pos="6645"/>
          <w:tab w:val="center" w:pos="895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ориентироваться </w:t>
      </w:r>
      <w:r w:rsidRPr="00E51EA3">
        <w:rPr>
          <w:rFonts w:ascii="Times New Roman" w:hAnsi="Times New Roman"/>
          <w:sz w:val="24"/>
          <w:szCs w:val="24"/>
        </w:rPr>
        <w:tab/>
        <w:t xml:space="preserve">в </w:t>
      </w:r>
      <w:r w:rsidRPr="00E51EA3">
        <w:rPr>
          <w:rFonts w:ascii="Times New Roman" w:hAnsi="Times New Roman"/>
          <w:sz w:val="24"/>
          <w:szCs w:val="24"/>
        </w:rPr>
        <w:tab/>
        <w:t xml:space="preserve">источниках </w:t>
      </w:r>
      <w:r w:rsidRPr="00E51EA3">
        <w:rPr>
          <w:rFonts w:ascii="Times New Roman" w:hAnsi="Times New Roman"/>
          <w:sz w:val="24"/>
          <w:szCs w:val="24"/>
        </w:rPr>
        <w:tab/>
        <w:t xml:space="preserve">географической </w:t>
      </w:r>
      <w:r w:rsidRPr="00E51EA3">
        <w:rPr>
          <w:rFonts w:ascii="Times New Roman" w:hAnsi="Times New Roman"/>
          <w:sz w:val="24"/>
          <w:szCs w:val="24"/>
        </w:rPr>
        <w:tab/>
        <w:t xml:space="preserve">информации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классификацию;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описывать по карте положение и взаиморасположение географических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объектов;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объяснять особенности компонентов природы отдельных территорий;  приводить примеры взаимодействия природы и общества в пределах отдельных территорий;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различать географические процессы и явления, определяющие особенности природы России и ее отдельных регионов;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особенности взаимодействия природы и общества в пределах отдельных территорий России; объяснять особенности компонентов природы отдельных частей страны; оценивать природные условия и обеспеченность природными ресурсами отдельных территорий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различать (распознавать) показатели, характеризующие отраслевую; функциональную и территориальную структуру хозяйства России;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объяснять и сравнивать особенности природы, населения и хозяйства отдельных регионов России; сравнивать особенности природы, населения и хозяйства отдельных регионов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показателями и показателями других стран;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описывать погоду своей местности;  объяснять расовые отличия разных народов мира; давать характеристику рельефа своей местности;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уметь выделять в записках путешественников географические особенности территории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современных видов связи, применять  современные виды связи для решения  учебных и практических задач по географии; оценивать место и роль России в мировом хозяйстве.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создавать простейшие географические карты различного содержания; моделировать географические объекты и явления;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работать с записками, отчетами, дневниками путешественников как источниками географической информации;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подготавливать сообщения (презентации) о выдающихся путешественниках, о современных исследованиях Земли;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ориентироваться на местности: в мегаполисе и в природе;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сопоставлять существующие в науке точки зрения о причинах происходящих глобальных изменений климата;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положительные и негативные последствия глобальных изменений климата для отдельных регионов и стран;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давать оценку и приводить примеры изменения значения границ во времени, оценивать границы с точки зрения их доступности;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делать прогнозы трансформации географических систем и комплексов в результате изменения их компонентов;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наносить на контурные карты основные формы рельефа; давать характеристику климата своей области (края, республики); показывать на карте артезианские бассейны и области распространения многолетней мерзлоты;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ситуацию на рынке труда и ее динамику;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различия в обеспеченности трудовыми ресурсами отдельных регионов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обосновывать </w:t>
      </w:r>
      <w:r w:rsidRPr="00E51EA3">
        <w:rPr>
          <w:rFonts w:ascii="Times New Roman" w:hAnsi="Times New Roman"/>
          <w:sz w:val="24"/>
          <w:szCs w:val="24"/>
        </w:rPr>
        <w:lastRenderedPageBreak/>
        <w:t xml:space="preserve">возможные пути решения проблем развития хозяйства России; выбирать критерии для сравнения, сопоставления, места страны в мировой экономике;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возможности России в решении современных глобальных проблем человечества; оценивать социально-экономическое положение и перспективы развития России.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1.2.5.9. Математика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Оперировать на базовом уровне</w:t>
      </w:r>
      <w:r w:rsidRPr="00E51EA3">
        <w:rPr>
          <w:rFonts w:ascii="Times New Roman" w:hAnsi="Times New Roman"/>
          <w:sz w:val="24"/>
          <w:szCs w:val="24"/>
          <w:vertAlign w:val="superscript"/>
        </w:rPr>
        <w:footnoteReference w:id="3"/>
      </w:r>
      <w:r w:rsidRPr="00E51EA3">
        <w:rPr>
          <w:rFonts w:ascii="Times New Roman" w:hAnsi="Times New Roman"/>
          <w:sz w:val="24"/>
          <w:szCs w:val="24"/>
        </w:rPr>
        <w:t xml:space="preserve"> понятиями: множество, элемент множества, подмножество, принадлежность;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задавать множества перечислением их элементов; находить пересечение, объединение, подмножество в простейших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распознавать логически некорректные высказывания.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свойства чисел и правила действий с рациональными числами при выполнении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сравнивать рациональные 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числовые выражения при решении практических задач и задач из других учебных предметов. Статистика и теория вероятностей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Представлять данные в виде таблиц, диаграмм,  читать информацию, представленную в виде таблицы, диаграммы. Текстовые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несложные сюжетные задачи разных типов на все арифметические действия;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осуществлять способ поиска решения задачи, в котором рассуждение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строится от условия к требованию или от требования к условию; составлять план решения задачи;  выделять этапы решения задачи; интерпретировать </w:t>
      </w:r>
      <w:r w:rsidRPr="00E51EA3">
        <w:rPr>
          <w:rFonts w:ascii="Times New Roman" w:hAnsi="Times New Roman"/>
          <w:sz w:val="24"/>
          <w:szCs w:val="24"/>
        </w:rPr>
        <w:tab/>
        <w:t xml:space="preserve">вычислительные </w:t>
      </w:r>
      <w:r w:rsidRPr="00E51EA3">
        <w:rPr>
          <w:rFonts w:ascii="Times New Roman" w:hAnsi="Times New Roman"/>
          <w:sz w:val="24"/>
          <w:szCs w:val="24"/>
        </w:rPr>
        <w:tab/>
        <w:t xml:space="preserve">результаты </w:t>
      </w:r>
      <w:r w:rsidRPr="00E51EA3">
        <w:rPr>
          <w:rFonts w:ascii="Times New Roman" w:hAnsi="Times New Roman"/>
          <w:sz w:val="24"/>
          <w:szCs w:val="24"/>
        </w:rPr>
        <w:tab/>
        <w:t xml:space="preserve">в </w:t>
      </w:r>
      <w:r w:rsidRPr="00E51EA3">
        <w:rPr>
          <w:rFonts w:ascii="Times New Roman" w:hAnsi="Times New Roman"/>
          <w:sz w:val="24"/>
          <w:szCs w:val="24"/>
        </w:rPr>
        <w:tab/>
        <w:t xml:space="preserve">задаче, </w:t>
      </w:r>
      <w:r w:rsidRPr="00E51EA3">
        <w:rPr>
          <w:rFonts w:ascii="Times New Roman" w:hAnsi="Times New Roman"/>
          <w:sz w:val="24"/>
          <w:szCs w:val="24"/>
        </w:rPr>
        <w:tab/>
        <w:t xml:space="preserve">исследовать полученное решение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различие скоростей объекта в стоячей воде, против течения и по течению реки;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решать несложные логические задачи методом рассуждений.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выдвигать гипотезы о возможных предельных значениях искомых величин в задаче (делать прикидку)  Наглядная геометрия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фигуры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w:t>
      </w:r>
      <w:r w:rsidRPr="00E51EA3">
        <w:rPr>
          <w:rFonts w:ascii="Times New Roman" w:hAnsi="Times New Roman"/>
          <w:sz w:val="24"/>
          <w:szCs w:val="24"/>
        </w:rPr>
        <w:tab/>
        <w:t xml:space="preserve">и </w:t>
      </w:r>
      <w:r w:rsidRPr="00E51EA3">
        <w:rPr>
          <w:rFonts w:ascii="Times New Roman" w:hAnsi="Times New Roman"/>
          <w:sz w:val="24"/>
          <w:szCs w:val="24"/>
        </w:rPr>
        <w:tab/>
        <w:t xml:space="preserve">квадрат, </w:t>
      </w:r>
      <w:r w:rsidRPr="00E51EA3">
        <w:rPr>
          <w:rFonts w:ascii="Times New Roman" w:hAnsi="Times New Roman"/>
          <w:sz w:val="24"/>
          <w:szCs w:val="24"/>
        </w:rPr>
        <w:lastRenderedPageBreak/>
        <w:tab/>
        <w:t xml:space="preserve">окружность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круг, </w:t>
      </w:r>
      <w:r w:rsidRPr="00E51EA3">
        <w:rPr>
          <w:rFonts w:ascii="Times New Roman" w:hAnsi="Times New Roman"/>
          <w:sz w:val="24"/>
          <w:szCs w:val="24"/>
        </w:rPr>
        <w:tab/>
        <w:t xml:space="preserve">прямоугольный параллелепипед, куб, шар. Изображать изучаемые фигуры от руки и с помощью линейки и циркуля.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практические задачи с применением простейших свойств фигур.  Измерения и вычисления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измерение длин, расстояний, величин углов, с помощью инструментов для измерений длин и углов; вычислять площади прямоугольников.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вычислять расстояния на местности в стандартных ситуациях, площади прямоугольников;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простейшие построения и измерения на местности, необходимые в реальной жизни. История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отдельные выдающиеся результаты, полученные в ходе развития математики как науки;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примеры математических открытий и их авторов, в связи с отечественной и всемирной историей.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в 5-6 классах (для обеспечения возможности успешного продолжения образования на базовом 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углублённом уровнях)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Элементы теории множеств и математической логики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распознавать логически некорректные высказывания;  строить цепочки умозаключений на основе использования правил логики.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и объяснять смысл позиционной записи натурального числа; выполнять вычисления, в том числе с использованием приёмов рациональных вычислений, обосновывать алгоритмы выполнения действий; 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округление рациональных чисел с заданной точностью; упорядочивать числа, записанные в виде обыкновенных и десятичных дробей; находить НОД и НОК чисел и использовать их при решении зада;.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понятием модуль числа, геометрическая интерпретация модуля 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числовые выражения и оценивать их значения при решении практических задач и задач из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Уравнения и неравенства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равенство, числовое равенство, уравнение, корень уравнения, решение уравнения, числовое неравенство.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Статистика и теория вероятностей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столбчатые и круговые диаграммы, таблицы данных, среднее арифметическое,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извлекать, информацию, представленную в таблицах, на диаграммах; составлять таблицы, строить диаграммы на основе данных.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извлекать, </w:t>
      </w:r>
      <w:r w:rsidRPr="00E51EA3">
        <w:rPr>
          <w:rFonts w:ascii="Times New Roman" w:hAnsi="Times New Roman"/>
          <w:sz w:val="24"/>
          <w:szCs w:val="24"/>
        </w:rPr>
        <w:tab/>
        <w:t xml:space="preserve">интерпретировать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преобразовывать </w:t>
      </w:r>
      <w:r w:rsidRPr="00E51EA3">
        <w:rPr>
          <w:rFonts w:ascii="Times New Roman" w:hAnsi="Times New Roman"/>
          <w:sz w:val="24"/>
          <w:szCs w:val="24"/>
        </w:rPr>
        <w:tab/>
        <w:t xml:space="preserve">информацию, представленную в таблицах и на диаграммах, отражающую свойства и характеристики реальных процессов и явлений.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Текстовые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простые и сложные задачи разных типов, а также задачи повышенной трудности;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разные краткие записи как модели текстов сложных задач для построения поисковой схемы и решения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и применять оба способа поиска решения задач (от требования к условию и от условия к требованию);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моделировать рассуждения при поиске решения задач с помощью графсхемы;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этапы решения задачи и содержание каждого этапа; интерпретировать вычислительные результаты в задаче, исследовать полученное решение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исследовать всевозможные ситуации при решении задач на движение по реке, рассматривать разные системы отсчёта; решать разнообразные задачи «на части»,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Наглядная геометрия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фигуры </w:t>
      </w:r>
    </w:p>
    <w:p w:rsidR="00EF6253" w:rsidRPr="00E51EA3" w:rsidRDefault="00EF6253" w:rsidP="00E51EA3">
      <w:pPr>
        <w:tabs>
          <w:tab w:val="center" w:pos="1005"/>
          <w:tab w:val="center" w:pos="3131"/>
          <w:tab w:val="center" w:pos="4685"/>
          <w:tab w:val="center" w:pos="6184"/>
          <w:tab w:val="center" w:pos="8392"/>
          <w:tab w:val="center" w:pos="9644"/>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Извлекать, </w:t>
      </w:r>
      <w:r w:rsidRPr="00E51EA3">
        <w:rPr>
          <w:rFonts w:ascii="Times New Roman" w:hAnsi="Times New Roman"/>
          <w:sz w:val="24"/>
          <w:szCs w:val="24"/>
        </w:rPr>
        <w:tab/>
        <w:t xml:space="preserve">интерпретировать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преобразовывать </w:t>
      </w:r>
      <w:r w:rsidRPr="00E51EA3">
        <w:rPr>
          <w:rFonts w:ascii="Times New Roman" w:hAnsi="Times New Roman"/>
          <w:sz w:val="24"/>
          <w:szCs w:val="24"/>
        </w:rPr>
        <w:tab/>
        <w:t xml:space="preserve">информацию </w:t>
      </w:r>
      <w:r w:rsidRPr="00E51EA3">
        <w:rPr>
          <w:rFonts w:ascii="Times New Roman" w:hAnsi="Times New Roman"/>
          <w:sz w:val="24"/>
          <w:szCs w:val="24"/>
        </w:rPr>
        <w:tab/>
        <w:t xml:space="preserve">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геометрических фигурах, представленную на чертежах;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изучаемые фигуры от руки и с помощью компьютерных инструментов.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Измерения и вычисления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измерение длин, расстояний, величин углов, с помощью инструментов для измерений длин и углов; вычислять площади прямоугольников, квадратов, объёмы прямоугольных параллелепипедов, кубов.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вычислять расстояния на местности в стандартных ситуациях, площади участков прямоугольной формы, объёмы комнат; выполнять простейшие построения на местности, необходимые в реальной жизни;  оценивать размеры реальных объектов окружающего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История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вклад выдающихся математиков в развитие математики и иных научных областей.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Элементы теории множеств и математической логики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Оперировать на базовом уровне</w:t>
      </w:r>
      <w:r w:rsidRPr="00E51EA3">
        <w:rPr>
          <w:rFonts w:ascii="Times New Roman" w:hAnsi="Times New Roman"/>
          <w:sz w:val="24"/>
          <w:szCs w:val="24"/>
          <w:vertAlign w:val="superscript"/>
        </w:rPr>
        <w:footnoteReference w:id="4"/>
      </w:r>
      <w:r w:rsidRPr="00E51EA3">
        <w:rPr>
          <w:rFonts w:ascii="Times New Roman" w:hAnsi="Times New Roman"/>
          <w:sz w:val="24"/>
          <w:szCs w:val="24"/>
        </w:rPr>
        <w:t xml:space="preserve"> понятиями: множество, элемент множества, подмножество, принадлежность;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задавать множества перечислением их элементов; находить пересечение, объединение, подмножество в простейших ситуациях; оперировать на базовом уровне понятиями: определение, аксиома, теорема, доказательство;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w:t>
      </w:r>
      <w:r w:rsidRPr="00E51EA3">
        <w:rPr>
          <w:rFonts w:ascii="Times New Roman" w:hAnsi="Times New Roman"/>
          <w:sz w:val="24"/>
          <w:szCs w:val="24"/>
        </w:rPr>
        <w:tab/>
        <w:t xml:space="preserve">примеры </w:t>
      </w:r>
      <w:r w:rsidRPr="00E51EA3">
        <w:rPr>
          <w:rFonts w:ascii="Times New Roman" w:hAnsi="Times New Roman"/>
          <w:sz w:val="24"/>
          <w:szCs w:val="24"/>
        </w:rPr>
        <w:tab/>
        <w:t xml:space="preserve">и </w:t>
      </w:r>
      <w:r w:rsidRPr="00E51EA3">
        <w:rPr>
          <w:rFonts w:ascii="Times New Roman" w:hAnsi="Times New Roman"/>
          <w:sz w:val="24"/>
          <w:szCs w:val="24"/>
        </w:rPr>
        <w:tab/>
        <w:t xml:space="preserve">контрпримеры </w:t>
      </w:r>
      <w:r w:rsidRPr="00E51EA3">
        <w:rPr>
          <w:rFonts w:ascii="Times New Roman" w:hAnsi="Times New Roman"/>
          <w:sz w:val="24"/>
          <w:szCs w:val="24"/>
        </w:rPr>
        <w:tab/>
        <w:t xml:space="preserve">для </w:t>
      </w:r>
      <w:r w:rsidRPr="00E51EA3">
        <w:rPr>
          <w:rFonts w:ascii="Times New Roman" w:hAnsi="Times New Roman"/>
          <w:sz w:val="24"/>
          <w:szCs w:val="24"/>
        </w:rPr>
        <w:tab/>
        <w:t xml:space="preserve">подтверждения </w:t>
      </w:r>
      <w:r w:rsidRPr="00E51EA3">
        <w:rPr>
          <w:rFonts w:ascii="Times New Roman" w:hAnsi="Times New Roman"/>
          <w:sz w:val="24"/>
          <w:szCs w:val="24"/>
        </w:rPr>
        <w:tab/>
        <w:t xml:space="preserve">своих высказываний.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свойства чисел и правила действий при выполнении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оценивать значение квадратного корня из положительного целого числа;  распознавать рациональные и иррациональные числа; сравнивать 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числовые выражения при решении практических задач и задач из других учебных предметов. Тождественные преобразования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несложные преобразования целых выражений: раскрывать скобки, приводить подобные слагаемые;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несложные преобразования дробно-линейных выражений и выражений с квадратными корнями.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смысл записи числа в стандартном виде;  оперировать на базовом уровне понятием «стандартная запись числа». Уравнения и неравенства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проверять справедливость числовых равенств и неравенств; решать линейные неравенства и несложные неравенства, сводящиеся к линейным;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системы несложных линейных уравнений, неравенств; проверять, является ли данное число решением уравнения (неравенства); решать квадратные уравнения по формуле корней квадратного уравнения; изображать решения неравенств и их систем на числовой прямой.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составлять и решать линейные уравнения при решении задач, возникающих в других учебных предметах.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Находить значение функции по заданному значению аргумента;  находить значение аргумента по заданному значению функции в несложных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положение точки по её координатам, координаты точки по её положению на координатной плоскости;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строить график линейной функции; проверять, является ли данный график графиком заданной 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(линейной, квадратичной, обратной пропорциональности);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приближённые значения координат точки пересечения графиков функций;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подсчётом без применения формул. В повседневной жизни и при изучении других предметов: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использовать свойства линейной функции и ее график при решении задач из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Статистика и теория вероятностей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Иметь представление о статистических характеристиках, вероятности случайного события, комбинаторных задачах;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простейшие комбинаторные задачи методом прямого и организованного перебора;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представлять данные в виде таблиц, диаграмм, графиков;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читать информацию, представленную в виде таблицы, диаграммы, графика; определять основные статистические характеристики числовых наборов; оценивать вероятность события в простейших случаях; иметь представление о роли закона больших чисел в массовых явлениях.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количество возможных вариантов методом перебора; иметь представление о роли практически достоверных и маловероятных событий;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Текстовые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несложные сюжетные задачи разных типов на все арифметические действия;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осуществлять способ поиска решения задачи, в котором рассуждение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строится от условия к требованию или от требования к условию; составлять план решения задачи;  выделять этапы решения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интерпретировать вычислительные результаты в задаче, исследовать полученное решение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различие скоростей объекта в стоячей воде, против течения и по течению реки;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процент от числа, число по проценту от него, находить процентное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снижение или процентное повышение величины; решать несложные логические задачи методом рассуждений.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выдвигать гипотезы о возможных предельных значениях искомых в задаче величин (делать прикидку).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Геометрические фигуры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для решения задач геометрические факты, если условия их применения заданы в явной форме;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на нахождение геометрических величин по образцам или алгоритмам.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Отношения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равенство фигур, равные фигуры, </w:t>
      </w:r>
      <w:r w:rsidRPr="00E51EA3">
        <w:rPr>
          <w:rFonts w:ascii="Times New Roman" w:hAnsi="Times New Roman"/>
          <w:sz w:val="24"/>
          <w:szCs w:val="24"/>
        </w:rPr>
        <w:tab/>
        <w:t xml:space="preserve">равенство </w:t>
      </w:r>
      <w:r w:rsidRPr="00E51EA3">
        <w:rPr>
          <w:rFonts w:ascii="Times New Roman" w:hAnsi="Times New Roman"/>
          <w:sz w:val="24"/>
          <w:szCs w:val="24"/>
        </w:rPr>
        <w:tab/>
        <w:t xml:space="preserve">треугольников, </w:t>
      </w:r>
      <w:r w:rsidRPr="00E51EA3">
        <w:rPr>
          <w:rFonts w:ascii="Times New Roman" w:hAnsi="Times New Roman"/>
          <w:sz w:val="24"/>
          <w:szCs w:val="24"/>
        </w:rPr>
        <w:tab/>
        <w:t xml:space="preserve">параллельность </w:t>
      </w:r>
      <w:r w:rsidRPr="00E51EA3">
        <w:rPr>
          <w:rFonts w:ascii="Times New Roman" w:hAnsi="Times New Roman"/>
          <w:sz w:val="24"/>
          <w:szCs w:val="24"/>
        </w:rPr>
        <w:tab/>
        <w:t xml:space="preserve">прямых, перпендикулярность </w:t>
      </w:r>
      <w:r w:rsidRPr="00E51EA3">
        <w:rPr>
          <w:rFonts w:ascii="Times New Roman" w:hAnsi="Times New Roman"/>
          <w:sz w:val="24"/>
          <w:szCs w:val="24"/>
        </w:rPr>
        <w:tab/>
        <w:t xml:space="preserve">прямых, </w:t>
      </w:r>
      <w:r w:rsidRPr="00E51EA3">
        <w:rPr>
          <w:rFonts w:ascii="Times New Roman" w:hAnsi="Times New Roman"/>
          <w:sz w:val="24"/>
          <w:szCs w:val="24"/>
        </w:rPr>
        <w:tab/>
        <w:t xml:space="preserve">углы </w:t>
      </w:r>
      <w:r w:rsidRPr="00E51EA3">
        <w:rPr>
          <w:rFonts w:ascii="Times New Roman" w:hAnsi="Times New Roman"/>
          <w:sz w:val="24"/>
          <w:szCs w:val="24"/>
        </w:rPr>
        <w:tab/>
        <w:t xml:space="preserve">между </w:t>
      </w:r>
      <w:r w:rsidRPr="00E51EA3">
        <w:rPr>
          <w:rFonts w:ascii="Times New Roman" w:hAnsi="Times New Roman"/>
          <w:sz w:val="24"/>
          <w:szCs w:val="24"/>
        </w:rPr>
        <w:tab/>
        <w:t xml:space="preserve">прямыми, </w:t>
      </w:r>
      <w:r w:rsidRPr="00E51EA3">
        <w:rPr>
          <w:rFonts w:ascii="Times New Roman" w:hAnsi="Times New Roman"/>
          <w:sz w:val="24"/>
          <w:szCs w:val="24"/>
        </w:rPr>
        <w:tab/>
        <w:t xml:space="preserve">перпендикуляр, наклонная, проекция.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отношения для решения простейших задач, возникающих в реальной жизни. Измерения и вычисления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измерение длин, расстояний, величин углов, с помощью инструментов для измерений длин и углов;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построения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типовые плоские фигуры и фигуры в пространстве от руки и с помощью инструментов.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выполнять простейшие построения на местности, необходимые в реальной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преобразования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Строить фигуру, симметричную данной фигуре относительно оси и точки.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распознавать движение объектов в окружающем мире; распознавать симметричные фигуры в окружающем мире.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Векторы и координаты на плоскости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на базовом уровне понятиями вектор, сумма векторов, произведение вектора на число,координаты на плоскости;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приближённо координаты точки по её изображению на координатной плоскости.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векторы для решения простейших задач на определение скорости относительного движения.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История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отдельные выдающиеся результаты, полученные в ходе развития математики как науки;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примеры математических открытий и их авторов, в связи с отечественной и всемирной историей; понимать роль математики в развитии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Методы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Выбирать подходящий изученный метод для решении изученных типов математических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математических закономерностей в окружающей действительности и произведениях искусства.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Выпускник получит возможность научиться в 7-9 классах для обеспечения возможности </w:t>
      </w:r>
      <w:r w:rsidRPr="00E51EA3">
        <w:rPr>
          <w:rFonts w:ascii="Times New Roman" w:hAnsi="Times New Roman"/>
          <w:sz w:val="24"/>
          <w:szCs w:val="24"/>
        </w:rPr>
        <w:tab/>
        <w:t xml:space="preserve">успешного </w:t>
      </w:r>
      <w:r w:rsidRPr="00E51EA3">
        <w:rPr>
          <w:rFonts w:ascii="Times New Roman" w:hAnsi="Times New Roman"/>
          <w:sz w:val="24"/>
          <w:szCs w:val="24"/>
        </w:rPr>
        <w:tab/>
        <w:t xml:space="preserve">продолжения </w:t>
      </w:r>
      <w:r w:rsidRPr="00E51EA3">
        <w:rPr>
          <w:rFonts w:ascii="Times New Roman" w:hAnsi="Times New Roman"/>
          <w:sz w:val="24"/>
          <w:szCs w:val="24"/>
        </w:rPr>
        <w:tab/>
        <w:t xml:space="preserve">образования </w:t>
      </w:r>
      <w:r w:rsidRPr="00E51EA3">
        <w:rPr>
          <w:rFonts w:ascii="Times New Roman" w:hAnsi="Times New Roman"/>
          <w:sz w:val="24"/>
          <w:szCs w:val="24"/>
        </w:rPr>
        <w:tab/>
        <w:t xml:space="preserve">на </w:t>
      </w:r>
      <w:r w:rsidRPr="00E51EA3">
        <w:rPr>
          <w:rFonts w:ascii="Times New Roman" w:hAnsi="Times New Roman"/>
          <w:sz w:val="24"/>
          <w:szCs w:val="24"/>
        </w:rPr>
        <w:tab/>
        <w:t xml:space="preserve">базовом </w:t>
      </w:r>
      <w:r w:rsidRPr="00E51EA3">
        <w:rPr>
          <w:rFonts w:ascii="Times New Roman" w:hAnsi="Times New Roman"/>
          <w:sz w:val="24"/>
          <w:szCs w:val="24"/>
        </w:rPr>
        <w:tab/>
        <w:t xml:space="preserve">и углублённом уровнях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Элементы теории множеств и математической логики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Оперировать</w:t>
      </w:r>
      <w:r w:rsidRPr="00E51EA3">
        <w:rPr>
          <w:rFonts w:ascii="Times New Roman" w:hAnsi="Times New Roman"/>
          <w:sz w:val="24"/>
          <w:szCs w:val="24"/>
          <w:vertAlign w:val="superscript"/>
        </w:rPr>
        <w:footnoteReference w:id="5"/>
      </w:r>
      <w:r w:rsidRPr="00E51EA3">
        <w:rPr>
          <w:rFonts w:ascii="Times New Roman" w:hAnsi="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w:t>
      </w:r>
      <w:r w:rsidRPr="00E51EA3">
        <w:rPr>
          <w:rFonts w:ascii="Times New Roman" w:hAnsi="Times New Roman"/>
          <w:sz w:val="24"/>
          <w:szCs w:val="24"/>
        </w:rPr>
        <w:tab/>
        <w:t xml:space="preserve">множество, </w:t>
      </w:r>
      <w:r w:rsidRPr="00E51EA3">
        <w:rPr>
          <w:rFonts w:ascii="Times New Roman" w:hAnsi="Times New Roman"/>
          <w:sz w:val="24"/>
          <w:szCs w:val="24"/>
        </w:rPr>
        <w:tab/>
        <w:t xml:space="preserve">подмножество, </w:t>
      </w:r>
      <w:r w:rsidRPr="00E51EA3">
        <w:rPr>
          <w:rFonts w:ascii="Times New Roman" w:hAnsi="Times New Roman"/>
          <w:sz w:val="24"/>
          <w:szCs w:val="24"/>
        </w:rPr>
        <w:tab/>
        <w:t xml:space="preserve">принадлежность, </w:t>
      </w:r>
      <w:r w:rsidRPr="00E51EA3">
        <w:rPr>
          <w:rFonts w:ascii="Times New Roman" w:hAnsi="Times New Roman"/>
          <w:sz w:val="24"/>
          <w:szCs w:val="24"/>
        </w:rPr>
        <w:tab/>
        <w:t xml:space="preserve">включение, равенство множеств;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множества и отношение множеств с помощью кругов Эйлера; определять принадлежность элемента множеству, объединению и пересечению множеств;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задавать множество с помощью перечисления элементов, словесного описания;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строить высказывания, отрицания высказываний. В повседневной жизни и при изучении других предметов: строить цепочки умозаключений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понимать и объяснять смысл позиционной записи натурального числа; выполнять вычисления, в том числе с использованием приёмов рациональных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округление рациональных чисел с заданной точностью; сравнивать рациональные и иррациональные числа; представлять рациональное число в виде десятичной дроби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упорядочивать числа, записанные в виде обыкновенной и десятичной дроби; находить НОД и НОК чисел и использовать их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сравнение результатов вычислений при решении практических задач, в том числе приближенных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и оценивать числовые выражения при решении практических задач и задач из других учебных предметов; записывать и округлять числовые значения реальных величин с использованием разных систем измерения.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Тождественные преобразования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степени с натуральным показателем, степени с целым отрицательным показателем; выполнять преобразования целых выражений: действия с одночленами (сложение, вычитание, умножение), действия с многочленами (сложение, вычитание, умножение); 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квадрат суммы и разности одночленов;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раскладывать на множители квадратный   трёхчлен;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выполнять преобразования выражений, содержащих квадратные корни; выделять квадрат суммы или разности двучлена в выражениях, содержащих квадратные корни; выполнять преобразования выражений, содержащих модуль.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выполнять преобразования и действия с числами, записанными 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стандартном виде;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преобразования алгебраических выражений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Уравнения и неравенства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(неравенства, системы уравнений или неравенств);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линейные уравнения и уравнения, сводимые к линейным с помощью тождественных преобразований;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квадратные уравнения и уравнения, сводимые к квадратным с помощью тождественных преобразований; решать дробно-линейные уравнения; </w:t>
      </w:r>
    </w:p>
    <w:p w:rsidR="00EF6253" w:rsidRPr="00E51EA3" w:rsidRDefault="00711C43" w:rsidP="00E51EA3">
      <w:pPr>
        <w:spacing w:after="0" w:line="240" w:lineRule="auto"/>
        <w:ind w:firstLine="8405"/>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3632" behindDoc="1" locked="0" layoutInCell="1" allowOverlap="1">
                <wp:simplePos x="0" y="0"/>
                <wp:positionH relativeFrom="column">
                  <wp:posOffset>5436235</wp:posOffset>
                </wp:positionH>
                <wp:positionV relativeFrom="paragraph">
                  <wp:posOffset>-37465</wp:posOffset>
                </wp:positionV>
                <wp:extent cx="431800" cy="208915"/>
                <wp:effectExtent l="1270" t="0" r="5080" b="10160"/>
                <wp:wrapNone/>
                <wp:docPr id="36" name="Group 547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08915"/>
                          <a:chOff x="0" y="0"/>
                          <a:chExt cx="4317" cy="2091"/>
                        </a:xfrm>
                      </wpg:grpSpPr>
                      <wps:wsp>
                        <wps:cNvPr id="37" name="Shape 6361"/>
                        <wps:cNvSpPr>
                          <a:spLocks noChangeArrowheads="1"/>
                        </wps:cNvSpPr>
                        <wps:spPr bwMode="auto">
                          <a:xfrm>
                            <a:off x="54" y="1327"/>
                            <a:ext cx="152" cy="105"/>
                          </a:xfrm>
                          <a:custGeom>
                            <a:avLst/>
                            <a:gdLst>
                              <a:gd name="T0" fmla="*/ 0 w 15278"/>
                              <a:gd name="T1" fmla="*/ 10589 h 10589"/>
                              <a:gd name="T2" fmla="*/ 15278 w 15278"/>
                              <a:gd name="T3" fmla="*/ 0 h 10589"/>
                            </a:gdLst>
                            <a:ahLst/>
                            <a:cxnLst>
                              <a:cxn ang="0">
                                <a:pos x="T0" y="T1"/>
                              </a:cxn>
                              <a:cxn ang="0">
                                <a:pos x="T2" y="T3"/>
                              </a:cxn>
                            </a:cxnLst>
                            <a:rect l="0" t="0" r="r" b="b"/>
                            <a:pathLst>
                              <a:path w="15278" h="10589">
                                <a:moveTo>
                                  <a:pt x="0" y="10589"/>
                                </a:moveTo>
                                <a:lnTo>
                                  <a:pt x="15278"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8" name="Shape 6362"/>
                        <wps:cNvSpPr>
                          <a:spLocks noChangeArrowheads="1"/>
                        </wps:cNvSpPr>
                        <wps:spPr bwMode="auto">
                          <a:xfrm>
                            <a:off x="210" y="1325"/>
                            <a:ext cx="371" cy="760"/>
                          </a:xfrm>
                          <a:custGeom>
                            <a:avLst/>
                            <a:gdLst>
                              <a:gd name="T0" fmla="*/ 0 w 37106"/>
                              <a:gd name="T1" fmla="*/ 0 h 76081"/>
                              <a:gd name="T2" fmla="*/ 37106 w 37106"/>
                              <a:gd name="T3" fmla="*/ 76081 h 76081"/>
                            </a:gdLst>
                            <a:ahLst/>
                            <a:cxnLst>
                              <a:cxn ang="0">
                                <a:pos x="T0" y="T1"/>
                              </a:cxn>
                              <a:cxn ang="0">
                                <a:pos x="T2" y="T3"/>
                              </a:cxn>
                            </a:cxnLst>
                            <a:rect l="0" t="0" r="r" b="b"/>
                            <a:pathLst>
                              <a:path w="37106" h="76081">
                                <a:moveTo>
                                  <a:pt x="0" y="0"/>
                                </a:moveTo>
                                <a:lnTo>
                                  <a:pt x="37106" y="76081"/>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9" name="Shape 6363"/>
                        <wps:cNvSpPr>
                          <a:spLocks noChangeArrowheads="1"/>
                        </wps:cNvSpPr>
                        <wps:spPr bwMode="auto">
                          <a:xfrm>
                            <a:off x="581" y="76"/>
                            <a:ext cx="405" cy="2014"/>
                          </a:xfrm>
                          <a:custGeom>
                            <a:avLst/>
                            <a:gdLst>
                              <a:gd name="T0" fmla="*/ 0 w 40535"/>
                              <a:gd name="T1" fmla="*/ 201490 h 201490"/>
                              <a:gd name="T2" fmla="*/ 40535 w 40535"/>
                              <a:gd name="T3" fmla="*/ 0 h 201490"/>
                            </a:gdLst>
                            <a:ahLst/>
                            <a:cxnLst>
                              <a:cxn ang="0">
                                <a:pos x="T0" y="T1"/>
                              </a:cxn>
                              <a:cxn ang="0">
                                <a:pos x="T2" y="T3"/>
                              </a:cxn>
                            </a:cxnLst>
                            <a:rect l="0" t="0" r="r" b="b"/>
                            <a:pathLst>
                              <a:path w="40535" h="201490">
                                <a:moveTo>
                                  <a:pt x="0" y="201490"/>
                                </a:moveTo>
                                <a:lnTo>
                                  <a:pt x="40535"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0" name="Shape 6364"/>
                        <wps:cNvSpPr>
                          <a:spLocks noChangeArrowheads="1"/>
                        </wps:cNvSpPr>
                        <wps:spPr bwMode="auto">
                          <a:xfrm>
                            <a:off x="986" y="71"/>
                            <a:ext cx="3330" cy="0"/>
                          </a:xfrm>
                          <a:custGeom>
                            <a:avLst/>
                            <a:gdLst>
                              <a:gd name="T0" fmla="*/ 0 w 333019"/>
                              <a:gd name="T1" fmla="*/ 333019 w 333019"/>
                            </a:gdLst>
                            <a:ahLst/>
                            <a:cxnLst>
                              <a:cxn ang="0">
                                <a:pos x="T0" y="0"/>
                              </a:cxn>
                              <a:cxn ang="0">
                                <a:pos x="T1" y="0"/>
                              </a:cxn>
                            </a:cxnLst>
                            <a:rect l="0" t="0" r="r" b="b"/>
                            <a:pathLst>
                              <a:path w="333019">
                                <a:moveTo>
                                  <a:pt x="0" y="0"/>
                                </a:moveTo>
                                <a:lnTo>
                                  <a:pt x="333019"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1" name="Shape 6365"/>
                        <wps:cNvSpPr>
                          <a:spLocks noChangeArrowheads="1"/>
                        </wps:cNvSpPr>
                        <wps:spPr bwMode="auto">
                          <a:xfrm>
                            <a:off x="0" y="0"/>
                            <a:ext cx="4278" cy="2051"/>
                          </a:xfrm>
                          <a:custGeom>
                            <a:avLst/>
                            <a:gdLst>
                              <a:gd name="T0" fmla="*/ 91360 w 427805"/>
                              <a:gd name="T1" fmla="*/ 0 h 205113"/>
                              <a:gd name="T2" fmla="*/ 427805 w 427805"/>
                              <a:gd name="T3" fmla="*/ 0 h 205113"/>
                              <a:gd name="T4" fmla="*/ 427805 w 427805"/>
                              <a:gd name="T5" fmla="*/ 6693 h 205113"/>
                              <a:gd name="T6" fmla="*/ 97285 w 427805"/>
                              <a:gd name="T7" fmla="*/ 6693 h 205113"/>
                              <a:gd name="T8" fmla="*/ 57685 w 427805"/>
                              <a:gd name="T9" fmla="*/ 205113 h 205113"/>
                              <a:gd name="T10" fmla="*/ 49890 w 427805"/>
                              <a:gd name="T11" fmla="*/ 205113 h 205113"/>
                              <a:gd name="T12" fmla="*/ 12472 w 427805"/>
                              <a:gd name="T13" fmla="*/ 133771 h 205113"/>
                              <a:gd name="T14" fmla="*/ 2806 w 427805"/>
                              <a:gd name="T15" fmla="*/ 141015 h 205113"/>
                              <a:gd name="T16" fmla="*/ 0 w 427805"/>
                              <a:gd name="T17" fmla="*/ 137394 h 205113"/>
                              <a:gd name="T18" fmla="*/ 20892 w 427805"/>
                              <a:gd name="T19" fmla="*/ 123184 h 205113"/>
                              <a:gd name="T20" fmla="*/ 53632 w 427805"/>
                              <a:gd name="T21" fmla="*/ 186999 h 205113"/>
                              <a:gd name="T22" fmla="*/ 91360 w 427805"/>
                              <a:gd name="T23" fmla="*/ 0 h 205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7805" h="205113">
                                <a:moveTo>
                                  <a:pt x="91360" y="0"/>
                                </a:moveTo>
                                <a:lnTo>
                                  <a:pt x="427805" y="0"/>
                                </a:lnTo>
                                <a:lnTo>
                                  <a:pt x="427805" y="6693"/>
                                </a:lnTo>
                                <a:lnTo>
                                  <a:pt x="97285" y="6693"/>
                                </a:lnTo>
                                <a:lnTo>
                                  <a:pt x="57685" y="205113"/>
                                </a:lnTo>
                                <a:lnTo>
                                  <a:pt x="49890" y="205113"/>
                                </a:lnTo>
                                <a:lnTo>
                                  <a:pt x="12472" y="133771"/>
                                </a:lnTo>
                                <a:lnTo>
                                  <a:pt x="2806" y="141015"/>
                                </a:lnTo>
                                <a:lnTo>
                                  <a:pt x="0" y="137394"/>
                                </a:lnTo>
                                <a:lnTo>
                                  <a:pt x="20892" y="123184"/>
                                </a:lnTo>
                                <a:lnTo>
                                  <a:pt x="53632" y="186999"/>
                                </a:lnTo>
                                <a:lnTo>
                                  <a:pt x="91360" y="0"/>
                                </a:lnTo>
                                <a:close/>
                              </a:path>
                            </a:pathLst>
                          </a:custGeom>
                          <a:solidFill>
                            <a:srgbClr val="000000"/>
                          </a:solidFill>
                          <a:ln>
                            <a:noFill/>
                          </a:ln>
                          <a:extLst>
                            <a:ext uri="{91240B29-F687-4F45-9708-019B960494DF}">
                              <a14:hiddenLine xmlns:a14="http://schemas.microsoft.com/office/drawing/2010/main" w="0" cap="sq">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E71D4" id="Group 547239" o:spid="_x0000_s1026" style="position:absolute;margin-left:428.05pt;margin-top:-2.95pt;width:34pt;height:16.45pt;z-index:-251662848" coordsize="4317,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">
                <v:shape id="Shape 6361" o:spid="_x0000_s1027" style="position:absolute;left:54;top:1327;width:152;height:105;visibility:visible;mso-wrap-style:square;v-text-anchor:top" coordsize="15278,1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" path="m,10589l15278,e" filled="f" fillcolor="black" strokeweight=".04389mm">
                  <v:fill opacity="0"/>
                  <v:stroke endcap="square"/>
                  <v:path o:connecttype="custom" o:connectlocs="0,105;152,0" o:connectangles="0,0"/>
                </v:shape>
                <v:shape id="Shape 6362" o:spid="_x0000_s1028" style="position:absolute;left:210;top:1325;width:371;height:760;visibility:visible;mso-wrap-style:square;v-text-anchor:top" coordsize="37106,7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" path="m,l37106,76081e" filled="f" fillcolor="black" strokeweight=".04389mm">
                  <v:fill opacity="0"/>
                  <v:stroke endcap="square"/>
                  <v:path o:connecttype="custom" o:connectlocs="0,0;371,760" o:connectangles="0,0"/>
                </v:shape>
                <v:shape id="Shape 6363" o:spid="_x0000_s1029" style="position:absolute;left:581;top:76;width:405;height:2014;visibility:visible;mso-wrap-style:square;v-text-anchor:top" coordsize="40535,2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" path="m,201490l40535,e" filled="f" fillcolor="black" strokeweight=".04389mm">
                  <v:fill opacity="0"/>
                  <v:stroke endcap="square"/>
                  <v:path o:connecttype="custom" o:connectlocs="0,2014;405,0" o:connectangles="0,0"/>
                </v:shape>
                <v:shape id="Shape 6364" o:spid="_x0000_s1030" style="position:absolute;left:986;top:71;width:3330;height:0;visibility:visible;mso-wrap-style:square;v-text-anchor:top" coordsize="33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" path="m,l333019,e" filled="f" fillcolor="black" strokeweight=".04389mm">
                  <v:fill opacity="0"/>
                  <v:stroke endcap="square"/>
                  <v:path o:connecttype="custom" o:connectlocs="0,0;3330,0" o:connectangles="0,0"/>
                </v:shape>
                <v:shape id="Shape 6365" o:spid="_x0000_s1031" style="position:absolute;width:4278;height:2051;visibility:visible;mso-wrap-style:square;v-text-anchor:top" coordsize="427805,20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" path="m91360,l427805,r,6693l97285,6693,57685,205113r-7795,l12472,133771r-9666,7244l,137394,20892,123184r32740,63815l91360,xe" fillcolor="black" stroked="f" strokeweight="0">
                  <v:stroke opacity="0" endcap="square"/>
                  <v:path o:connecttype="custom" o:connectlocs="914,0;4278,0;4278,67;973,67;577,2051;499,2051;125,1338;28,1410;0,1374;209,1232;536,1870;914,0" o:connectangles="0,0,0,0,0,0,0,0,0,0,0,0"/>
                </v:shape>
              </v:group>
            </w:pict>
          </mc:Fallback>
        </mc:AlternateContent>
      </w:r>
      <w:r w:rsidR="00EF6253" w:rsidRPr="00E51EA3">
        <w:rPr>
          <w:rFonts w:ascii="Times New Roman" w:hAnsi="Times New Roman"/>
          <w:i/>
          <w:sz w:val="24"/>
          <w:szCs w:val="24"/>
        </w:rPr>
        <w:t>f x</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hAnsi="Times New Roman"/>
          <w:i/>
          <w:sz w:val="24"/>
          <w:szCs w:val="24"/>
        </w:rPr>
        <w:t>a</w:t>
      </w:r>
      <w:r w:rsidR="00EF6253" w:rsidRPr="00E51EA3">
        <w:rPr>
          <w:rFonts w:ascii="Times New Roman" w:hAnsi="Times New Roman"/>
          <w:sz w:val="24"/>
          <w:szCs w:val="24"/>
        </w:rPr>
        <w:t xml:space="preserve">, решать </w:t>
      </w:r>
      <w:r w:rsidR="00EF6253" w:rsidRPr="00E51EA3">
        <w:rPr>
          <w:rFonts w:ascii="Times New Roman" w:hAnsi="Times New Roman"/>
          <w:sz w:val="24"/>
          <w:szCs w:val="24"/>
        </w:rPr>
        <w:tab/>
        <w:t xml:space="preserve">простейшие </w:t>
      </w:r>
      <w:r w:rsidR="00EF6253" w:rsidRPr="00E51EA3">
        <w:rPr>
          <w:rFonts w:ascii="Times New Roman" w:hAnsi="Times New Roman"/>
          <w:sz w:val="24"/>
          <w:szCs w:val="24"/>
        </w:rPr>
        <w:tab/>
        <w:t xml:space="preserve">иррациональные </w:t>
      </w:r>
      <w:r w:rsidR="00EF6253" w:rsidRPr="00E51EA3">
        <w:rPr>
          <w:rFonts w:ascii="Times New Roman" w:hAnsi="Times New Roman"/>
          <w:sz w:val="24"/>
          <w:szCs w:val="24"/>
        </w:rPr>
        <w:tab/>
        <w:t xml:space="preserve">уравнения </w:t>
      </w:r>
      <w:r w:rsidR="00EF6253" w:rsidRPr="00E51EA3">
        <w:rPr>
          <w:rFonts w:ascii="Times New Roman" w:hAnsi="Times New Roman"/>
          <w:sz w:val="24"/>
          <w:szCs w:val="24"/>
        </w:rPr>
        <w:tab/>
        <w:t xml:space="preserve">вида </w:t>
      </w:r>
    </w:p>
    <w:p w:rsidR="00EF6253" w:rsidRPr="00E51EA3" w:rsidRDefault="00711C43" w:rsidP="00E51EA3">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4656" behindDoc="1" locked="0" layoutInCell="1" allowOverlap="1">
                <wp:simplePos x="0" y="0"/>
                <wp:positionH relativeFrom="column">
                  <wp:posOffset>254635</wp:posOffset>
                </wp:positionH>
                <wp:positionV relativeFrom="paragraph">
                  <wp:posOffset>-34290</wp:posOffset>
                </wp:positionV>
                <wp:extent cx="996315" cy="208915"/>
                <wp:effectExtent l="1270" t="1270" r="12065" b="8890"/>
                <wp:wrapNone/>
                <wp:docPr id="25" name="Group 547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208915"/>
                          <a:chOff x="0" y="0"/>
                          <a:chExt cx="9965" cy="2091"/>
                        </a:xfrm>
                      </wpg:grpSpPr>
                      <wps:wsp>
                        <wps:cNvPr id="26" name="Shape 6371"/>
                        <wps:cNvSpPr>
                          <a:spLocks noChangeArrowheads="1"/>
                        </wps:cNvSpPr>
                        <wps:spPr bwMode="auto">
                          <a:xfrm>
                            <a:off x="57" y="1327"/>
                            <a:ext cx="154" cy="105"/>
                          </a:xfrm>
                          <a:custGeom>
                            <a:avLst/>
                            <a:gdLst>
                              <a:gd name="T0" fmla="*/ 0 w 15447"/>
                              <a:gd name="T1" fmla="*/ 10589 h 10589"/>
                              <a:gd name="T2" fmla="*/ 15447 w 15447"/>
                              <a:gd name="T3" fmla="*/ 0 h 10589"/>
                            </a:gdLst>
                            <a:ahLst/>
                            <a:cxnLst>
                              <a:cxn ang="0">
                                <a:pos x="T0" y="T1"/>
                              </a:cxn>
                              <a:cxn ang="0">
                                <a:pos x="T2" y="T3"/>
                              </a:cxn>
                            </a:cxnLst>
                            <a:rect l="0" t="0" r="r" b="b"/>
                            <a:pathLst>
                              <a:path w="15447" h="10589">
                                <a:moveTo>
                                  <a:pt x="0" y="10589"/>
                                </a:moveTo>
                                <a:lnTo>
                                  <a:pt x="15447"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7" name="Shape 6372"/>
                        <wps:cNvSpPr>
                          <a:spLocks noChangeArrowheads="1"/>
                        </wps:cNvSpPr>
                        <wps:spPr bwMode="auto">
                          <a:xfrm>
                            <a:off x="211" y="1325"/>
                            <a:ext cx="364" cy="760"/>
                          </a:xfrm>
                          <a:custGeom>
                            <a:avLst/>
                            <a:gdLst>
                              <a:gd name="T0" fmla="*/ 0 w 36456"/>
                              <a:gd name="T1" fmla="*/ 0 h 76081"/>
                              <a:gd name="T2" fmla="*/ 36456 w 36456"/>
                              <a:gd name="T3" fmla="*/ 76081 h 76081"/>
                            </a:gdLst>
                            <a:ahLst/>
                            <a:cxnLst>
                              <a:cxn ang="0">
                                <a:pos x="T0" y="T1"/>
                              </a:cxn>
                              <a:cxn ang="0">
                                <a:pos x="T2" y="T3"/>
                              </a:cxn>
                            </a:cxnLst>
                            <a:rect l="0" t="0" r="r" b="b"/>
                            <a:pathLst>
                              <a:path w="36456" h="76081">
                                <a:moveTo>
                                  <a:pt x="0" y="0"/>
                                </a:moveTo>
                                <a:lnTo>
                                  <a:pt x="36456" y="76081"/>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8" name="Shape 6373"/>
                        <wps:cNvSpPr>
                          <a:spLocks noChangeArrowheads="1"/>
                        </wps:cNvSpPr>
                        <wps:spPr bwMode="auto">
                          <a:xfrm>
                            <a:off x="576" y="76"/>
                            <a:ext cx="398" cy="2014"/>
                          </a:xfrm>
                          <a:custGeom>
                            <a:avLst/>
                            <a:gdLst>
                              <a:gd name="T0" fmla="*/ 0 w 39854"/>
                              <a:gd name="T1" fmla="*/ 201490 h 201490"/>
                              <a:gd name="T2" fmla="*/ 39854 w 39854"/>
                              <a:gd name="T3" fmla="*/ 0 h 201490"/>
                            </a:gdLst>
                            <a:ahLst/>
                            <a:cxnLst>
                              <a:cxn ang="0">
                                <a:pos x="T0" y="T1"/>
                              </a:cxn>
                              <a:cxn ang="0">
                                <a:pos x="T2" y="T3"/>
                              </a:cxn>
                            </a:cxnLst>
                            <a:rect l="0" t="0" r="r" b="b"/>
                            <a:pathLst>
                              <a:path w="39854" h="201490">
                                <a:moveTo>
                                  <a:pt x="0" y="201490"/>
                                </a:moveTo>
                                <a:lnTo>
                                  <a:pt x="39854"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9" name="Shape 6374"/>
                        <wps:cNvSpPr>
                          <a:spLocks noChangeArrowheads="1"/>
                        </wps:cNvSpPr>
                        <wps:spPr bwMode="auto">
                          <a:xfrm>
                            <a:off x="974" y="71"/>
                            <a:ext cx="3287" cy="0"/>
                          </a:xfrm>
                          <a:custGeom>
                            <a:avLst/>
                            <a:gdLst>
                              <a:gd name="T0" fmla="*/ 0 w 328718"/>
                              <a:gd name="T1" fmla="*/ 328718 w 328718"/>
                            </a:gdLst>
                            <a:ahLst/>
                            <a:cxnLst>
                              <a:cxn ang="0">
                                <a:pos x="T0" y="0"/>
                              </a:cxn>
                              <a:cxn ang="0">
                                <a:pos x="T1" y="0"/>
                              </a:cxn>
                            </a:cxnLst>
                            <a:rect l="0" t="0" r="r" b="b"/>
                            <a:pathLst>
                              <a:path w="328718">
                                <a:moveTo>
                                  <a:pt x="0" y="0"/>
                                </a:moveTo>
                                <a:lnTo>
                                  <a:pt x="328718"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0" name="Shape 6375"/>
                        <wps:cNvSpPr>
                          <a:spLocks noChangeArrowheads="1"/>
                        </wps:cNvSpPr>
                        <wps:spPr bwMode="auto">
                          <a:xfrm>
                            <a:off x="0" y="0"/>
                            <a:ext cx="4220" cy="2051"/>
                          </a:xfrm>
                          <a:custGeom>
                            <a:avLst/>
                            <a:gdLst>
                              <a:gd name="T0" fmla="*/ 90213 w 422023"/>
                              <a:gd name="T1" fmla="*/ 0 h 205112"/>
                              <a:gd name="T2" fmla="*/ 422023 w 422023"/>
                              <a:gd name="T3" fmla="*/ 0 h 205112"/>
                              <a:gd name="T4" fmla="*/ 422023 w 422023"/>
                              <a:gd name="T5" fmla="*/ 6693 h 205112"/>
                              <a:gd name="T6" fmla="*/ 96083 w 422023"/>
                              <a:gd name="T7" fmla="*/ 6693 h 205112"/>
                              <a:gd name="T8" fmla="*/ 56847 w 422023"/>
                              <a:gd name="T9" fmla="*/ 205112 h 205112"/>
                              <a:gd name="T10" fmla="*/ 49432 w 422023"/>
                              <a:gd name="T11" fmla="*/ 205112 h 205112"/>
                              <a:gd name="T12" fmla="*/ 12666 w 422023"/>
                              <a:gd name="T13" fmla="*/ 133770 h 205112"/>
                              <a:gd name="T14" fmla="*/ 2779 w 422023"/>
                              <a:gd name="T15" fmla="*/ 141015 h 205112"/>
                              <a:gd name="T16" fmla="*/ 0 w 422023"/>
                              <a:gd name="T17" fmla="*/ 137393 h 205112"/>
                              <a:gd name="T18" fmla="*/ 21008 w 422023"/>
                              <a:gd name="T19" fmla="*/ 123183 h 205112"/>
                              <a:gd name="T20" fmla="*/ 53138 w 422023"/>
                              <a:gd name="T21" fmla="*/ 186998 h 205112"/>
                              <a:gd name="T22" fmla="*/ 90213 w 422023"/>
                              <a:gd name="T23" fmla="*/ 0 h 205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2023" h="205112">
                                <a:moveTo>
                                  <a:pt x="90213" y="0"/>
                                </a:moveTo>
                                <a:lnTo>
                                  <a:pt x="422023" y="0"/>
                                </a:lnTo>
                                <a:lnTo>
                                  <a:pt x="422023" y="6693"/>
                                </a:lnTo>
                                <a:lnTo>
                                  <a:pt x="96083" y="6693"/>
                                </a:lnTo>
                                <a:lnTo>
                                  <a:pt x="56847" y="205112"/>
                                </a:lnTo>
                                <a:lnTo>
                                  <a:pt x="49432" y="205112"/>
                                </a:lnTo>
                                <a:lnTo>
                                  <a:pt x="12666" y="133770"/>
                                </a:lnTo>
                                <a:lnTo>
                                  <a:pt x="2779" y="141015"/>
                                </a:lnTo>
                                <a:lnTo>
                                  <a:pt x="0" y="137393"/>
                                </a:lnTo>
                                <a:lnTo>
                                  <a:pt x="21008" y="123183"/>
                                </a:lnTo>
                                <a:lnTo>
                                  <a:pt x="53138" y="186998"/>
                                </a:lnTo>
                                <a:lnTo>
                                  <a:pt x="90213" y="0"/>
                                </a:lnTo>
                                <a:close/>
                              </a:path>
                            </a:pathLst>
                          </a:custGeom>
                          <a:solidFill>
                            <a:srgbClr val="000000"/>
                          </a:solidFill>
                          <a:ln>
                            <a:noFill/>
                          </a:ln>
                          <a:extLst>
                            <a:ext uri="{91240B29-F687-4F45-9708-019B960494DF}">
                              <a14:hiddenLine xmlns:a14="http://schemas.microsoft.com/office/drawing/2010/main" w="0" cap="sq">
                                <a:solidFill>
                                  <a:srgbClr val="000000">
                                    <a:alpha val="0"/>
                                  </a:srgbClr>
                                </a:solidFill>
                                <a:round/>
                                <a:headEnd/>
                                <a:tailEnd/>
                              </a14:hiddenLine>
                            </a:ext>
                          </a:extLst>
                        </wps:spPr>
                        <wps:bodyPr rot="0" vert="horz" wrap="square" lIns="91440" tIns="45720" rIns="91440" bIns="45720" anchor="t" anchorCtr="0" upright="1">
                          <a:noAutofit/>
                        </wps:bodyPr>
                      </wps:wsp>
                      <wps:wsp>
                        <wps:cNvPr id="31" name="Shape 6378"/>
                        <wps:cNvSpPr>
                          <a:spLocks noChangeArrowheads="1"/>
                        </wps:cNvSpPr>
                        <wps:spPr bwMode="auto">
                          <a:xfrm>
                            <a:off x="5877" y="1327"/>
                            <a:ext cx="148" cy="105"/>
                          </a:xfrm>
                          <a:custGeom>
                            <a:avLst/>
                            <a:gdLst>
                              <a:gd name="T0" fmla="*/ 0 w 14830"/>
                              <a:gd name="T1" fmla="*/ 10589 h 10589"/>
                              <a:gd name="T2" fmla="*/ 14830 w 14830"/>
                              <a:gd name="T3" fmla="*/ 0 h 10589"/>
                            </a:gdLst>
                            <a:ahLst/>
                            <a:cxnLst>
                              <a:cxn ang="0">
                                <a:pos x="T0" y="T1"/>
                              </a:cxn>
                              <a:cxn ang="0">
                                <a:pos x="T2" y="T3"/>
                              </a:cxn>
                            </a:cxnLst>
                            <a:rect l="0" t="0" r="r" b="b"/>
                            <a:pathLst>
                              <a:path w="14830" h="10589">
                                <a:moveTo>
                                  <a:pt x="0" y="10589"/>
                                </a:moveTo>
                                <a:lnTo>
                                  <a:pt x="14830"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2" name="Shape 6379"/>
                        <wps:cNvSpPr>
                          <a:spLocks noChangeArrowheads="1"/>
                        </wps:cNvSpPr>
                        <wps:spPr bwMode="auto">
                          <a:xfrm>
                            <a:off x="6032" y="1325"/>
                            <a:ext cx="364" cy="760"/>
                          </a:xfrm>
                          <a:custGeom>
                            <a:avLst/>
                            <a:gdLst>
                              <a:gd name="T0" fmla="*/ 0 w 36455"/>
                              <a:gd name="T1" fmla="*/ 0 h 76081"/>
                              <a:gd name="T2" fmla="*/ 36455 w 36455"/>
                              <a:gd name="T3" fmla="*/ 76081 h 76081"/>
                            </a:gdLst>
                            <a:ahLst/>
                            <a:cxnLst>
                              <a:cxn ang="0">
                                <a:pos x="T0" y="T1"/>
                              </a:cxn>
                              <a:cxn ang="0">
                                <a:pos x="T2" y="T3"/>
                              </a:cxn>
                            </a:cxnLst>
                            <a:rect l="0" t="0" r="r" b="b"/>
                            <a:pathLst>
                              <a:path w="36455" h="76081">
                                <a:moveTo>
                                  <a:pt x="0" y="0"/>
                                </a:moveTo>
                                <a:lnTo>
                                  <a:pt x="36455" y="76081"/>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3" name="Shape 6380"/>
                        <wps:cNvSpPr>
                          <a:spLocks noChangeArrowheads="1"/>
                        </wps:cNvSpPr>
                        <wps:spPr bwMode="auto">
                          <a:xfrm>
                            <a:off x="6396" y="76"/>
                            <a:ext cx="398" cy="2014"/>
                          </a:xfrm>
                          <a:custGeom>
                            <a:avLst/>
                            <a:gdLst>
                              <a:gd name="T0" fmla="*/ 0 w 39859"/>
                              <a:gd name="T1" fmla="*/ 201490 h 201490"/>
                              <a:gd name="T2" fmla="*/ 39859 w 39859"/>
                              <a:gd name="T3" fmla="*/ 0 h 201490"/>
                            </a:gdLst>
                            <a:ahLst/>
                            <a:cxnLst>
                              <a:cxn ang="0">
                                <a:pos x="T0" y="T1"/>
                              </a:cxn>
                              <a:cxn ang="0">
                                <a:pos x="T2" y="T3"/>
                              </a:cxn>
                            </a:cxnLst>
                            <a:rect l="0" t="0" r="r" b="b"/>
                            <a:pathLst>
                              <a:path w="39859" h="201490">
                                <a:moveTo>
                                  <a:pt x="0" y="201490"/>
                                </a:moveTo>
                                <a:lnTo>
                                  <a:pt x="39859"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4" name="Shape 6381"/>
                        <wps:cNvSpPr>
                          <a:spLocks noChangeArrowheads="1"/>
                        </wps:cNvSpPr>
                        <wps:spPr bwMode="auto">
                          <a:xfrm>
                            <a:off x="6795" y="71"/>
                            <a:ext cx="3169" cy="0"/>
                          </a:xfrm>
                          <a:custGeom>
                            <a:avLst/>
                            <a:gdLst>
                              <a:gd name="T0" fmla="*/ 0 w 316984"/>
                              <a:gd name="T1" fmla="*/ 316984 w 316984"/>
                            </a:gdLst>
                            <a:ahLst/>
                            <a:cxnLst>
                              <a:cxn ang="0">
                                <a:pos x="T0" y="0"/>
                              </a:cxn>
                              <a:cxn ang="0">
                                <a:pos x="T1" y="0"/>
                              </a:cxn>
                            </a:cxnLst>
                            <a:rect l="0" t="0" r="r" b="b"/>
                            <a:pathLst>
                              <a:path w="316984">
                                <a:moveTo>
                                  <a:pt x="0" y="0"/>
                                </a:moveTo>
                                <a:lnTo>
                                  <a:pt x="316984" y="0"/>
                                </a:lnTo>
                              </a:path>
                            </a:pathLst>
                          </a:custGeom>
                          <a:noFill/>
                          <a:ln w="1580"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5" name="Shape 6382"/>
                        <wps:cNvSpPr>
                          <a:spLocks noChangeArrowheads="1"/>
                        </wps:cNvSpPr>
                        <wps:spPr bwMode="auto">
                          <a:xfrm>
                            <a:off x="5820" y="0"/>
                            <a:ext cx="4102" cy="2051"/>
                          </a:xfrm>
                          <a:custGeom>
                            <a:avLst/>
                            <a:gdLst>
                              <a:gd name="T0" fmla="*/ 90218 w 410281"/>
                              <a:gd name="T1" fmla="*/ 0 h 205112"/>
                              <a:gd name="T2" fmla="*/ 410281 w 410281"/>
                              <a:gd name="T3" fmla="*/ 0 h 205112"/>
                              <a:gd name="T4" fmla="*/ 410281 w 410281"/>
                              <a:gd name="T5" fmla="*/ 6693 h 205112"/>
                              <a:gd name="T6" fmla="*/ 96088 w 410281"/>
                              <a:gd name="T7" fmla="*/ 6693 h 205112"/>
                              <a:gd name="T8" fmla="*/ 56842 w 410281"/>
                              <a:gd name="T9" fmla="*/ 205112 h 205112"/>
                              <a:gd name="T10" fmla="*/ 49433 w 410281"/>
                              <a:gd name="T11" fmla="*/ 205112 h 205112"/>
                              <a:gd name="T12" fmla="*/ 12665 w 410281"/>
                              <a:gd name="T13" fmla="*/ 133770 h 205112"/>
                              <a:gd name="T14" fmla="*/ 2778 w 410281"/>
                              <a:gd name="T15" fmla="*/ 141015 h 205112"/>
                              <a:gd name="T16" fmla="*/ 0 w 410281"/>
                              <a:gd name="T17" fmla="*/ 137393 h 205112"/>
                              <a:gd name="T18" fmla="*/ 21012 w 410281"/>
                              <a:gd name="T19" fmla="*/ 123183 h 205112"/>
                              <a:gd name="T20" fmla="*/ 53137 w 410281"/>
                              <a:gd name="T21" fmla="*/ 186998 h 205112"/>
                              <a:gd name="T22" fmla="*/ 90218 w 410281"/>
                              <a:gd name="T23" fmla="*/ 0 h 205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0281" h="205112">
                                <a:moveTo>
                                  <a:pt x="90218" y="0"/>
                                </a:moveTo>
                                <a:lnTo>
                                  <a:pt x="410281" y="0"/>
                                </a:lnTo>
                                <a:lnTo>
                                  <a:pt x="410281" y="6693"/>
                                </a:lnTo>
                                <a:lnTo>
                                  <a:pt x="96088" y="6693"/>
                                </a:lnTo>
                                <a:lnTo>
                                  <a:pt x="56842" y="205112"/>
                                </a:lnTo>
                                <a:lnTo>
                                  <a:pt x="49433" y="205112"/>
                                </a:lnTo>
                                <a:lnTo>
                                  <a:pt x="12665" y="133770"/>
                                </a:lnTo>
                                <a:lnTo>
                                  <a:pt x="2778" y="141015"/>
                                </a:lnTo>
                                <a:lnTo>
                                  <a:pt x="0" y="137393"/>
                                </a:lnTo>
                                <a:lnTo>
                                  <a:pt x="21012" y="123183"/>
                                </a:lnTo>
                                <a:lnTo>
                                  <a:pt x="53137" y="186998"/>
                                </a:lnTo>
                                <a:lnTo>
                                  <a:pt x="90218" y="0"/>
                                </a:lnTo>
                                <a:close/>
                              </a:path>
                            </a:pathLst>
                          </a:custGeom>
                          <a:solidFill>
                            <a:srgbClr val="000000"/>
                          </a:solidFill>
                          <a:ln>
                            <a:noFill/>
                          </a:ln>
                          <a:extLst>
                            <a:ext uri="{91240B29-F687-4F45-9708-019B960494DF}">
                              <a14:hiddenLine xmlns:a14="http://schemas.microsoft.com/office/drawing/2010/main" w="0" cap="sq">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531A6" id="Group 547240" o:spid="_x0000_s1026" style="position:absolute;margin-left:20.05pt;margin-top:-2.7pt;width:78.45pt;height:16.45pt;z-index:-251661824" coordsize="9965,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">
                <v:shape id="Shape 6371" o:spid="_x0000_s1027" style="position:absolute;left:57;top:1327;width:154;height:105;visibility:visible;mso-wrap-style:square;v-text-anchor:top" coordsize="15447,1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" path="m,10589l15447,e" filled="f" fillcolor="black" strokeweight=".04389mm">
                  <v:fill opacity="0"/>
                  <v:stroke endcap="square"/>
                  <v:path o:connecttype="custom" o:connectlocs="0,105;154,0" o:connectangles="0,0"/>
                </v:shape>
                <v:shape id="Shape 6372" o:spid="_x0000_s1028" style="position:absolute;left:211;top:1325;width:364;height:760;visibility:visible;mso-wrap-style:square;v-text-anchor:top" coordsize="36456,7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" path="m,l36456,76081e" filled="f" fillcolor="black" strokeweight=".04389mm">
                  <v:fill opacity="0"/>
                  <v:stroke endcap="square"/>
                  <v:path o:connecttype="custom" o:connectlocs="0,0;364,760" o:connectangles="0,0"/>
                </v:shape>
                <v:shape id="Shape 6373" o:spid="_x0000_s1029" style="position:absolute;left:576;top:76;width:398;height:2014;visibility:visible;mso-wrap-style:square;v-text-anchor:top" coordsize="39854,2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" path="m,201490l39854,e" filled="f" fillcolor="black" strokeweight=".04389mm">
                  <v:fill opacity="0"/>
                  <v:stroke endcap="square"/>
                  <v:path o:connecttype="custom" o:connectlocs="0,2014;398,0" o:connectangles="0,0"/>
                </v:shape>
                <v:shape id="Shape 6374" o:spid="_x0000_s1030" style="position:absolute;left:974;top:71;width:3287;height:0;visibility:visible;mso-wrap-style:square;v-text-anchor:top" coordsize="32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" path="m,l328718,e" filled="f" fillcolor="black" strokeweight=".04389mm">
                  <v:fill opacity="0"/>
                  <v:stroke endcap="square"/>
                  <v:path o:connecttype="custom" o:connectlocs="0,0;3287,0" o:connectangles="0,0"/>
                </v:shape>
                <v:shape id="Shape 6375" o:spid="_x0000_s1031" style="position:absolute;width:4220;height:2051;visibility:visible;mso-wrap-style:square;v-text-anchor:top" coordsize="422023,20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" path="m90213,l422023,r,6693l96083,6693,56847,205112r-7415,l12666,133770r-9887,7245l,137393,21008,123183r32130,63815l90213,xe" fillcolor="black" stroked="f" strokeweight="0">
                  <v:stroke opacity="0" endcap="square"/>
                  <v:path o:connecttype="custom" o:connectlocs="902,0;4220,0;4220,67;961,67;568,2051;494,2051;127,1338;28,1410;0,1374;210,1232;531,1870;902,0" o:connectangles="0,0,0,0,0,0,0,0,0,0,0,0"/>
                </v:shape>
                <v:shape id="Shape 6378" o:spid="_x0000_s1032" style="position:absolute;left:5877;top:1327;width:148;height:105;visibility:visible;mso-wrap-style:square;v-text-anchor:top" coordsize="14830,1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" path="m,10589l14830,e" filled="f" fillcolor="black" strokeweight=".04389mm">
                  <v:fill opacity="0"/>
                  <v:stroke endcap="square"/>
                  <v:path o:connecttype="custom" o:connectlocs="0,105;148,0" o:connectangles="0,0"/>
                </v:shape>
                <v:shape id="Shape 6379" o:spid="_x0000_s1033" style="position:absolute;left:6032;top:1325;width:364;height:760;visibility:visible;mso-wrap-style:square;v-text-anchor:top" coordsize="36455,7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" path="m,l36455,76081e" filled="f" fillcolor="black" strokeweight=".04389mm">
                  <v:fill opacity="0"/>
                  <v:stroke endcap="square"/>
                  <v:path o:connecttype="custom" o:connectlocs="0,0;364,760" o:connectangles="0,0"/>
                </v:shape>
                <v:shape id="Shape 6380" o:spid="_x0000_s1034" style="position:absolute;left:6396;top:76;width:398;height:2014;visibility:visible;mso-wrap-style:square;v-text-anchor:top" coordsize="39859,2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" path="m,201490l39859,e" filled="f" fillcolor="black" strokeweight=".04389mm">
                  <v:fill opacity="0"/>
                  <v:stroke endcap="square"/>
                  <v:path o:connecttype="custom" o:connectlocs="0,2014;398,0" o:connectangles="0,0"/>
                </v:shape>
                <v:shape id="Shape 6381" o:spid="_x0000_s1035" style="position:absolute;left:6795;top:71;width:3169;height:0;visibility:visible;mso-wrap-style:square;v-text-anchor:top" coordsize="316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" path="m,l316984,e" filled="f" fillcolor="black" strokeweight=".04389mm">
                  <v:fill opacity="0"/>
                  <v:stroke endcap="square"/>
                  <v:path o:connecttype="custom" o:connectlocs="0,0;3169,0" o:connectangles="0,0"/>
                </v:shape>
                <v:shape id="Shape 6382" o:spid="_x0000_s1036" style="position:absolute;left:5820;width:4102;height:2051;visibility:visible;mso-wrap-style:square;v-text-anchor:top" coordsize="410281,20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" path="m90218,l410281,r,6693l96088,6693,56842,205112r-7409,l12665,133770r-9887,7245l,137393,21012,123183r32125,63815l90218,xe" fillcolor="black" stroked="f" strokeweight="0">
                  <v:stroke opacity="0" endcap="square"/>
                  <v:path o:connecttype="custom" o:connectlocs="902,0;4102,0;4102,67;961,67;568,2051;494,2051;127,1338;28,1410;0,1374;210,1232;531,1870;902,0" o:connectangles="0,0,0,0,0,0,0,0,0,0,0,0"/>
                </v:shape>
              </v:group>
            </w:pict>
          </mc:Fallback>
        </mc:AlternateContent>
      </w:r>
      <w:r w:rsidR="00EF6253" w:rsidRPr="00E51EA3">
        <w:rPr>
          <w:rFonts w:ascii="Times New Roman" w:hAnsi="Times New Roman"/>
          <w:i/>
          <w:sz w:val="24"/>
          <w:szCs w:val="24"/>
        </w:rPr>
        <w:t>f x</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hAnsi="Times New Roman"/>
          <w:i/>
          <w:sz w:val="24"/>
          <w:szCs w:val="24"/>
        </w:rPr>
        <w:t>g x</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hAnsi="Times New Roman"/>
          <w:sz w:val="24"/>
          <w:szCs w:val="24"/>
        </w:rPr>
        <w:t xml:space="preser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решать уравнения вида</w:t>
      </w:r>
      <w:r w:rsidRPr="00E51EA3">
        <w:rPr>
          <w:rFonts w:ascii="Times New Roman" w:hAnsi="Times New Roman"/>
          <w:i/>
          <w:sz w:val="24"/>
          <w:szCs w:val="24"/>
        </w:rPr>
        <w:t>x</w:t>
      </w:r>
      <w:r w:rsidRPr="00E51EA3">
        <w:rPr>
          <w:rFonts w:ascii="Times New Roman" w:hAnsi="Times New Roman"/>
          <w:i/>
          <w:sz w:val="24"/>
          <w:szCs w:val="24"/>
          <w:vertAlign w:val="superscript"/>
        </w:rPr>
        <w:t xml:space="preserve">n </w:t>
      </w:r>
      <w:r w:rsidRPr="00E51EA3">
        <w:rPr>
          <w:rFonts w:ascii="Times New Roman" w:eastAsia="Segoe UI Symbol" w:hAnsi="Times New Roman"/>
          <w:sz w:val="24"/>
          <w:szCs w:val="24"/>
        </w:rPr>
        <w:t></w:t>
      </w:r>
      <w:r w:rsidRPr="00E51EA3">
        <w:rPr>
          <w:rFonts w:ascii="Times New Roman" w:hAnsi="Times New Roman"/>
          <w:i/>
          <w:sz w:val="24"/>
          <w:szCs w:val="24"/>
        </w:rPr>
        <w:t xml:space="preserve">a </w:t>
      </w:r>
      <w:r w:rsidRPr="00E51EA3">
        <w:rPr>
          <w:rFonts w:ascii="Times New Roman" w:hAnsi="Times New Roman"/>
          <w:sz w:val="24"/>
          <w:szCs w:val="24"/>
        </w:rPr>
        <w:t xml:space="preser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уравнения способом разложения на множители и замены переменной; использовать метод интервалов для решения целых и дробно-рациональных неравенств;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линейные уравнения и неравенства с параметрами; решать несложные квадратные уравнения с параметром; решать несложные системы линейных уравнений с параметрами; решать несложные уравнения в целых числах.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F6253" w:rsidRPr="00E51EA3" w:rsidRDefault="00EF6253" w:rsidP="00E51EA3">
      <w:pPr>
        <w:tabs>
          <w:tab w:val="center" w:pos="825"/>
          <w:tab w:val="center" w:pos="2250"/>
          <w:tab w:val="center" w:pos="3823"/>
          <w:tab w:val="center" w:pos="5723"/>
          <w:tab w:val="center" w:pos="7576"/>
          <w:tab w:val="center" w:pos="915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строить </w:t>
      </w:r>
      <w:r w:rsidRPr="00E51EA3">
        <w:rPr>
          <w:rFonts w:ascii="Times New Roman" w:hAnsi="Times New Roman"/>
          <w:sz w:val="24"/>
          <w:szCs w:val="24"/>
        </w:rPr>
        <w:tab/>
        <w:t xml:space="preserve">графики </w:t>
      </w:r>
      <w:r w:rsidRPr="00E51EA3">
        <w:rPr>
          <w:rFonts w:ascii="Times New Roman" w:hAnsi="Times New Roman"/>
          <w:sz w:val="24"/>
          <w:szCs w:val="24"/>
        </w:rPr>
        <w:tab/>
        <w:t xml:space="preserve">линейной, </w:t>
      </w:r>
      <w:r w:rsidRPr="00E51EA3">
        <w:rPr>
          <w:rFonts w:ascii="Times New Roman" w:hAnsi="Times New Roman"/>
          <w:sz w:val="24"/>
          <w:szCs w:val="24"/>
        </w:rPr>
        <w:tab/>
        <w:t xml:space="preserve">квадратичной </w:t>
      </w:r>
      <w:r w:rsidRPr="00E51EA3">
        <w:rPr>
          <w:rFonts w:ascii="Times New Roman" w:hAnsi="Times New Roman"/>
          <w:sz w:val="24"/>
          <w:szCs w:val="24"/>
        </w:rPr>
        <w:tab/>
        <w:t xml:space="preserve">функций, </w:t>
      </w:r>
      <w:r w:rsidRPr="00E51EA3">
        <w:rPr>
          <w:rFonts w:ascii="Times New Roman" w:hAnsi="Times New Roman"/>
          <w:sz w:val="24"/>
          <w:szCs w:val="24"/>
        </w:rPr>
        <w:tab/>
        <w:t xml:space="preserve">обратной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i/>
          <w:sz w:val="24"/>
          <w:szCs w:val="24"/>
        </w:rPr>
        <w:t>k</w:t>
      </w:r>
    </w:p>
    <w:p w:rsidR="00EF6253" w:rsidRPr="00E51EA3" w:rsidRDefault="00711C43" w:rsidP="00E51EA3">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inline distT="0" distB="0" distL="0" distR="0">
                <wp:extent cx="299720" cy="6985"/>
                <wp:effectExtent l="13335" t="9525" r="10795" b="2540"/>
                <wp:docPr id="23" name="Group 54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6985"/>
                          <a:chOff x="0" y="0"/>
                          <a:chExt cx="2995" cy="72"/>
                        </a:xfrm>
                      </wpg:grpSpPr>
                      <wps:wsp>
                        <wps:cNvPr id="24" name="Shape 6448"/>
                        <wps:cNvSpPr>
                          <a:spLocks noChangeArrowheads="1"/>
                        </wps:cNvSpPr>
                        <wps:spPr bwMode="auto">
                          <a:xfrm>
                            <a:off x="0" y="0"/>
                            <a:ext cx="2995" cy="0"/>
                          </a:xfrm>
                          <a:custGeom>
                            <a:avLst/>
                            <a:gdLst>
                              <a:gd name="T0" fmla="*/ 0 w 299500"/>
                              <a:gd name="T1" fmla="*/ 299500 w 299500"/>
                            </a:gdLst>
                            <a:ahLst/>
                            <a:cxnLst>
                              <a:cxn ang="0">
                                <a:pos x="T0" y="0"/>
                              </a:cxn>
                              <a:cxn ang="0">
                                <a:pos x="T1" y="0"/>
                              </a:cxn>
                            </a:cxnLst>
                            <a:rect l="0" t="0" r="r" b="b"/>
                            <a:pathLst>
                              <a:path w="299500">
                                <a:moveTo>
                                  <a:pt x="0" y="0"/>
                                </a:moveTo>
                                <a:lnTo>
                                  <a:pt x="299500" y="0"/>
                                </a:lnTo>
                              </a:path>
                            </a:pathLst>
                          </a:custGeom>
                          <a:noFill/>
                          <a:ln w="7283">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110F532" id="Group 548185" o:spid="_x0000_s1026" style="width:23.6pt;height:.55pt;mso-position-horizontal-relative:char;mso-position-vertical-relative:line" coordsize="29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">
                <v:shape id="Shape 6448" o:spid="_x0000_s1027" style="position:absolute;width:2995;height:0;visibility:visible;mso-wrap-style:square;v-text-anchor:top" coordsize="29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" path="m,l299500,e" filled="f" fillcolor="black" strokeweight=".20231mm">
                  <v:fill opacity="0"/>
                  <v:path o:connecttype="custom" o:connectlocs="0,0;2995,0" o:connectangles="0,0"/>
                </v:shape>
                <w10:anchorlock/>
              </v:group>
            </w:pict>
          </mc:Fallback>
        </mc:AlternateContent>
      </w:r>
    </w:p>
    <w:p w:rsidR="00EF6253" w:rsidRPr="00E51EA3" w:rsidRDefault="00711C43" w:rsidP="00E51EA3">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1584" behindDoc="1" locked="0" layoutInCell="1" allowOverlap="1">
                <wp:simplePos x="0" y="0"/>
                <wp:positionH relativeFrom="column">
                  <wp:posOffset>4259580</wp:posOffset>
                </wp:positionH>
                <wp:positionV relativeFrom="paragraph">
                  <wp:posOffset>-45720</wp:posOffset>
                </wp:positionV>
                <wp:extent cx="1197610" cy="172085"/>
                <wp:effectExtent l="5715" t="1905" r="6350" b="6985"/>
                <wp:wrapNone/>
                <wp:docPr id="11" name="Group 548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72085"/>
                          <a:chOff x="0" y="0"/>
                          <a:chExt cx="11973" cy="1719"/>
                        </a:xfrm>
                      </wpg:grpSpPr>
                      <wps:wsp>
                        <wps:cNvPr id="12" name="Shape 6455"/>
                        <wps:cNvSpPr>
                          <a:spLocks noChangeArrowheads="1"/>
                        </wps:cNvSpPr>
                        <wps:spPr bwMode="auto">
                          <a:xfrm>
                            <a:off x="59" y="994"/>
                            <a:ext cx="161" cy="78"/>
                          </a:xfrm>
                          <a:custGeom>
                            <a:avLst/>
                            <a:gdLst>
                              <a:gd name="T0" fmla="*/ 0 w 16106"/>
                              <a:gd name="T1" fmla="*/ 7882 h 7882"/>
                              <a:gd name="T2" fmla="*/ 16106 w 16106"/>
                              <a:gd name="T3" fmla="*/ 0 h 7882"/>
                            </a:gdLst>
                            <a:ahLst/>
                            <a:cxnLst>
                              <a:cxn ang="0">
                                <a:pos x="T0" y="T1"/>
                              </a:cxn>
                              <a:cxn ang="0">
                                <a:pos x="T2" y="T3"/>
                              </a:cxn>
                            </a:cxnLst>
                            <a:rect l="0" t="0" r="r" b="b"/>
                            <a:pathLst>
                              <a:path w="16106" h="7882">
                                <a:moveTo>
                                  <a:pt x="0" y="7882"/>
                                </a:moveTo>
                                <a:lnTo>
                                  <a:pt x="16106" y="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6456"/>
                        <wps:cNvSpPr>
                          <a:spLocks noChangeArrowheads="1"/>
                        </wps:cNvSpPr>
                        <wps:spPr bwMode="auto">
                          <a:xfrm>
                            <a:off x="226" y="994"/>
                            <a:ext cx="379" cy="551"/>
                          </a:xfrm>
                          <a:custGeom>
                            <a:avLst/>
                            <a:gdLst>
                              <a:gd name="T0" fmla="*/ 0 w 37991"/>
                              <a:gd name="T1" fmla="*/ 0 h 55180"/>
                              <a:gd name="T2" fmla="*/ 37991 w 37991"/>
                              <a:gd name="T3" fmla="*/ 55180 h 55180"/>
                            </a:gdLst>
                            <a:ahLst/>
                            <a:cxnLst>
                              <a:cxn ang="0">
                                <a:pos x="T0" y="T1"/>
                              </a:cxn>
                              <a:cxn ang="0">
                                <a:pos x="T2" y="T3"/>
                              </a:cxn>
                            </a:cxnLst>
                            <a:rect l="0" t="0" r="r" b="b"/>
                            <a:pathLst>
                              <a:path w="37991" h="55180">
                                <a:moveTo>
                                  <a:pt x="0" y="0"/>
                                </a:moveTo>
                                <a:lnTo>
                                  <a:pt x="37991" y="5518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6457"/>
                        <wps:cNvSpPr>
                          <a:spLocks noChangeArrowheads="1"/>
                        </wps:cNvSpPr>
                        <wps:spPr bwMode="auto">
                          <a:xfrm>
                            <a:off x="606" y="80"/>
                            <a:ext cx="421" cy="1468"/>
                          </a:xfrm>
                          <a:custGeom>
                            <a:avLst/>
                            <a:gdLst>
                              <a:gd name="T0" fmla="*/ 0 w 42177"/>
                              <a:gd name="T1" fmla="*/ 146859 h 146859"/>
                              <a:gd name="T2" fmla="*/ 42177 w 42177"/>
                              <a:gd name="T3" fmla="*/ 0 h 146859"/>
                            </a:gdLst>
                            <a:ahLst/>
                            <a:cxnLst>
                              <a:cxn ang="0">
                                <a:pos x="T0" y="T1"/>
                              </a:cxn>
                              <a:cxn ang="0">
                                <a:pos x="T2" y="T3"/>
                              </a:cxn>
                            </a:cxnLst>
                            <a:rect l="0" t="0" r="r" b="b"/>
                            <a:pathLst>
                              <a:path w="42177" h="146859">
                                <a:moveTo>
                                  <a:pt x="0" y="146859"/>
                                </a:moveTo>
                                <a:lnTo>
                                  <a:pt x="42177" y="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6458"/>
                        <wps:cNvSpPr>
                          <a:spLocks noChangeArrowheads="1"/>
                        </wps:cNvSpPr>
                        <wps:spPr bwMode="auto">
                          <a:xfrm>
                            <a:off x="1028" y="77"/>
                            <a:ext cx="962" cy="0"/>
                          </a:xfrm>
                          <a:custGeom>
                            <a:avLst/>
                            <a:gdLst>
                              <a:gd name="T0" fmla="*/ 0 w 96274"/>
                              <a:gd name="T1" fmla="*/ 96274 w 96274"/>
                            </a:gdLst>
                            <a:ahLst/>
                            <a:cxnLst>
                              <a:cxn ang="0">
                                <a:pos x="T0" y="0"/>
                              </a:cxn>
                              <a:cxn ang="0">
                                <a:pos x="T1" y="0"/>
                              </a:cxn>
                            </a:cxnLst>
                            <a:rect l="0" t="0" r="r" b="b"/>
                            <a:pathLst>
                              <a:path w="96274">
                                <a:moveTo>
                                  <a:pt x="0" y="0"/>
                                </a:moveTo>
                                <a:lnTo>
                                  <a:pt x="96274" y="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6" name="Shape 6459"/>
                        <wps:cNvSpPr>
                          <a:spLocks noChangeArrowheads="1"/>
                        </wps:cNvSpPr>
                        <wps:spPr bwMode="auto">
                          <a:xfrm>
                            <a:off x="0" y="0"/>
                            <a:ext cx="1947" cy="1506"/>
                          </a:xfrm>
                          <a:custGeom>
                            <a:avLst/>
                            <a:gdLst>
                              <a:gd name="T0" fmla="*/ 95296 w 194778"/>
                              <a:gd name="T1" fmla="*/ 0 h 150654"/>
                              <a:gd name="T2" fmla="*/ 194778 w 194778"/>
                              <a:gd name="T3" fmla="*/ 0 h 150654"/>
                              <a:gd name="T4" fmla="*/ 194778 w 194778"/>
                              <a:gd name="T5" fmla="*/ 7012 h 150654"/>
                              <a:gd name="T6" fmla="*/ 101086 w 194778"/>
                              <a:gd name="T7" fmla="*/ 7012 h 150654"/>
                              <a:gd name="T8" fmla="*/ 60201 w 194778"/>
                              <a:gd name="T9" fmla="*/ 150654 h 150654"/>
                              <a:gd name="T10" fmla="*/ 52480 w 194778"/>
                              <a:gd name="T11" fmla="*/ 150654 h 150654"/>
                              <a:gd name="T12" fmla="*/ 13838 w 194778"/>
                              <a:gd name="T13" fmla="*/ 100146 h 150654"/>
                              <a:gd name="T14" fmla="*/ 2569 w 194778"/>
                              <a:gd name="T15" fmla="*/ 105401 h 150654"/>
                              <a:gd name="T16" fmla="*/ 0 w 194778"/>
                              <a:gd name="T17" fmla="*/ 101314 h 150654"/>
                              <a:gd name="T18" fmla="*/ 22210 w 194778"/>
                              <a:gd name="T19" fmla="*/ 90512 h 150654"/>
                              <a:gd name="T20" fmla="*/ 56340 w 194778"/>
                              <a:gd name="T21" fmla="*/ 136057 h 150654"/>
                              <a:gd name="T22" fmla="*/ 95296 w 194778"/>
                              <a:gd name="T23" fmla="*/ 0 h 150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4778" h="150654">
                                <a:moveTo>
                                  <a:pt x="95296" y="0"/>
                                </a:moveTo>
                                <a:lnTo>
                                  <a:pt x="194778" y="0"/>
                                </a:lnTo>
                                <a:lnTo>
                                  <a:pt x="194778" y="7012"/>
                                </a:lnTo>
                                <a:lnTo>
                                  <a:pt x="101086" y="7012"/>
                                </a:lnTo>
                                <a:lnTo>
                                  <a:pt x="60201" y="150654"/>
                                </a:lnTo>
                                <a:lnTo>
                                  <a:pt x="52480" y="150654"/>
                                </a:lnTo>
                                <a:lnTo>
                                  <a:pt x="13838" y="100146"/>
                                </a:lnTo>
                                <a:lnTo>
                                  <a:pt x="2569" y="105401"/>
                                </a:lnTo>
                                <a:lnTo>
                                  <a:pt x="0" y="101314"/>
                                </a:lnTo>
                                <a:lnTo>
                                  <a:pt x="22210" y="90512"/>
                                </a:lnTo>
                                <a:lnTo>
                                  <a:pt x="56340" y="136057"/>
                                </a:lnTo>
                                <a:lnTo>
                                  <a:pt x="95296" y="0"/>
                                </a:lnTo>
                                <a:close/>
                              </a:path>
                            </a:pathLst>
                          </a:custGeom>
                          <a:solidFill>
                            <a:srgbClr val="000000"/>
                          </a:solidFill>
                          <a:ln>
                            <a:noFill/>
                          </a:ln>
                          <a:extLst>
                            <a:ext uri="{91240B29-F687-4F45-9708-019B960494DF}">
                              <a14:hiddenLine xmlns:a14="http://schemas.microsoft.com/office/drawing/2010/main" w="0" cap="sq">
                                <a:solidFill>
                                  <a:srgbClr val="000000">
                                    <a:alpha val="0"/>
                                  </a:srgbClr>
                                </a:solidFill>
                                <a:round/>
                                <a:headEnd/>
                                <a:tailEnd/>
                              </a14:hiddenLine>
                            </a:ext>
                          </a:extLst>
                        </wps:spPr>
                        <wps:bodyPr rot="0" vert="horz" wrap="square" lIns="91440" tIns="45720" rIns="91440" bIns="45720" anchor="t" anchorCtr="0" upright="1">
                          <a:noAutofit/>
                        </wps:bodyPr>
                      </wps:wsp>
                      <wps:wsp>
                        <wps:cNvPr id="17" name="Shape 6464"/>
                        <wps:cNvSpPr>
                          <a:spLocks noChangeArrowheads="1"/>
                        </wps:cNvSpPr>
                        <wps:spPr bwMode="auto">
                          <a:xfrm>
                            <a:off x="5484" y="994"/>
                            <a:ext cx="351" cy="551"/>
                          </a:xfrm>
                          <a:custGeom>
                            <a:avLst/>
                            <a:gdLst>
                              <a:gd name="T0" fmla="*/ 0 w 35120"/>
                              <a:gd name="T1" fmla="*/ 0 h 55180"/>
                              <a:gd name="T2" fmla="*/ 35120 w 35120"/>
                              <a:gd name="T3" fmla="*/ 55180 h 55180"/>
                            </a:gdLst>
                            <a:ahLst/>
                            <a:cxnLst>
                              <a:cxn ang="0">
                                <a:pos x="T0" y="T1"/>
                              </a:cxn>
                              <a:cxn ang="0">
                                <a:pos x="T2" y="T3"/>
                              </a:cxn>
                            </a:cxnLst>
                            <a:rect l="0" t="0" r="r" b="b"/>
                            <a:pathLst>
                              <a:path w="35120" h="55180">
                                <a:moveTo>
                                  <a:pt x="0" y="0"/>
                                </a:moveTo>
                                <a:lnTo>
                                  <a:pt x="35120" y="5518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8" name="Shape 6465"/>
                        <wps:cNvSpPr>
                          <a:spLocks noChangeArrowheads="1"/>
                        </wps:cNvSpPr>
                        <wps:spPr bwMode="auto">
                          <a:xfrm>
                            <a:off x="5835" y="80"/>
                            <a:ext cx="389" cy="1468"/>
                          </a:xfrm>
                          <a:custGeom>
                            <a:avLst/>
                            <a:gdLst>
                              <a:gd name="T0" fmla="*/ 0 w 38990"/>
                              <a:gd name="T1" fmla="*/ 146859 h 146859"/>
                              <a:gd name="T2" fmla="*/ 38990 w 38990"/>
                              <a:gd name="T3" fmla="*/ 0 h 146859"/>
                            </a:gdLst>
                            <a:ahLst/>
                            <a:cxnLst>
                              <a:cxn ang="0">
                                <a:pos x="T0" y="T1"/>
                              </a:cxn>
                              <a:cxn ang="0">
                                <a:pos x="T2" y="T3"/>
                              </a:cxn>
                            </a:cxnLst>
                            <a:rect l="0" t="0" r="r" b="b"/>
                            <a:pathLst>
                              <a:path w="38990" h="146859">
                                <a:moveTo>
                                  <a:pt x="0" y="146859"/>
                                </a:moveTo>
                                <a:lnTo>
                                  <a:pt x="38990" y="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9" name="Shape 6466"/>
                        <wps:cNvSpPr>
                          <a:spLocks noChangeArrowheads="1"/>
                        </wps:cNvSpPr>
                        <wps:spPr bwMode="auto">
                          <a:xfrm>
                            <a:off x="6225" y="77"/>
                            <a:ext cx="889" cy="0"/>
                          </a:xfrm>
                          <a:custGeom>
                            <a:avLst/>
                            <a:gdLst>
                              <a:gd name="T0" fmla="*/ 0 w 88998"/>
                              <a:gd name="T1" fmla="*/ 88998 w 88998"/>
                            </a:gdLst>
                            <a:ahLst/>
                            <a:cxnLst>
                              <a:cxn ang="0">
                                <a:pos x="T0" y="0"/>
                              </a:cxn>
                              <a:cxn ang="0">
                                <a:pos x="T1" y="0"/>
                              </a:cxn>
                            </a:cxnLst>
                            <a:rect l="0" t="0" r="r" b="b"/>
                            <a:pathLst>
                              <a:path w="88998">
                                <a:moveTo>
                                  <a:pt x="0" y="0"/>
                                </a:moveTo>
                                <a:lnTo>
                                  <a:pt x="88998" y="0"/>
                                </a:lnTo>
                              </a:path>
                            </a:pathLst>
                          </a:custGeom>
                          <a:noFill/>
                          <a:ln w="1655" cap="sq">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6467"/>
                        <wps:cNvSpPr>
                          <a:spLocks noChangeArrowheads="1"/>
                        </wps:cNvSpPr>
                        <wps:spPr bwMode="auto">
                          <a:xfrm>
                            <a:off x="5274" y="0"/>
                            <a:ext cx="1800" cy="1506"/>
                          </a:xfrm>
                          <a:custGeom>
                            <a:avLst/>
                            <a:gdLst>
                              <a:gd name="T0" fmla="*/ 88094 w 180058"/>
                              <a:gd name="T1" fmla="*/ 0 h 150654"/>
                              <a:gd name="T2" fmla="*/ 180058 w 180058"/>
                              <a:gd name="T3" fmla="*/ 0 h 150654"/>
                              <a:gd name="T4" fmla="*/ 180058 w 180058"/>
                              <a:gd name="T5" fmla="*/ 7012 h 150654"/>
                              <a:gd name="T6" fmla="*/ 93447 w 180058"/>
                              <a:gd name="T7" fmla="*/ 7012 h 150654"/>
                              <a:gd name="T8" fmla="*/ 55651 w 180058"/>
                              <a:gd name="T9" fmla="*/ 150654 h 150654"/>
                              <a:gd name="T10" fmla="*/ 48514 w 180058"/>
                              <a:gd name="T11" fmla="*/ 150654 h 150654"/>
                              <a:gd name="T12" fmla="*/ 12791 w 180058"/>
                              <a:gd name="T13" fmla="*/ 100146 h 150654"/>
                              <a:gd name="T14" fmla="*/ 2375 w 180058"/>
                              <a:gd name="T15" fmla="*/ 105401 h 150654"/>
                              <a:gd name="T16" fmla="*/ 0 w 180058"/>
                              <a:gd name="T17" fmla="*/ 101314 h 150654"/>
                              <a:gd name="T18" fmla="*/ 20531 w 180058"/>
                              <a:gd name="T19" fmla="*/ 90512 h 150654"/>
                              <a:gd name="T20" fmla="*/ 52082 w 180058"/>
                              <a:gd name="T21" fmla="*/ 136057 h 150654"/>
                              <a:gd name="T22" fmla="*/ 88094 w 180058"/>
                              <a:gd name="T23" fmla="*/ 0 h 150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058" h="150654">
                                <a:moveTo>
                                  <a:pt x="88094" y="0"/>
                                </a:moveTo>
                                <a:lnTo>
                                  <a:pt x="180058" y="0"/>
                                </a:lnTo>
                                <a:lnTo>
                                  <a:pt x="180058" y="7012"/>
                                </a:lnTo>
                                <a:lnTo>
                                  <a:pt x="93447" y="7012"/>
                                </a:lnTo>
                                <a:lnTo>
                                  <a:pt x="55651" y="150654"/>
                                </a:lnTo>
                                <a:lnTo>
                                  <a:pt x="48514" y="150654"/>
                                </a:lnTo>
                                <a:lnTo>
                                  <a:pt x="12791" y="100146"/>
                                </a:lnTo>
                                <a:lnTo>
                                  <a:pt x="2375" y="105401"/>
                                </a:lnTo>
                                <a:lnTo>
                                  <a:pt x="0" y="101314"/>
                                </a:lnTo>
                                <a:lnTo>
                                  <a:pt x="20531" y="90512"/>
                                </a:lnTo>
                                <a:lnTo>
                                  <a:pt x="52082" y="136057"/>
                                </a:lnTo>
                                <a:lnTo>
                                  <a:pt x="88094" y="0"/>
                                </a:lnTo>
                                <a:close/>
                              </a:path>
                            </a:pathLst>
                          </a:custGeom>
                          <a:solidFill>
                            <a:srgbClr val="000000"/>
                          </a:solidFill>
                          <a:ln>
                            <a:noFill/>
                          </a:ln>
                          <a:extLst>
                            <a:ext uri="{91240B29-F687-4F45-9708-019B960494DF}">
                              <a14:hiddenLine xmlns:a14="http://schemas.microsoft.com/office/drawing/2010/main" w="0" cap="sq">
                                <a:solidFill>
                                  <a:srgbClr val="000000">
                                    <a:alpha val="0"/>
                                  </a:srgbClr>
                                </a:solidFill>
                                <a:round/>
                                <a:headEnd/>
                                <a:tailEnd/>
                              </a14:hiddenLine>
                            </a:ext>
                          </a:extLst>
                        </wps:spPr>
                        <wps:bodyPr rot="0" vert="horz" wrap="square" lIns="91440" tIns="45720" rIns="91440" bIns="45720" anchor="t" anchorCtr="0" upright="1">
                          <a:noAutofit/>
                        </wps:bodyPr>
                      </wps:wsp>
                      <wps:wsp>
                        <wps:cNvPr id="21" name="Shape 6472"/>
                        <wps:cNvSpPr>
                          <a:spLocks noChangeArrowheads="1"/>
                        </wps:cNvSpPr>
                        <wps:spPr bwMode="auto">
                          <a:xfrm>
                            <a:off x="10888" y="81"/>
                            <a:ext cx="0" cy="1637"/>
                          </a:xfrm>
                          <a:custGeom>
                            <a:avLst/>
                            <a:gdLst>
                              <a:gd name="T0" fmla="*/ 0 h 163785"/>
                              <a:gd name="T1" fmla="*/ 163785 h 163785"/>
                            </a:gdLst>
                            <a:ahLst/>
                            <a:cxnLst>
                              <a:cxn ang="0">
                                <a:pos x="0" y="T0"/>
                              </a:cxn>
                              <a:cxn ang="0">
                                <a:pos x="0" y="T1"/>
                              </a:cxn>
                            </a:cxnLst>
                            <a:rect l="0" t="0" r="r" b="b"/>
                            <a:pathLst>
                              <a:path h="163785">
                                <a:moveTo>
                                  <a:pt x="0" y="0"/>
                                </a:moveTo>
                                <a:lnTo>
                                  <a:pt x="0" y="163785"/>
                                </a:lnTo>
                              </a:path>
                            </a:pathLst>
                          </a:custGeom>
                          <a:noFill/>
                          <a:ln w="700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 name="Shape 6473"/>
                        <wps:cNvSpPr>
                          <a:spLocks noChangeArrowheads="1"/>
                        </wps:cNvSpPr>
                        <wps:spPr bwMode="auto">
                          <a:xfrm>
                            <a:off x="11973" y="81"/>
                            <a:ext cx="0" cy="1637"/>
                          </a:xfrm>
                          <a:custGeom>
                            <a:avLst/>
                            <a:gdLst>
                              <a:gd name="T0" fmla="*/ 0 h 163785"/>
                              <a:gd name="T1" fmla="*/ 163785 h 163785"/>
                            </a:gdLst>
                            <a:ahLst/>
                            <a:cxnLst>
                              <a:cxn ang="0">
                                <a:pos x="0" y="T0"/>
                              </a:cxn>
                              <a:cxn ang="0">
                                <a:pos x="0" y="T1"/>
                              </a:cxn>
                            </a:cxnLst>
                            <a:rect l="0" t="0" r="r" b="b"/>
                            <a:pathLst>
                              <a:path h="163785">
                                <a:moveTo>
                                  <a:pt x="0" y="0"/>
                                </a:moveTo>
                                <a:lnTo>
                                  <a:pt x="0" y="163785"/>
                                </a:lnTo>
                              </a:path>
                            </a:pathLst>
                          </a:custGeom>
                          <a:noFill/>
                          <a:ln w="700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59158" id="Group 548186" o:spid="_x0000_s1026" style="position:absolute;margin-left:335.4pt;margin-top:-3.6pt;width:94.3pt;height:13.55pt;z-index:-251664896" coordsize="11973,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">
                <v:shape id="Shape 6455" o:spid="_x0000_s1027" style="position:absolute;left:59;top:994;width:161;height:78;visibility:visible;mso-wrap-style:square;v-text-anchor:top" coordsize="16106,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" path="m,7882l16106,e" filled="f" fillcolor="black" strokeweight=".04597mm">
                  <v:fill opacity="0"/>
                  <v:stroke endcap="square"/>
                  <v:path o:connecttype="custom" o:connectlocs="0,78;161,0" o:connectangles="0,0"/>
                </v:shape>
                <v:shape id="Shape 6456" o:spid="_x0000_s1028" style="position:absolute;left:226;top:994;width:379;height:551;visibility:visible;mso-wrap-style:square;v-text-anchor:top" coordsize="37991,5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" path="m,l37991,55180e" filled="f" fillcolor="black" strokeweight=".04597mm">
                  <v:fill opacity="0"/>
                  <v:stroke endcap="square"/>
                  <v:path o:connecttype="custom" o:connectlocs="0,0;379,551" o:connectangles="0,0"/>
                </v:shape>
                <v:shape id="Shape 6457" o:spid="_x0000_s1029" style="position:absolute;left:606;top:80;width:421;height:1468;visibility:visible;mso-wrap-style:square;v-text-anchor:top" coordsize="42177,14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" path="m,146859l42177,e" filled="f" fillcolor="black" strokeweight=".04597mm">
                  <v:fill opacity="0"/>
                  <v:stroke endcap="square"/>
                  <v:path o:connecttype="custom" o:connectlocs="0,1468;421,0" o:connectangles="0,0"/>
                </v:shape>
                <v:shape id="Shape 6458" o:spid="_x0000_s1030" style="position:absolute;left:1028;top:77;width:962;height:0;visibility:visible;mso-wrap-style:square;v-text-anchor:top" coordsize="96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" path="m,l96274,e" filled="f" fillcolor="black" strokeweight=".04597mm">
                  <v:fill opacity="0"/>
                  <v:stroke endcap="square"/>
                  <v:path o:connecttype="custom" o:connectlocs="0,0;962,0" o:connectangles="0,0"/>
                </v:shape>
                <v:shape id="Shape 6459" o:spid="_x0000_s1031" style="position:absolute;width:1947;height:1506;visibility:visible;mso-wrap-style:square;v-text-anchor:top" coordsize="194778,15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" path="m95296,r99482,l194778,7012r-93692,l60201,150654r-7721,l13838,100146,2569,105401,,101314,22210,90512r34130,45545l95296,xe" fillcolor="black" stroked="f" strokeweight="0">
                  <v:stroke opacity="0" endcap="square"/>
                  <v:path o:connecttype="custom" o:connectlocs="953,0;1947,0;1947,70;1010,70;602,1506;525,1506;138,1001;26,1054;0,1013;222,905;563,1360;953,0" o:connectangles="0,0,0,0,0,0,0,0,0,0,0,0"/>
                </v:shape>
                <v:shape id="Shape 6464" o:spid="_x0000_s1032" style="position:absolute;left:5484;top:994;width:351;height:551;visibility:visible;mso-wrap-style:square;v-text-anchor:top" coordsize="35120,5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" path="m,l35120,55180e" filled="f" fillcolor="black" strokeweight=".04597mm">
                  <v:fill opacity="0"/>
                  <v:stroke endcap="square"/>
                  <v:path o:connecttype="custom" o:connectlocs="0,0;351,551" o:connectangles="0,0"/>
                </v:shape>
                <v:shape id="Shape 6465" o:spid="_x0000_s1033" style="position:absolute;left:5835;top:80;width:389;height:1468;visibility:visible;mso-wrap-style:square;v-text-anchor:top" coordsize="38990,14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" path="m,146859l38990,e" filled="f" fillcolor="black" strokeweight=".04597mm">
                  <v:fill opacity="0"/>
                  <v:stroke endcap="square"/>
                  <v:path o:connecttype="custom" o:connectlocs="0,1468;389,0" o:connectangles="0,0"/>
                </v:shape>
                <v:shape id="Shape 6466" o:spid="_x0000_s1034" style="position:absolute;left:6225;top:77;width:889;height:0;visibility:visible;mso-wrap-style:square;v-text-anchor:top" coordsize="88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" path="m,l88998,e" filled="f" fillcolor="black" strokeweight=".04597mm">
                  <v:fill opacity="0"/>
                  <v:stroke endcap="square"/>
                  <v:path o:connecttype="custom" o:connectlocs="0,0;889,0" o:connectangles="0,0"/>
                </v:shape>
                <v:shape id="Shape 6467" o:spid="_x0000_s1035" style="position:absolute;left:5274;width:1800;height:1506;visibility:visible;mso-wrap-style:square;v-text-anchor:top" coordsize="180058,15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" path="m88094,r91964,l180058,7012r-86611,l55651,150654r-7137,l12791,100146,2375,105401,,101314,20531,90512r31551,45545l88094,xe" fillcolor="black" stroked="f" strokeweight="0">
                  <v:stroke opacity="0" endcap="square"/>
                  <v:path o:connecttype="custom" o:connectlocs="881,0;1800,0;1800,70;934,70;556,1506;485,1506;128,1001;24,1054;0,1013;205,905;521,1360;881,0" o:connectangles="0,0,0,0,0,0,0,0,0,0,0,0"/>
                </v:shape>
                <v:shape id="Shape 6472" o:spid="_x0000_s1036" style="position:absolute;left:10888;top:81;width:0;height:1637;visibility:visible;mso-wrap-style:square;v-text-anchor:top" coordsize="0,16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" path="m,l,163785e" filled="f" fillcolor="black" strokeweight=".19461mm">
                  <v:fill opacity="0"/>
                  <v:path o:connecttype="custom" o:connectlocs="0,0;0,1637" o:connectangles="0,0"/>
                </v:shape>
                <v:shape id="Shape 6473" o:spid="_x0000_s1037" style="position:absolute;left:11973;top:81;width:0;height:1637;visibility:visible;mso-wrap-style:square;v-text-anchor:top" coordsize="0,16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" path="m,l,163785e" filled="f" fillcolor="black" strokeweight=".19461mm">
                  <v:fill opacity="0"/>
                  <v:path o:connecttype="custom" o:connectlocs="0,0;0,1637" o:connectangles="0,0"/>
                </v:shape>
              </v:group>
            </w:pict>
          </mc:Fallback>
        </mc:AlternateContent>
      </w:r>
      <w:r w:rsidR="00EF6253" w:rsidRPr="00E51EA3">
        <w:rPr>
          <w:rFonts w:ascii="Times New Roman" w:hAnsi="Times New Roman"/>
          <w:sz w:val="24"/>
          <w:szCs w:val="24"/>
        </w:rPr>
        <w:t xml:space="preserve">пропорциональности, функции вида: </w:t>
      </w:r>
      <w:r w:rsidR="00EF6253" w:rsidRPr="00E51EA3">
        <w:rPr>
          <w:rFonts w:ascii="Times New Roman" w:hAnsi="Times New Roman"/>
          <w:i/>
          <w:sz w:val="24"/>
          <w:szCs w:val="24"/>
        </w:rPr>
        <w:t>y a</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hAnsi="Times New Roman"/>
          <w:i/>
          <w:sz w:val="24"/>
          <w:szCs w:val="24"/>
        </w:rPr>
        <w:t>x b</w:t>
      </w:r>
      <w:r w:rsidR="00EF6253" w:rsidRPr="00E51EA3">
        <w:rPr>
          <w:rFonts w:ascii="Times New Roman" w:eastAsia="Segoe UI Symbol" w:hAnsi="Times New Roman"/>
          <w:sz w:val="24"/>
          <w:szCs w:val="24"/>
          <w:vertAlign w:val="superscript"/>
        </w:rPr>
        <w:t xml:space="preserve"> </w:t>
      </w:r>
      <w:r w:rsidR="00EF6253" w:rsidRPr="00E51EA3">
        <w:rPr>
          <w:rFonts w:ascii="Times New Roman" w:hAnsi="Times New Roman"/>
          <w:sz w:val="24"/>
          <w:szCs w:val="24"/>
        </w:rPr>
        <w:t xml:space="preserve">, </w:t>
      </w:r>
      <w:r w:rsidR="00EF6253" w:rsidRPr="00E51EA3">
        <w:rPr>
          <w:rFonts w:ascii="Times New Roman" w:hAnsi="Times New Roman"/>
          <w:i/>
          <w:sz w:val="24"/>
          <w:szCs w:val="24"/>
          <w:vertAlign w:val="superscript"/>
        </w:rPr>
        <w:t xml:space="preserve">y </w:t>
      </w:r>
      <w:r w:rsidR="00EF6253" w:rsidRPr="00E51EA3">
        <w:rPr>
          <w:rFonts w:ascii="Times New Roman" w:eastAsia="Segoe UI Symbol" w:hAnsi="Times New Roman"/>
          <w:sz w:val="24"/>
          <w:szCs w:val="24"/>
          <w:vertAlign w:val="superscript"/>
        </w:rPr>
        <w:t xml:space="preserve"> </w:t>
      </w:r>
      <w:r w:rsidR="00EF6253" w:rsidRPr="00E51EA3">
        <w:rPr>
          <w:rFonts w:ascii="Times New Roman" w:hAnsi="Times New Roman"/>
          <w:i/>
          <w:sz w:val="24"/>
          <w:szCs w:val="24"/>
          <w:vertAlign w:val="superscript"/>
        </w:rPr>
        <w:t xml:space="preserve">x </w:t>
      </w:r>
      <w:r w:rsidR="00EF6253" w:rsidRPr="00E51EA3">
        <w:rPr>
          <w:rFonts w:ascii="Times New Roman" w:hAnsi="Times New Roman"/>
          <w:sz w:val="24"/>
          <w:szCs w:val="24"/>
        </w:rPr>
        <w:t xml:space="preserve">, </w:t>
      </w:r>
      <w:r w:rsidR="00EF6253" w:rsidRPr="00E51EA3">
        <w:rPr>
          <w:rFonts w:ascii="Times New Roman" w:hAnsi="Times New Roman"/>
          <w:i/>
          <w:sz w:val="24"/>
          <w:szCs w:val="24"/>
          <w:vertAlign w:val="superscript"/>
        </w:rPr>
        <w:t xml:space="preserve">y </w:t>
      </w:r>
      <w:r w:rsidR="00EF6253" w:rsidRPr="00E51EA3">
        <w:rPr>
          <w:rFonts w:ascii="Times New Roman" w:eastAsia="Segoe UI Symbol" w:hAnsi="Times New Roman"/>
          <w:sz w:val="24"/>
          <w:szCs w:val="24"/>
          <w:vertAlign w:val="superscript"/>
        </w:rPr>
        <w:t xml:space="preserve"> </w:t>
      </w:r>
      <w:r w:rsidR="00EF6253" w:rsidRPr="00E51EA3">
        <w:rPr>
          <w:rFonts w:ascii="Times New Roman" w:hAnsi="Times New Roman"/>
          <w:sz w:val="24"/>
          <w:szCs w:val="24"/>
        </w:rPr>
        <w:t xml:space="preserve">3 </w:t>
      </w:r>
      <w:r w:rsidR="00EF6253" w:rsidRPr="00E51EA3">
        <w:rPr>
          <w:rFonts w:ascii="Times New Roman" w:hAnsi="Times New Roman"/>
          <w:i/>
          <w:sz w:val="24"/>
          <w:szCs w:val="24"/>
          <w:vertAlign w:val="superscript"/>
        </w:rPr>
        <w:t xml:space="preserve">x </w:t>
      </w:r>
      <w:r w:rsidR="00EF6253" w:rsidRPr="00E51EA3">
        <w:rPr>
          <w:rFonts w:ascii="Times New Roman" w:hAnsi="Times New Roman"/>
          <w:sz w:val="24"/>
          <w:szCs w:val="24"/>
        </w:rPr>
        <w:t xml:space="preserve">, </w:t>
      </w:r>
      <w:r w:rsidR="00EF6253" w:rsidRPr="00E51EA3">
        <w:rPr>
          <w:rFonts w:ascii="Times New Roman" w:hAnsi="Times New Roman"/>
          <w:i/>
          <w:sz w:val="24"/>
          <w:szCs w:val="24"/>
        </w:rPr>
        <w:t xml:space="preserve">y </w:t>
      </w:r>
      <w:r w:rsidR="00EF6253" w:rsidRPr="00E51EA3">
        <w:rPr>
          <w:rFonts w:ascii="Times New Roman" w:eastAsia="Segoe UI Symbol" w:hAnsi="Times New Roman"/>
          <w:sz w:val="24"/>
          <w:szCs w:val="24"/>
        </w:rPr>
        <w:t xml:space="preserve"> </w:t>
      </w:r>
      <w:r w:rsidR="00EF6253" w:rsidRPr="00E51EA3">
        <w:rPr>
          <w:rFonts w:ascii="Times New Roman" w:hAnsi="Times New Roman"/>
          <w:i/>
          <w:sz w:val="24"/>
          <w:szCs w:val="24"/>
        </w:rPr>
        <w:t xml:space="preserve">x </w:t>
      </w:r>
      <w:r w:rsidR="00EF6253" w:rsidRPr="00E51EA3">
        <w:rPr>
          <w:rFonts w:ascii="Times New Roman" w:hAnsi="Times New Roman"/>
          <w:sz w:val="24"/>
          <w:szCs w:val="24"/>
        </w:rPr>
        <w:t xml:space="preserve">; на примере квадратичной функции, использовать преобразования графика функции y=f(x) для построения графиков функций </w:t>
      </w:r>
      <w:r w:rsidR="00EF6253" w:rsidRPr="00E51EA3">
        <w:rPr>
          <w:rFonts w:ascii="Times New Roman" w:hAnsi="Times New Roman"/>
          <w:i/>
          <w:sz w:val="24"/>
          <w:szCs w:val="24"/>
        </w:rPr>
        <w:t xml:space="preserve">y </w:t>
      </w:r>
      <w:r w:rsidR="00EF6253" w:rsidRPr="00E51EA3">
        <w:rPr>
          <w:rFonts w:ascii="Times New Roman" w:eastAsia="Segoe UI Symbol" w:hAnsi="Times New Roman"/>
          <w:sz w:val="24"/>
          <w:szCs w:val="24"/>
        </w:rPr>
        <w:t xml:space="preserve"> </w:t>
      </w:r>
      <w:r w:rsidR="00EF6253" w:rsidRPr="00E51EA3">
        <w:rPr>
          <w:rFonts w:ascii="Times New Roman" w:hAnsi="Times New Roman"/>
          <w:i/>
          <w:sz w:val="24"/>
          <w:szCs w:val="24"/>
        </w:rPr>
        <w:t>af kx</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 xml:space="preserve"> </w:t>
      </w:r>
      <w:r w:rsidR="00EF6253" w:rsidRPr="00E51EA3">
        <w:rPr>
          <w:rFonts w:ascii="Times New Roman" w:eastAsia="Segoe UI Symbol" w:hAnsi="Times New Roman"/>
          <w:sz w:val="24"/>
          <w:szCs w:val="24"/>
        </w:rPr>
        <w:t></w:t>
      </w:r>
      <w:r w:rsidR="00EF6253" w:rsidRPr="00E51EA3">
        <w:rPr>
          <w:rFonts w:ascii="Times New Roman" w:hAnsi="Times New Roman"/>
          <w:i/>
          <w:sz w:val="24"/>
          <w:szCs w:val="24"/>
        </w:rPr>
        <w:t>b</w:t>
      </w:r>
      <w:r w:rsidR="00EF6253" w:rsidRPr="00E51EA3">
        <w:rPr>
          <w:rFonts w:ascii="Times New Roman" w:eastAsia="Segoe UI Symbol" w:hAnsi="Times New Roman"/>
          <w:sz w:val="24"/>
          <w:szCs w:val="24"/>
        </w:rPr>
        <w:t xml:space="preserve"> </w:t>
      </w:r>
      <w:r w:rsidR="00EF6253" w:rsidRPr="00E51EA3">
        <w:rPr>
          <w:rFonts w:ascii="Times New Roman" w:hAnsi="Times New Roman"/>
          <w:i/>
          <w:sz w:val="24"/>
          <w:szCs w:val="24"/>
        </w:rPr>
        <w:t xml:space="preserve">c </w:t>
      </w:r>
      <w:r w:rsidR="00EF6253" w:rsidRPr="00E51EA3">
        <w:rPr>
          <w:rFonts w:ascii="Times New Roman" w:hAnsi="Times New Roman"/>
          <w:sz w:val="24"/>
          <w:szCs w:val="24"/>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исследовать функцию по её графику;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находить множество значений, нули, промежутки знакопостоянства, монотонности квадратичной 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последовательность, арифметическая прогрессия, геометрическая прогрессия; решать задачи на арифметическую и геометрическую прогрессию.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иллюстрировать с помощью графика реальную зависимость или процесс по их характеристикам;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свойства и график квадратичной функции при решении задач из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Текстовые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простые и сложные задачи разных типов, а также задачи повышенной трудности;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разные краткие записи как модели текстов сложных задач для построения поисковой схемы и решения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модель текста и модель решения задачи, конструировать к одной модели решения несложной задачи разные модели текста задачи; знать и применять оба способа поиска решения задач (от требования к условию и от условия к требованию);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моделировать рассуждения при поиске решения задач с помощью графсхемы;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этапы решения задачи и содержание каждого этапа;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затруднения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различные преобразования предложенной задачи, конструировать новые задачи из данной, в том числе обратные;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интерпретировать вычислительные результаты в задаче, исследовать полученное решение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исследовать всевозможные ситуации при решении задач на движение по реке, рассматривать разные системы отсчёта; решать разнообразные задачи «на части»,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 </w:t>
      </w:r>
    </w:p>
    <w:p w:rsidR="00EF6253" w:rsidRPr="00E51EA3" w:rsidRDefault="00EF6253" w:rsidP="00E51EA3">
      <w:pPr>
        <w:tabs>
          <w:tab w:val="center" w:pos="818"/>
          <w:tab w:val="center" w:pos="2275"/>
          <w:tab w:val="center" w:pos="3855"/>
          <w:tab w:val="center" w:pos="5277"/>
          <w:tab w:val="center" w:pos="6444"/>
          <w:tab w:val="center" w:pos="7229"/>
          <w:tab w:val="center" w:pos="8076"/>
          <w:tab w:val="center" w:pos="9252"/>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владеть </w:t>
      </w:r>
      <w:r w:rsidRPr="00E51EA3">
        <w:rPr>
          <w:rFonts w:ascii="Times New Roman" w:hAnsi="Times New Roman"/>
          <w:sz w:val="24"/>
          <w:szCs w:val="24"/>
        </w:rPr>
        <w:tab/>
        <w:t xml:space="preserve">основными </w:t>
      </w:r>
      <w:r w:rsidRPr="00E51EA3">
        <w:rPr>
          <w:rFonts w:ascii="Times New Roman" w:hAnsi="Times New Roman"/>
          <w:sz w:val="24"/>
          <w:szCs w:val="24"/>
        </w:rPr>
        <w:tab/>
        <w:t xml:space="preserve">методами </w:t>
      </w:r>
      <w:r w:rsidRPr="00E51EA3">
        <w:rPr>
          <w:rFonts w:ascii="Times New Roman" w:hAnsi="Times New Roman"/>
          <w:sz w:val="24"/>
          <w:szCs w:val="24"/>
        </w:rPr>
        <w:tab/>
        <w:t xml:space="preserve">решения </w:t>
      </w:r>
      <w:r w:rsidRPr="00E51EA3">
        <w:rPr>
          <w:rFonts w:ascii="Times New Roman" w:hAnsi="Times New Roman"/>
          <w:sz w:val="24"/>
          <w:szCs w:val="24"/>
        </w:rPr>
        <w:tab/>
        <w:t xml:space="preserve">задач </w:t>
      </w:r>
      <w:r w:rsidRPr="00E51EA3">
        <w:rPr>
          <w:rFonts w:ascii="Times New Roman" w:hAnsi="Times New Roman"/>
          <w:sz w:val="24"/>
          <w:szCs w:val="24"/>
        </w:rPr>
        <w:tab/>
        <w:t xml:space="preserve">на </w:t>
      </w:r>
      <w:r w:rsidRPr="00E51EA3">
        <w:rPr>
          <w:rFonts w:ascii="Times New Roman" w:hAnsi="Times New Roman"/>
          <w:sz w:val="24"/>
          <w:szCs w:val="24"/>
        </w:rPr>
        <w:tab/>
        <w:t xml:space="preserve">смеси, </w:t>
      </w:r>
      <w:r w:rsidRPr="00E51EA3">
        <w:rPr>
          <w:rFonts w:ascii="Times New Roman" w:hAnsi="Times New Roman"/>
          <w:sz w:val="24"/>
          <w:szCs w:val="24"/>
        </w:rPr>
        <w:tab/>
        <w:t xml:space="preserve">сплавы,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концентрации;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на проценты, в том числе, сложные проценты с обоснованием, используя разные способы;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логические задачи разными способами, в том числе, с двумя блоками и с тремя блоками данных с помощью таблиц;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по комбинаторике и теории вероятностей на основе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использования изученных методов и обосновывать решение; решать несложные задачи по математической статистике;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решать и </w:t>
      </w:r>
      <w:r w:rsidRPr="00E51EA3">
        <w:rPr>
          <w:rFonts w:ascii="Times New Roman" w:hAnsi="Times New Roman"/>
          <w:sz w:val="24"/>
          <w:szCs w:val="24"/>
        </w:rPr>
        <w:lastRenderedPageBreak/>
        <w:t xml:space="preserve">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Статистика и теория вероятностей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извлекать информацию, представленную в таблицах, на диаграммах, графиках;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таблицы, строить диаграммы и графики на основе данных; оперировать понятиями: факториал числа, перестановки и сочетания, треугольник Паскаля; применять правило произведения при решении комбинаторных задач;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представлять информацию с помощью кругов Эйлера;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на вычисление вероятности с подсчетом количества вариантов с помощью комбинаторики.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фигуры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геометрических фигур;  </w:t>
      </w:r>
    </w:p>
    <w:p w:rsidR="00EF6253" w:rsidRPr="00E51EA3" w:rsidRDefault="00EF6253" w:rsidP="00E51EA3">
      <w:pPr>
        <w:tabs>
          <w:tab w:val="center" w:pos="980"/>
          <w:tab w:val="center" w:pos="3089"/>
          <w:tab w:val="center" w:pos="4654"/>
          <w:tab w:val="center" w:pos="6160"/>
          <w:tab w:val="center" w:pos="8378"/>
          <w:tab w:val="center" w:pos="964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извлекать, </w:t>
      </w:r>
      <w:r w:rsidRPr="00E51EA3">
        <w:rPr>
          <w:rFonts w:ascii="Times New Roman" w:hAnsi="Times New Roman"/>
          <w:sz w:val="24"/>
          <w:szCs w:val="24"/>
        </w:rPr>
        <w:tab/>
        <w:t xml:space="preserve">интерпретировать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преобразовывать </w:t>
      </w:r>
      <w:r w:rsidRPr="00E51EA3">
        <w:rPr>
          <w:rFonts w:ascii="Times New Roman" w:hAnsi="Times New Roman"/>
          <w:sz w:val="24"/>
          <w:szCs w:val="24"/>
        </w:rPr>
        <w:tab/>
        <w:t xml:space="preserve">информацию </w:t>
      </w:r>
      <w:r w:rsidRPr="00E51EA3">
        <w:rPr>
          <w:rFonts w:ascii="Times New Roman" w:hAnsi="Times New Roman"/>
          <w:sz w:val="24"/>
          <w:szCs w:val="24"/>
        </w:rPr>
        <w:tab/>
        <w:t xml:space="preserve">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геометрических фигурах, представленную на чертежах;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геометрические факты для решения задач, в том числе,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предполагающих несколько шагов решения;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формулировать в простейших случаях свойства и признаки фигур; доказывать геометрические утверждения; владеть стандартной классификацией плоских фигур (треугольников и четырёхугольников).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свойства геометрических фигур для решения задач практического характера и задач из смежных дисциплин.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Отношения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применять теорему Фалеса и теорему о пропорциональных отрезках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взаимное расположение прямой и окружности, двух окружностей.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отношения для решения задач, возникающих в реальной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Измерения и вычисления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проводить простые вычисления на объёмных телах;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формулировать задачи на вычисление длин, площадей и объёмов и решать 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проводить вычисления на местности;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формулы при вычислениях в смежных учебных предметах, в окружающей действительности.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построения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w:t>
      </w:r>
      <w:r w:rsidRPr="00E51EA3">
        <w:rPr>
          <w:rFonts w:ascii="Times New Roman" w:hAnsi="Times New Roman"/>
          <w:sz w:val="24"/>
          <w:szCs w:val="24"/>
        </w:rPr>
        <w:tab/>
        <w:t xml:space="preserve">геометрические </w:t>
      </w:r>
      <w:r w:rsidRPr="00E51EA3">
        <w:rPr>
          <w:rFonts w:ascii="Times New Roman" w:hAnsi="Times New Roman"/>
          <w:sz w:val="24"/>
          <w:szCs w:val="24"/>
        </w:rPr>
        <w:tab/>
        <w:t xml:space="preserve">фигуры </w:t>
      </w:r>
      <w:r w:rsidRPr="00E51EA3">
        <w:rPr>
          <w:rFonts w:ascii="Times New Roman" w:hAnsi="Times New Roman"/>
          <w:sz w:val="24"/>
          <w:szCs w:val="24"/>
        </w:rPr>
        <w:tab/>
        <w:t xml:space="preserve">по </w:t>
      </w:r>
      <w:r w:rsidRPr="00E51EA3">
        <w:rPr>
          <w:rFonts w:ascii="Times New Roman" w:hAnsi="Times New Roman"/>
          <w:sz w:val="24"/>
          <w:szCs w:val="24"/>
        </w:rPr>
        <w:tab/>
        <w:t xml:space="preserve">текстовому </w:t>
      </w:r>
      <w:r w:rsidRPr="00E51EA3">
        <w:rPr>
          <w:rFonts w:ascii="Times New Roman" w:hAnsi="Times New Roman"/>
          <w:sz w:val="24"/>
          <w:szCs w:val="24"/>
        </w:rPr>
        <w:tab/>
        <w:t xml:space="preserve">и </w:t>
      </w:r>
      <w:r w:rsidRPr="00E51EA3">
        <w:rPr>
          <w:rFonts w:ascii="Times New Roman" w:hAnsi="Times New Roman"/>
          <w:sz w:val="24"/>
          <w:szCs w:val="24"/>
        </w:rPr>
        <w:tab/>
        <w:t xml:space="preserve">символьному описанию;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чертёжными инструментами в несложных случаях,  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типовые плоские фигуры и объемные тела с помощью простейших компьютерных инструментов.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выполнять простейшие построения на местности, необходимые в реальной жизни;  оценивать размеры реальных объектов окружающего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строить фигуру, подобную данной, пользоваться свойствами подобия для обоснования свойств фигур;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свойства движений для проведения простейших обоснований свойств фигур.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свойства движений и применять подобие для построений и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Векторы и координаты на плоскости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применять векторы и координаты для решения геометрических задач на вычисление длин, углов.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понятия векторов и координат для решения задач по физике, географии и другим учебным предметам.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История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вклад выдающихся математиков в развитие математики и иных научных областей; понимать роль математики в развитии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Методы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Используя </w:t>
      </w:r>
      <w:r w:rsidRPr="00E51EA3">
        <w:rPr>
          <w:rFonts w:ascii="Times New Roman" w:hAnsi="Times New Roman"/>
          <w:sz w:val="24"/>
          <w:szCs w:val="24"/>
        </w:rPr>
        <w:tab/>
        <w:t xml:space="preserve">изученные </w:t>
      </w:r>
      <w:r w:rsidRPr="00E51EA3">
        <w:rPr>
          <w:rFonts w:ascii="Times New Roman" w:hAnsi="Times New Roman"/>
          <w:sz w:val="24"/>
          <w:szCs w:val="24"/>
        </w:rPr>
        <w:tab/>
        <w:t xml:space="preserve">методы, </w:t>
      </w:r>
      <w:r w:rsidRPr="00E51EA3">
        <w:rPr>
          <w:rFonts w:ascii="Times New Roman" w:hAnsi="Times New Roman"/>
          <w:sz w:val="24"/>
          <w:szCs w:val="24"/>
        </w:rPr>
        <w:tab/>
        <w:t xml:space="preserve">проводить </w:t>
      </w:r>
      <w:r w:rsidRPr="00E51EA3">
        <w:rPr>
          <w:rFonts w:ascii="Times New Roman" w:hAnsi="Times New Roman"/>
          <w:sz w:val="24"/>
          <w:szCs w:val="24"/>
        </w:rPr>
        <w:tab/>
        <w:t xml:space="preserve">доказательство, </w:t>
      </w:r>
      <w:r w:rsidRPr="00E51EA3">
        <w:rPr>
          <w:rFonts w:ascii="Times New Roman" w:hAnsi="Times New Roman"/>
          <w:sz w:val="24"/>
          <w:szCs w:val="24"/>
        </w:rPr>
        <w:tab/>
        <w:t xml:space="preserve">выполнять опровержение;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выбирать изученные методы и их комбинации для решения математических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математические знания для описания закономерностей в окружающей действительности и произведениях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w:t>
      </w:r>
      <w:r w:rsidRPr="00E51EA3">
        <w:rPr>
          <w:rFonts w:ascii="Times New Roman" w:hAnsi="Times New Roman"/>
          <w:sz w:val="24"/>
          <w:szCs w:val="24"/>
        </w:rPr>
        <w:tab/>
        <w:t xml:space="preserve">простейшие </w:t>
      </w:r>
      <w:r w:rsidRPr="00E51EA3">
        <w:rPr>
          <w:rFonts w:ascii="Times New Roman" w:hAnsi="Times New Roman"/>
          <w:sz w:val="24"/>
          <w:szCs w:val="24"/>
        </w:rPr>
        <w:tab/>
        <w:t xml:space="preserve">программные </w:t>
      </w:r>
      <w:r w:rsidRPr="00E51EA3">
        <w:rPr>
          <w:rFonts w:ascii="Times New Roman" w:hAnsi="Times New Roman"/>
          <w:sz w:val="24"/>
          <w:szCs w:val="24"/>
        </w:rPr>
        <w:tab/>
        <w:t xml:space="preserve">средства </w:t>
      </w:r>
      <w:r w:rsidRPr="00E51EA3">
        <w:rPr>
          <w:rFonts w:ascii="Times New Roman" w:hAnsi="Times New Roman"/>
          <w:sz w:val="24"/>
          <w:szCs w:val="24"/>
        </w:rPr>
        <w:tab/>
        <w:t xml:space="preserve">и </w:t>
      </w:r>
      <w:r w:rsidRPr="00E51EA3">
        <w:rPr>
          <w:rFonts w:ascii="Times New Roman" w:hAnsi="Times New Roman"/>
          <w:sz w:val="24"/>
          <w:szCs w:val="24"/>
        </w:rPr>
        <w:tab/>
        <w:t xml:space="preserve">электроннокоммуникационные системы при решении математических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Выпускник получит возможность научиться в 7-9 классах для успешного продолжения образования на углублённом уровне Элементы теории множеств и математической логики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Свободно оперировать</w:t>
      </w:r>
      <w:r w:rsidRPr="00E51EA3">
        <w:rPr>
          <w:rFonts w:ascii="Times New Roman" w:hAnsi="Times New Roman"/>
          <w:sz w:val="24"/>
          <w:szCs w:val="24"/>
          <w:vertAlign w:val="superscript"/>
        </w:rPr>
        <w:footnoteReference w:id="6"/>
      </w:r>
      <w:r w:rsidRPr="00E51EA3">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задавать множества разными способами;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проверять выполнение характеристического свойства множества;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 строить высказывания с использованием законов алгебры высказываний.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Числа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понимать и объяснять разницу между позиционной и непозиционной системами записи чисел;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переводить числа из одной системы записи (системы счисления) в другую; доказывать и использовать признаки делимости на 2, 4, 8, 5, 3, 6, 9, 10, 11 суммы и произведения чисел при выполнении вычислений и решении задач; выполнять округление рациональных и иррациональных чисел с заданной точностью;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действительные числа разными способами;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НОД и НОК чисел разными способами и использовать их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w:t>
      </w:r>
      <w:r w:rsidRPr="00E51EA3">
        <w:rPr>
          <w:rFonts w:ascii="Times New Roman" w:hAnsi="Times New Roman"/>
          <w:sz w:val="24"/>
          <w:szCs w:val="24"/>
        </w:rPr>
        <w:tab/>
        <w:t xml:space="preserve">вычисления </w:t>
      </w:r>
      <w:r w:rsidRPr="00E51EA3">
        <w:rPr>
          <w:rFonts w:ascii="Times New Roman" w:hAnsi="Times New Roman"/>
          <w:sz w:val="24"/>
          <w:szCs w:val="24"/>
        </w:rPr>
        <w:tab/>
        <w:t xml:space="preserve">и </w:t>
      </w:r>
      <w:r w:rsidRPr="00E51EA3">
        <w:rPr>
          <w:rFonts w:ascii="Times New Roman" w:hAnsi="Times New Roman"/>
          <w:sz w:val="24"/>
          <w:szCs w:val="24"/>
        </w:rPr>
        <w:tab/>
        <w:t xml:space="preserve">преобразования </w:t>
      </w:r>
      <w:r w:rsidRPr="00E51EA3">
        <w:rPr>
          <w:rFonts w:ascii="Times New Roman" w:hAnsi="Times New Roman"/>
          <w:sz w:val="24"/>
          <w:szCs w:val="24"/>
        </w:rPr>
        <w:tab/>
        <w:t xml:space="preserve">выражений, </w:t>
      </w:r>
      <w:r w:rsidRPr="00E51EA3">
        <w:rPr>
          <w:rFonts w:ascii="Times New Roman" w:hAnsi="Times New Roman"/>
          <w:sz w:val="24"/>
          <w:szCs w:val="24"/>
        </w:rPr>
        <w:tab/>
        <w:t xml:space="preserve">содержащих действительные числа, в том числе корни натуральных степеней.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и оценивать разными способами числовые выражения при решении практических задач и задач из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Тождественные преобразования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степени с целым и дробным показателем; выполнять доказательство свойств степени с целыми и дробными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показателями;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владеть приемами преобразования целых и дробно-рациональных выражений;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разложение многочленов на множители разными способами, с использованием комбинаций различных приёмов;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 выполнять деление многочлена на многочлен с остатком; доказывать свойства квадратных корней и корней степени n;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преобразования выражений, содержащих квадратные корни, корни степени n; свободно оперировать понятиями «тождество», «тождество на множестве»,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«тождественное преобразование»; выполнять различные преобразования выражений, содержащих модули.</w:t>
      </w:r>
    </w:p>
    <w:p w:rsidR="00EF6253" w:rsidRPr="00E51EA3" w:rsidRDefault="00711C43" w:rsidP="00E51EA3">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266700"/>
            <wp:effectExtent l="0" t="0" r="0" b="0"/>
            <wp:docPr id="3" name="Picture 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выполнять преобразования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проверку правдоподобия физических и химических формул на основе сравнения размерностей и валентностей.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Уравнения и неравенства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разные виды уравнений и неравенств и их систем, в том числе некоторые уравнения 3 и 4 степеней, дробно-рациональные 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иррациональные;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теорему Виета для уравнений степени выше второй; понимать смысл теорем о равносильных и неравносильных преобразованиях уравнений и уметь их доказывать;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разными методами решения уравнений, неравенств и их систем, уметь выбирать метод решения и обосновывать свой выбор;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и неравенства и их системы с параметрами алгебраическим и графическим методами; владеть разными методами доказательства неравенств;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уравнения в целых числах;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множества на плоскости, задаваемые уравнениями, неравенствами и их системами.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составлять и решать уравнения, неравенства, их системы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и решать уравнения и неравенства с параметрами при решении задач других учебных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Функции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sidRPr="00E51EA3">
        <w:rPr>
          <w:rFonts w:ascii="Times New Roman" w:hAnsi="Times New Roman"/>
          <w:sz w:val="24"/>
          <w:szCs w:val="24"/>
        </w:rPr>
        <w:lastRenderedPageBreak/>
        <w:t xml:space="preserve">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F6253" w:rsidRPr="00E51EA3" w:rsidRDefault="00711C43" w:rsidP="00E51EA3">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49536" behindDoc="0" locked="0" layoutInCell="1" allowOverlap="1">
                <wp:simplePos x="0" y="0"/>
                <wp:positionH relativeFrom="column">
                  <wp:posOffset>4611370</wp:posOffset>
                </wp:positionH>
                <wp:positionV relativeFrom="paragraph">
                  <wp:posOffset>197485</wp:posOffset>
                </wp:positionV>
                <wp:extent cx="108585" cy="163830"/>
                <wp:effectExtent l="5080" t="6985" r="10160" b="10160"/>
                <wp:wrapNone/>
                <wp:docPr id="8" name="Group 548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63830"/>
                          <a:chOff x="0" y="0"/>
                          <a:chExt cx="1086" cy="1637"/>
                        </a:xfrm>
                      </wpg:grpSpPr>
                      <wps:wsp>
                        <wps:cNvPr id="9" name="Shape 7088"/>
                        <wps:cNvSpPr>
                          <a:spLocks noChangeArrowheads="1"/>
                        </wps:cNvSpPr>
                        <wps:spPr bwMode="auto">
                          <a:xfrm>
                            <a:off x="0" y="0"/>
                            <a:ext cx="0" cy="1637"/>
                          </a:xfrm>
                          <a:custGeom>
                            <a:avLst/>
                            <a:gdLst>
                              <a:gd name="T0" fmla="*/ 0 h 163785"/>
                              <a:gd name="T1" fmla="*/ 163785 h 163785"/>
                            </a:gdLst>
                            <a:ahLst/>
                            <a:cxnLst>
                              <a:cxn ang="0">
                                <a:pos x="0" y="T0"/>
                              </a:cxn>
                              <a:cxn ang="0">
                                <a:pos x="0" y="T1"/>
                              </a:cxn>
                            </a:cxnLst>
                            <a:rect l="0" t="0" r="r" b="b"/>
                            <a:pathLst>
                              <a:path h="163785">
                                <a:moveTo>
                                  <a:pt x="0" y="0"/>
                                </a:moveTo>
                                <a:lnTo>
                                  <a:pt x="0" y="163785"/>
                                </a:lnTo>
                              </a:path>
                            </a:pathLst>
                          </a:custGeom>
                          <a:noFill/>
                          <a:ln w="700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7089"/>
                        <wps:cNvSpPr>
                          <a:spLocks noChangeArrowheads="1"/>
                        </wps:cNvSpPr>
                        <wps:spPr bwMode="auto">
                          <a:xfrm>
                            <a:off x="1086" y="0"/>
                            <a:ext cx="0" cy="1637"/>
                          </a:xfrm>
                          <a:custGeom>
                            <a:avLst/>
                            <a:gdLst>
                              <a:gd name="T0" fmla="*/ 0 h 163785"/>
                              <a:gd name="T1" fmla="*/ 163785 h 163785"/>
                            </a:gdLst>
                            <a:ahLst/>
                            <a:cxnLst>
                              <a:cxn ang="0">
                                <a:pos x="0" y="T0"/>
                              </a:cxn>
                              <a:cxn ang="0">
                                <a:pos x="0" y="T1"/>
                              </a:cxn>
                            </a:cxnLst>
                            <a:rect l="0" t="0" r="r" b="b"/>
                            <a:pathLst>
                              <a:path h="163785">
                                <a:moveTo>
                                  <a:pt x="0" y="0"/>
                                </a:moveTo>
                                <a:lnTo>
                                  <a:pt x="0" y="163785"/>
                                </a:lnTo>
                              </a:path>
                            </a:pathLst>
                          </a:custGeom>
                          <a:noFill/>
                          <a:ln w="700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887BB" id="Group 548819" o:spid="_x0000_s1026" style="position:absolute;margin-left:363.1pt;margin-top:15.55pt;width:8.55pt;height:12.9pt;z-index:251649536" coordsize="1086,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">
                <v:shape id="Shape 7088" o:spid="_x0000_s1027" style="position:absolute;width:0;height:1637;visibility:visible;mso-wrap-style:square;v-text-anchor:top" coordsize="0,16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" path="m,l,163785e" filled="f" fillcolor="black" strokeweight=".19461mm">
                  <v:fill opacity="0"/>
                  <v:path o:connecttype="custom" o:connectlocs="0,0;0,1637" o:connectangles="0,0"/>
                </v:shape>
                <v:shape id="Shape 7089" o:spid="_x0000_s1028" style="position:absolute;left:1086;width:0;height:1637;visibility:visible;mso-wrap-style:square;v-text-anchor:top" coordsize="0,16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" path="m,l,163785e" filled="f" fillcolor="black" strokeweight=".19461mm">
                  <v:fill opacity="0"/>
                  <v:path o:connecttype="custom" o:connectlocs="0,0;0,1637" o:connectangles="0,0"/>
                </v:shape>
              </v:group>
            </w:pict>
          </mc:Fallback>
        </mc:AlternateContent>
      </w:r>
      <w:r w:rsidR="00EF6253" w:rsidRPr="00E51EA3">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00EF6253" w:rsidRPr="00E51EA3">
        <w:rPr>
          <w:rFonts w:ascii="Times New Roman" w:hAnsi="Times New Roman"/>
          <w:i/>
          <w:sz w:val="24"/>
          <w:szCs w:val="24"/>
          <w:vertAlign w:val="superscript"/>
        </w:rPr>
        <w:t xml:space="preserve">y </w:t>
      </w:r>
      <w:r w:rsidR="00EF6253" w:rsidRPr="00E51EA3">
        <w:rPr>
          <w:rFonts w:ascii="Times New Roman" w:eastAsia="Segoe UI Symbol" w:hAnsi="Times New Roman"/>
          <w:sz w:val="24"/>
          <w:szCs w:val="24"/>
          <w:vertAlign w:val="superscript"/>
        </w:rPr>
        <w:t xml:space="preserve"> </w:t>
      </w:r>
      <w:r w:rsidR="00EF6253" w:rsidRPr="00E51EA3">
        <w:rPr>
          <w:rFonts w:ascii="Times New Roman" w:hAnsi="Times New Roman"/>
          <w:i/>
          <w:sz w:val="24"/>
          <w:szCs w:val="24"/>
          <w:vertAlign w:val="superscript"/>
        </w:rPr>
        <w:t xml:space="preserve">x </w:t>
      </w:r>
      <w:r w:rsidR="00EF6253" w:rsidRPr="00E51EA3">
        <w:rPr>
          <w:rFonts w:ascii="Times New Roman" w:hAnsi="Times New Roman"/>
          <w:sz w:val="24"/>
          <w:szCs w:val="24"/>
        </w:rPr>
        <w:t xml:space="preser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преобразования графика функции </w:t>
      </w:r>
      <w:r w:rsidRPr="00E51EA3">
        <w:rPr>
          <w:rFonts w:ascii="Times New Roman" w:hAnsi="Times New Roman"/>
          <w:i/>
          <w:sz w:val="24"/>
          <w:szCs w:val="24"/>
          <w:vertAlign w:val="superscript"/>
        </w:rPr>
        <w:t xml:space="preserve">y </w:t>
      </w:r>
      <w:r w:rsidRPr="00E51EA3">
        <w:rPr>
          <w:rFonts w:ascii="Times New Roman" w:eastAsia="Segoe UI Symbol" w:hAnsi="Times New Roman"/>
          <w:sz w:val="24"/>
          <w:szCs w:val="24"/>
          <w:vertAlign w:val="superscript"/>
        </w:rPr>
        <w:t xml:space="preserve"> </w:t>
      </w:r>
      <w:r w:rsidRPr="00E51EA3">
        <w:rPr>
          <w:rFonts w:ascii="Times New Roman" w:hAnsi="Times New Roman"/>
          <w:i/>
          <w:sz w:val="24"/>
          <w:szCs w:val="24"/>
          <w:vertAlign w:val="superscript"/>
        </w:rPr>
        <w:t>f x</w:t>
      </w:r>
      <w:r w:rsidRPr="00E51EA3">
        <w:rPr>
          <w:rFonts w:ascii="Times New Roman" w:eastAsia="Segoe UI Symbol" w:hAnsi="Times New Roman"/>
          <w:sz w:val="24"/>
          <w:szCs w:val="24"/>
          <w:vertAlign w:val="superscript"/>
        </w:rPr>
        <w:t xml:space="preserve"> </w:t>
      </w:r>
      <w:r w:rsidRPr="00E51EA3">
        <w:rPr>
          <w:rFonts w:ascii="Times New Roman" w:eastAsia="Segoe UI Symbol" w:hAnsi="Times New Roman"/>
          <w:sz w:val="24"/>
          <w:szCs w:val="24"/>
          <w:vertAlign w:val="superscript"/>
        </w:rPr>
        <w:t></w:t>
      </w:r>
      <w:r w:rsidRPr="00E51EA3">
        <w:rPr>
          <w:rFonts w:ascii="Times New Roman" w:hAnsi="Times New Roman"/>
          <w:sz w:val="24"/>
          <w:szCs w:val="24"/>
        </w:rPr>
        <w:t xml:space="preserve"> для построения графиков функций </w:t>
      </w:r>
      <w:r w:rsidRPr="00E51EA3">
        <w:rPr>
          <w:rFonts w:ascii="Times New Roman" w:hAnsi="Times New Roman"/>
          <w:i/>
          <w:sz w:val="24"/>
          <w:szCs w:val="24"/>
        </w:rPr>
        <w:t xml:space="preserve">y </w:t>
      </w:r>
      <w:r w:rsidRPr="00E51EA3">
        <w:rPr>
          <w:rFonts w:ascii="Times New Roman" w:eastAsia="Segoe UI Symbol" w:hAnsi="Times New Roman"/>
          <w:sz w:val="24"/>
          <w:szCs w:val="24"/>
        </w:rPr>
        <w:t xml:space="preserve"> </w:t>
      </w:r>
      <w:r w:rsidRPr="00E51EA3">
        <w:rPr>
          <w:rFonts w:ascii="Times New Roman" w:hAnsi="Times New Roman"/>
          <w:i/>
          <w:sz w:val="24"/>
          <w:szCs w:val="24"/>
        </w:rPr>
        <w:t>af kx</w:t>
      </w:r>
      <w:r w:rsidRPr="00E51EA3">
        <w:rPr>
          <w:rFonts w:ascii="Times New Roman" w:eastAsia="Segoe UI Symbol" w:hAnsi="Times New Roman"/>
          <w:sz w:val="24"/>
          <w:szCs w:val="24"/>
        </w:rPr>
        <w:t xml:space="preserve"> </w:t>
      </w:r>
      <w:r w:rsidRPr="00E51EA3">
        <w:rPr>
          <w:rFonts w:ascii="Times New Roman" w:eastAsia="Segoe UI Symbol" w:hAnsi="Times New Roman"/>
          <w:sz w:val="24"/>
          <w:szCs w:val="24"/>
        </w:rPr>
        <w:t xml:space="preserve"> </w:t>
      </w:r>
      <w:r w:rsidRPr="00E51EA3">
        <w:rPr>
          <w:rFonts w:ascii="Times New Roman" w:eastAsia="Segoe UI Symbol" w:hAnsi="Times New Roman"/>
          <w:sz w:val="24"/>
          <w:szCs w:val="24"/>
        </w:rPr>
        <w:t></w:t>
      </w:r>
      <w:r w:rsidRPr="00E51EA3">
        <w:rPr>
          <w:rFonts w:ascii="Times New Roman" w:hAnsi="Times New Roman"/>
          <w:i/>
          <w:sz w:val="24"/>
          <w:szCs w:val="24"/>
        </w:rPr>
        <w:t>b</w:t>
      </w:r>
      <w:r w:rsidRPr="00E51EA3">
        <w:rPr>
          <w:rFonts w:ascii="Times New Roman" w:eastAsia="Segoe UI Symbol" w:hAnsi="Times New Roman"/>
          <w:sz w:val="24"/>
          <w:szCs w:val="24"/>
        </w:rPr>
        <w:t xml:space="preserve"> </w:t>
      </w:r>
      <w:r w:rsidRPr="00E51EA3">
        <w:rPr>
          <w:rFonts w:ascii="Times New Roman" w:hAnsi="Times New Roman"/>
          <w:i/>
          <w:sz w:val="24"/>
          <w:szCs w:val="24"/>
        </w:rPr>
        <w:t xml:space="preserve">c </w:t>
      </w:r>
      <w:r w:rsidRPr="00E51EA3">
        <w:rPr>
          <w:rFonts w:ascii="Times New Roman" w:hAnsi="Times New Roman"/>
          <w:sz w:val="24"/>
          <w:szCs w:val="24"/>
        </w:rPr>
        <w:t xml:space="preserve">;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свойства функций и вид графика в зависимости от параметров;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w:t>
      </w:r>
      <w:r w:rsidRPr="00E51EA3">
        <w:rPr>
          <w:rFonts w:ascii="Times New Roman" w:hAnsi="Times New Roman"/>
          <w:sz w:val="24"/>
          <w:szCs w:val="24"/>
        </w:rPr>
        <w:tab/>
        <w:t xml:space="preserve">оперировать </w:t>
      </w:r>
      <w:r w:rsidRPr="00E51EA3">
        <w:rPr>
          <w:rFonts w:ascii="Times New Roman" w:hAnsi="Times New Roman"/>
          <w:sz w:val="24"/>
          <w:szCs w:val="24"/>
        </w:rPr>
        <w:tab/>
        <w:t xml:space="preserve">понятиями: </w:t>
      </w:r>
      <w:r w:rsidRPr="00E51EA3">
        <w:rPr>
          <w:rFonts w:ascii="Times New Roman" w:hAnsi="Times New Roman"/>
          <w:sz w:val="24"/>
          <w:szCs w:val="24"/>
        </w:rPr>
        <w:tab/>
        <w:t xml:space="preserve">последовательность, </w:t>
      </w:r>
      <w:r w:rsidRPr="00E51EA3">
        <w:rPr>
          <w:rFonts w:ascii="Times New Roman" w:hAnsi="Times New Roman"/>
          <w:sz w:val="24"/>
          <w:szCs w:val="24"/>
        </w:rPr>
        <w:tab/>
        <w:t xml:space="preserve">ограниченная последовательность, </w:t>
      </w:r>
      <w:r w:rsidRPr="00E51EA3">
        <w:rPr>
          <w:rFonts w:ascii="Times New Roman" w:hAnsi="Times New Roman"/>
          <w:sz w:val="24"/>
          <w:szCs w:val="24"/>
        </w:rPr>
        <w:tab/>
        <w:t xml:space="preserve">монотонно </w:t>
      </w:r>
      <w:r w:rsidRPr="00E51EA3">
        <w:rPr>
          <w:rFonts w:ascii="Times New Roman" w:hAnsi="Times New Roman"/>
          <w:sz w:val="24"/>
          <w:szCs w:val="24"/>
        </w:rPr>
        <w:tab/>
        <w:t xml:space="preserve">возрастающая </w:t>
      </w:r>
      <w:r w:rsidRPr="00E51EA3">
        <w:rPr>
          <w:rFonts w:ascii="Times New Roman" w:hAnsi="Times New Roman"/>
          <w:sz w:val="24"/>
          <w:szCs w:val="24"/>
        </w:rPr>
        <w:tab/>
        <w:t xml:space="preserve">(убывающая) последовательность, </w:t>
      </w:r>
      <w:r w:rsidRPr="00E51EA3">
        <w:rPr>
          <w:rFonts w:ascii="Times New Roman" w:hAnsi="Times New Roman"/>
          <w:sz w:val="24"/>
          <w:szCs w:val="24"/>
        </w:rPr>
        <w:tab/>
        <w:t xml:space="preserve">предел </w:t>
      </w:r>
      <w:r w:rsidRPr="00E51EA3">
        <w:rPr>
          <w:rFonts w:ascii="Times New Roman" w:hAnsi="Times New Roman"/>
          <w:sz w:val="24"/>
          <w:szCs w:val="24"/>
        </w:rPr>
        <w:tab/>
        <w:t xml:space="preserve">последовательности, </w:t>
      </w:r>
      <w:r w:rsidRPr="00E51EA3">
        <w:rPr>
          <w:rFonts w:ascii="Times New Roman" w:hAnsi="Times New Roman"/>
          <w:sz w:val="24"/>
          <w:szCs w:val="24"/>
        </w:rPr>
        <w:tab/>
        <w:t xml:space="preserve">арифметическая прогрессия, </w:t>
      </w:r>
      <w:r w:rsidRPr="00E51EA3">
        <w:rPr>
          <w:rFonts w:ascii="Times New Roman" w:hAnsi="Times New Roman"/>
          <w:sz w:val="24"/>
          <w:szCs w:val="24"/>
        </w:rPr>
        <w:tab/>
        <w:t xml:space="preserve">геометрическая </w:t>
      </w:r>
      <w:r w:rsidRPr="00E51EA3">
        <w:rPr>
          <w:rFonts w:ascii="Times New Roman" w:hAnsi="Times New Roman"/>
          <w:sz w:val="24"/>
          <w:szCs w:val="24"/>
        </w:rPr>
        <w:tab/>
        <w:t xml:space="preserve">прогрессия, </w:t>
      </w:r>
      <w:r w:rsidRPr="00E51EA3">
        <w:rPr>
          <w:rFonts w:ascii="Times New Roman" w:hAnsi="Times New Roman"/>
          <w:sz w:val="24"/>
          <w:szCs w:val="24"/>
        </w:rPr>
        <w:tab/>
        <w:t xml:space="preserve">характеристическое </w:t>
      </w:r>
      <w:r w:rsidRPr="00E51EA3">
        <w:rPr>
          <w:rFonts w:ascii="Times New Roman" w:hAnsi="Times New Roman"/>
          <w:sz w:val="24"/>
          <w:szCs w:val="24"/>
        </w:rPr>
        <w:tab/>
        <w:t xml:space="preserve">свойство арифметической (геометрической) прогрессии;  </w:t>
      </w:r>
    </w:p>
    <w:p w:rsidR="00EF6253" w:rsidRPr="00E51EA3" w:rsidRDefault="00EF6253" w:rsidP="00E51EA3">
      <w:pPr>
        <w:tabs>
          <w:tab w:val="center" w:pos="1156"/>
          <w:tab w:val="center" w:pos="2586"/>
          <w:tab w:val="center" w:pos="4190"/>
          <w:tab w:val="center" w:pos="6023"/>
          <w:tab w:val="center" w:pos="7666"/>
          <w:tab w:val="center" w:pos="9218"/>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использовать </w:t>
      </w:r>
      <w:r w:rsidRPr="00E51EA3">
        <w:rPr>
          <w:rFonts w:ascii="Times New Roman" w:hAnsi="Times New Roman"/>
          <w:sz w:val="24"/>
          <w:szCs w:val="24"/>
        </w:rPr>
        <w:tab/>
        <w:t xml:space="preserve">метод </w:t>
      </w:r>
      <w:r w:rsidRPr="00E51EA3">
        <w:rPr>
          <w:rFonts w:ascii="Times New Roman" w:hAnsi="Times New Roman"/>
          <w:sz w:val="24"/>
          <w:szCs w:val="24"/>
        </w:rPr>
        <w:tab/>
        <w:t xml:space="preserve">математической </w:t>
      </w:r>
      <w:r w:rsidRPr="00E51EA3">
        <w:rPr>
          <w:rFonts w:ascii="Times New Roman" w:hAnsi="Times New Roman"/>
          <w:sz w:val="24"/>
          <w:szCs w:val="24"/>
        </w:rPr>
        <w:tab/>
        <w:t xml:space="preserve">индукции </w:t>
      </w:r>
      <w:r w:rsidRPr="00E51EA3">
        <w:rPr>
          <w:rFonts w:ascii="Times New Roman" w:hAnsi="Times New Roman"/>
          <w:sz w:val="24"/>
          <w:szCs w:val="24"/>
        </w:rPr>
        <w:tab/>
        <w:t xml:space="preserve">для вывода </w:t>
      </w:r>
      <w:r w:rsidRPr="00E51EA3">
        <w:rPr>
          <w:rFonts w:ascii="Times New Roman" w:hAnsi="Times New Roman"/>
          <w:sz w:val="24"/>
          <w:szCs w:val="24"/>
        </w:rPr>
        <w:tab/>
        <w:t xml:space="preserve">формул,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доказательства равенств и неравенств, решения задач на делимость; исследовать последовательности, заданные рекуррентно;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комбинированные задачи на арифметическую и геометрическую прогрессии.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конструировать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исследовать </w:t>
      </w:r>
      <w:r w:rsidRPr="00E51EA3">
        <w:rPr>
          <w:rFonts w:ascii="Times New Roman" w:hAnsi="Times New Roman"/>
          <w:sz w:val="24"/>
          <w:szCs w:val="24"/>
        </w:rPr>
        <w:tab/>
        <w:t xml:space="preserve">функции, </w:t>
      </w:r>
      <w:r w:rsidRPr="00E51EA3">
        <w:rPr>
          <w:rFonts w:ascii="Times New Roman" w:hAnsi="Times New Roman"/>
          <w:sz w:val="24"/>
          <w:szCs w:val="24"/>
        </w:rPr>
        <w:tab/>
        <w:t xml:space="preserve">соответствующие </w:t>
      </w:r>
      <w:r w:rsidRPr="00E51EA3">
        <w:rPr>
          <w:rFonts w:ascii="Times New Roman" w:hAnsi="Times New Roman"/>
          <w:sz w:val="24"/>
          <w:szCs w:val="24"/>
        </w:rPr>
        <w:tab/>
        <w:t xml:space="preserve">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Статистика и теория вероятностей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выбирать наиболее удобный способ представления информации, адекватный её свойствам и целям анализа;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вычислять числовые характеристики выборки;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факториал числа, перестановки, сочетания и размещения, треугольник Паскаля;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представлять информацию о реальных процессах и явлениях способом, адекватным её свойствам и цели исследования;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оценивать вероятность реальных событий и явлений в различных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Текстовые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простые и сложные задачи, а также задачи повышенной трудности и выделять их математическую основу; распознавать разные виды и типы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модель текста и модель решения задачи, конструировать к одной модели решения сложных задач разные модели текста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и применять три способа поиска решения задач (от требования к условию и от условия к требованию, комбинированный);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моделировать рассуждения при поиске решения задач с помощью графсхемы;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этапы решения задачи и содержание каждого этапа;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затруднения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различные преобразования предложенной задачи, конструировать новые задачи из данной, в том числе обратные;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интерпретировать вычислительные результаты в задаче, исследовать полученное решение 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изменять условие задач (количественные или качественные данные), исследовать измененное преобразованное;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отсчёта; решать разнообразные задачи «на части»;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решать задачи на проценты, в том числе, сложные проценты 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обоснованием, используя разные способы; решать логические задачи разными способами, в том числе, с двумя блоками и с тремя блоками данных с помощью таблиц;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отсчёта;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конструировать задачные ситуации, приближенные к реальной действительности. Геометрические фигуры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геометрическими понятиями при решении задач и проведении математических рассуждений;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E51EA3">
        <w:rPr>
          <w:rFonts w:ascii="Times New Roman" w:hAnsi="Times New Roman"/>
          <w:sz w:val="24"/>
          <w:szCs w:val="24"/>
        </w:rPr>
        <w:lastRenderedPageBreak/>
        <w:t xml:space="preserve">обобщать или конкретизировать результаты на новые классы фигур, проводить в несложных случаях классификацию фигур по различным основаниям;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Отношения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понятием отношения как метапредметным;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подобие фигур, подобные фигуры, подобные треугольники; использовать свойства подобия и равенства фигур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отношения для построения и исследования математических моделей объектов реальной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Измерения и вычисления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 самостоятельно формулировать гипотезы и проверять их достоверность.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свободно оперировать формулами при решении задач в других учебных предметах и при проведении необходимых вычислений в реальной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Геометрические построения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понятием набора элементов, определяющих геометрическую фигуру,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набором методов построений циркулем и линейкой; проводить анализ и реализовывать этапы решения задач на построение.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построения на местности; оценивать размеры реальных объектов окружающего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движениями и преобразованиями как метапредметными понятиями;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решении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применять свойства движений и применять подобие для построений и вычислений.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Векторы и координаты на плоскости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векторным и координатным методом на плоскости для решения задач на вычисление и доказательства;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уравнения фигур для решения задач и самостоятельно составлять уравнения отдельных плоских фигур.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История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рассматривать математику в контексте истории развития цивилизации и истории развития науки, понимать роль математики в развитии России. Методы математики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знаниями о различных методах обоснования и опровержения математических утверждений и самостоятельно применять их; владеть навыками анализа условия задачи и определения подходящих для решения задач изученных методов или их комбинаций;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1.2.5.8. Информатика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информационная модель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виды информации по способам её восприятия человеком и по способам её представления на материальных носителях;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общие закономерности протекания информационных процессов в системах различной природы;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средства ИКТ в соответствии с кругом выполняемых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качественные и количественные характеристики компонентов компьютера;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узнает о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осознано подходить к выбору ИКТ – средств для своих учебных и иных целей; узнать о физических ограничениях на значения характеристик компьютера.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Математические основы информатики Выпускник научится: описывать размер двоичных текстов, используя термины «бит», «байт» и производные от них; использовать термины, описывающие скорость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передачи данных, оценивать время передачи данных; 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определять минимальную длину кодового слова по заданным алфавиту кодируемого текста и кодовому алфавиту (для кодового алфавита из 2, 3 или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4 символов);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длину кодовой последовательности по длине исходного текста и кодовой таблице равномерного кода;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описывать граф с помощью матрицы смежности с указанием длин ребер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(знание термина «матрица смежности» не обязательно);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познакомиться с двоичным кодированием текстов и с наиболее употребительными современными кодами;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основные способы графического представления числовой информации, (графики, диаграммы).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узнать о том, что любые дискретные данные можно описать, используя алфавит, содержащий только два символа, например, 0 и 1;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познакомиться с тем, как информация (данные) представляется в современных компьютерах и робототехнических системах;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познакомиться с примерами использования графов, деревьев и списков при описании реальных объектов и процессов;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автономных роботов);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узнать о наличии кодов, которые исправляют ошибки искажения, возникающие при передаче информации. Алгоритмы и элементы программирования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алгоритмы для решения учебных задач различных типов ; выражать алгоритм решения задачи различными способами (словесным, графическим, в том числе и в виде блок-схемы,  с помощью формальных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языков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определять результат выполнения заданного алгоритма или его фрагмента;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Pr="00E51EA3">
        <w:rPr>
          <w:rFonts w:ascii="Times New Roman" w:hAnsi="Times New Roman"/>
          <w:sz w:val="24"/>
          <w:szCs w:val="24"/>
        </w:rPr>
        <w:tab/>
        <w:t xml:space="preserve">последовательного </w:t>
      </w:r>
      <w:r w:rsidRPr="00E51EA3">
        <w:rPr>
          <w:rFonts w:ascii="Times New Roman" w:hAnsi="Times New Roman"/>
          <w:sz w:val="24"/>
          <w:szCs w:val="24"/>
        </w:rPr>
        <w:tab/>
        <w:t xml:space="preserve">программирования </w:t>
      </w:r>
      <w:r w:rsidRPr="00E51EA3">
        <w:rPr>
          <w:rFonts w:ascii="Times New Roman" w:hAnsi="Times New Roman"/>
          <w:sz w:val="24"/>
          <w:szCs w:val="24"/>
        </w:rPr>
        <w:tab/>
        <w:t xml:space="preserve">и записыватьихввидеопрограммнавыбранномязыке </w:t>
      </w:r>
      <w:r w:rsidRPr="00E51EA3">
        <w:rPr>
          <w:rFonts w:ascii="Times New Roman" w:hAnsi="Times New Roman"/>
          <w:sz w:val="24"/>
          <w:szCs w:val="24"/>
        </w:rPr>
        <w:tab/>
        <w:t xml:space="preserve">программирования; выполнять эти программы на компьютере;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анализировать предложенный </w:t>
      </w:r>
      <w:r w:rsidRPr="00E51EA3">
        <w:rPr>
          <w:rFonts w:ascii="Times New Roman" w:hAnsi="Times New Roman"/>
          <w:sz w:val="24"/>
          <w:szCs w:val="24"/>
        </w:rPr>
        <w:tab/>
        <w:t xml:space="preserve">алгоритм, </w:t>
      </w:r>
      <w:r w:rsidRPr="00E51EA3">
        <w:rPr>
          <w:rFonts w:ascii="Times New Roman" w:hAnsi="Times New Roman"/>
          <w:sz w:val="24"/>
          <w:szCs w:val="24"/>
        </w:rPr>
        <w:tab/>
        <w:t xml:space="preserve">например, определять какие результаты возможны при заданном множестве исходных значений; 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познакомиться с использованием в программах строковых величин и с операциями со строковыми величинами;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создавать программы для решения задач, возникающих в процессе учебы 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вне ее;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познакомиться с задачами обработки данных и алгоритмами их решения;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Использование программных систем и сервисов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классифицировать файлы по типу и иным параметрам; </w:t>
      </w:r>
    </w:p>
    <w:p w:rsidR="00EF6253" w:rsidRPr="00E51EA3" w:rsidRDefault="00EF6253" w:rsidP="00E51EA3">
      <w:pPr>
        <w:tabs>
          <w:tab w:val="center" w:pos="1001"/>
          <w:tab w:val="center" w:pos="2556"/>
          <w:tab w:val="center" w:pos="4032"/>
          <w:tab w:val="center" w:pos="5000"/>
          <w:tab w:val="center" w:pos="5925"/>
          <w:tab w:val="center" w:pos="7446"/>
          <w:tab w:val="center" w:pos="907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выполнять </w:t>
      </w:r>
      <w:r w:rsidRPr="00E51EA3">
        <w:rPr>
          <w:rFonts w:ascii="Times New Roman" w:hAnsi="Times New Roman"/>
          <w:sz w:val="24"/>
          <w:szCs w:val="24"/>
        </w:rPr>
        <w:tab/>
        <w:t xml:space="preserve">основные </w:t>
      </w:r>
      <w:r w:rsidRPr="00E51EA3">
        <w:rPr>
          <w:rFonts w:ascii="Times New Roman" w:hAnsi="Times New Roman"/>
          <w:sz w:val="24"/>
          <w:szCs w:val="24"/>
        </w:rPr>
        <w:tab/>
        <w:t xml:space="preserve">операции </w:t>
      </w:r>
      <w:r w:rsidRPr="00E51EA3">
        <w:rPr>
          <w:rFonts w:ascii="Times New Roman" w:hAnsi="Times New Roman"/>
          <w:sz w:val="24"/>
          <w:szCs w:val="24"/>
        </w:rPr>
        <w:tab/>
        <w:t xml:space="preserve">с </w:t>
      </w:r>
      <w:r w:rsidRPr="00E51EA3">
        <w:rPr>
          <w:rFonts w:ascii="Times New Roman" w:hAnsi="Times New Roman"/>
          <w:sz w:val="24"/>
          <w:szCs w:val="24"/>
        </w:rPr>
        <w:tab/>
        <w:t xml:space="preserve">файлами </w:t>
      </w:r>
      <w:r w:rsidRPr="00E51EA3">
        <w:rPr>
          <w:rFonts w:ascii="Times New Roman" w:hAnsi="Times New Roman"/>
          <w:sz w:val="24"/>
          <w:szCs w:val="24"/>
        </w:rPr>
        <w:tab/>
        <w:t xml:space="preserve">(создавать, </w:t>
      </w:r>
      <w:r w:rsidRPr="00E51EA3">
        <w:rPr>
          <w:rFonts w:ascii="Times New Roman" w:hAnsi="Times New Roman"/>
          <w:sz w:val="24"/>
          <w:szCs w:val="24"/>
        </w:rPr>
        <w:tab/>
        <w:t xml:space="preserve">сохранять,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редактировать, удалять, архивировать, «распаковывать» архивные файлы); разбираться в иерархической структуре файловой системы; осуществлять поиск файлов средствами операционной системы;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использовать табличные (реляционные) базы данных, выполнять отбор строк таблицы, удовлетворяющих определенному условию; анализировать доменные имена компьютеров и адреса документов в Интернете;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поиск информации в сети Интернет по запросам с использованием логических операций.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различными формами представления данных (таблицы, диаграммы, графики и т. д.);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основами соблюдения норм информационной этики и права;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познакомится с программными средствами для работы с аудио-визуальными данными и соответствующим понятийным аппаратом; узнает о дискретном представлении аудио-визуальных данных.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Выпускникполучитвозможность(вданномкурсеииной учебной деятельности): узнать о данных от датчиков, например, датчиков роботизированных устройств;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практиковаться в использовании основных видов прикладного программного обеспечения (редакторы текстов, электронные таблицы, браузеры и др.); познакомиться с примерами использования математического моделирования в современном мире;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познакомиться с принципами функционирования Интернета и сетевого взаимодействия между компьютерами, с методами поиска в Интернете;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узнать о том, что в сфере информатики и ИКТ существуют международные и национальные стандарты;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узнать о структуре современных компьютеров и назначении их элементов; получить представление об истории и тенденциях развития ИКТ;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познакомиться с примерами использования ИКТ в современном мире; получить представления о роботизированных устройствах и их использовании на производстве и в научных исследованиях.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1.2.5.11. Физика Выпускник научится: соблюдать правила безопасности и охраны труда при работе с учебным и лабораторным оборудованием;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роль эксперимента в получении научной информации;проводить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Примечание. Любая учебная программа должна обеспечивать овладение прямыми измерениями всех перечисленных физических величин.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объяснения;понимать принципы действия машин, приборов и технических устройств, условия их безопасного использования в повседневной жизни;использовать при выполнении учебных задач научно-популярную литературу о физических явлениях, справочные материалы, ресурсы Интернет.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w:t>
      </w:r>
      <w:r w:rsidRPr="00E51EA3">
        <w:rPr>
          <w:rFonts w:ascii="Times New Roman" w:hAnsi="Times New Roman"/>
          <w:sz w:val="24"/>
          <w:szCs w:val="24"/>
        </w:rPr>
        <w:lastRenderedPageBreak/>
        <w:t xml:space="preserve">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фактов;сравнивать точность измерения физических величин по величине их относительной погрешности при проведении прямых измерений;самостоятельно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Механические явления Выпускник научится: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различать основные признаки изученных физических моделей: материальная точка, инерциальная система отсчета;решать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w:t>
      </w:r>
      <w:r w:rsidRPr="00E51EA3">
        <w:rPr>
          <w:rFonts w:ascii="Times New Roman" w:hAnsi="Times New Roman"/>
          <w:sz w:val="24"/>
          <w:szCs w:val="24"/>
        </w:rPr>
        <w:lastRenderedPageBreak/>
        <w:t xml:space="preserve">исследования космического пространств;различать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Тепловые явления Выпускник научится: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тел;приводить примеры практического использования физических знаний о тепловых явлениях;решать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w:t>
      </w:r>
      <w:r w:rsidRPr="00E51EA3">
        <w:rPr>
          <w:rFonts w:ascii="Times New Roman" w:hAnsi="Times New Roman"/>
          <w:sz w:val="24"/>
          <w:szCs w:val="24"/>
        </w:rPr>
        <w:tab/>
        <w:t xml:space="preserve">работы </w:t>
      </w:r>
      <w:r w:rsidRPr="00E51EA3">
        <w:rPr>
          <w:rFonts w:ascii="Times New Roman" w:hAnsi="Times New Roman"/>
          <w:sz w:val="24"/>
          <w:szCs w:val="24"/>
        </w:rPr>
        <w:tab/>
        <w:t xml:space="preserve">двигателей </w:t>
      </w:r>
      <w:r w:rsidRPr="00E51EA3">
        <w:rPr>
          <w:rFonts w:ascii="Times New Roman" w:hAnsi="Times New Roman"/>
          <w:sz w:val="24"/>
          <w:szCs w:val="24"/>
        </w:rPr>
        <w:tab/>
        <w:t xml:space="preserve">внутреннего </w:t>
      </w:r>
      <w:r w:rsidRPr="00E51EA3">
        <w:rPr>
          <w:rFonts w:ascii="Times New Roman" w:hAnsi="Times New Roman"/>
          <w:sz w:val="24"/>
          <w:szCs w:val="24"/>
        </w:rPr>
        <w:tab/>
        <w:t xml:space="preserve">сгорания, </w:t>
      </w:r>
      <w:r w:rsidRPr="00E51EA3">
        <w:rPr>
          <w:rFonts w:ascii="Times New Roman" w:hAnsi="Times New Roman"/>
          <w:sz w:val="24"/>
          <w:szCs w:val="24"/>
        </w:rPr>
        <w:tab/>
        <w:t xml:space="preserve">тепловых </w:t>
      </w:r>
      <w:r w:rsidRPr="00E51EA3">
        <w:rPr>
          <w:rFonts w:ascii="Times New Roman" w:hAnsi="Times New Roman"/>
          <w:sz w:val="24"/>
          <w:szCs w:val="24"/>
        </w:rPr>
        <w:tab/>
        <w:t xml:space="preserve">и гидроэлектростанций;различать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Электрические и магнитные явления Выпускник научится: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оптические схемы для построения изображений в плоском зеркале и собирающей линзе.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практического использования физических знаний о электромагнитных явлениях.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Квантовые явления Выпускник научится: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величины;анализировать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sidRPr="00E51EA3">
        <w:rPr>
          <w:rFonts w:ascii="Times New Roman" w:hAnsi="Times New Roman"/>
          <w:sz w:val="24"/>
          <w:szCs w:val="24"/>
        </w:rPr>
        <w:lastRenderedPageBreak/>
        <w:t xml:space="preserve">массового числа, закономерности излучения и поглощения света атомом, при этом различать словесную формулировку закона и его математическое выражение;различать основные признаки планетарной модели атома, нуклонной модели атомного ядра;приводить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соотносить энергию связи атомных ядер с дефектом массы;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влияния радиоактивных излучений на живые организмы; понимать принцип действия дозиметра и различать условия его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Элементы астрономии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различия между гелиоцентрической и геоцентрической системами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основные характеристики звезд (размер, цвет, температура) соотносить цвет звезды с ее температурой; различать гипотезы о происхождении Солнечной системы.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1.2.5.12. Биология В результате изучения курса биологии в основной школе: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 Выпускник получит возможность научиться: осознанно использовать знания основных правил поведения в природе и основ здорового образа жизни в быту;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Живые организмы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аргументировать, приводить доказательства родства различных таксонов растений, животных, грибов и бактерий;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аргументировать, приводить доказательства различий растений, животных, грибов и бактерий;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роль биологии в практической деятельности людей; роль различных организмов в жизни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общность происхождения и эволюции систематических групп растений и животных на примерах сопоставления биологических объектов; выявлятьпримерыи раскрывать сущность приспособленности организмов к среде обитания;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различатьпо внешнему виду, схемам и описаниям реальные биологические объекты или их изображения, выявлять отличительные признаки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биологических объектов;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устанавливать взаимосвязи между особенностями строения и функциями клеток и тканей, органов и систем органов;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знать и соблюдать правила работы в кабинете биологии.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w:t>
      </w:r>
      <w:r w:rsidRPr="00E51EA3">
        <w:rPr>
          <w:rFonts w:ascii="Times New Roman" w:hAnsi="Times New Roman"/>
          <w:sz w:val="24"/>
          <w:szCs w:val="24"/>
        </w:rPr>
        <w:lastRenderedPageBreak/>
        <w:t xml:space="preserve">оценивать собственный вклад в деятельность группы.  Человек и его здоровье Выпускник научится: выделять существенные признаки биологических объектов (животных клеток и тканей, органов и систем органов человека) и процессов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жизнедеятельности, характерных для организма человека; аргументировать, приводить доказательства взаимосвязи человека и окружающей среды, родства человека с животными;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аргументировать, приводить доказательства отличий человека от животных;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объяснять эволюцию вида Человек разумный на примерах сопоставления биологических объектов и других материальных артефактов; выявлятьпримерыи пояснять проявление наследственных заболеваний у человека, сущность процессов наследственности и изменчивости, присущей человеку;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и аргументировать основные принципы здорового образа жизни, рациональной организации труда и отдыха;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и оценивать влияние факторов риска на здоровье человека; описывать и использовать приемы оказания первой помощи; знать и соблюдать правила работы в кабинете биологии.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ориентироваться в системе моральных норм и ценностей по отношению к собственному здоровью и здоровью других людей;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особенности аудитории сверстников;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Общие биологические закономерности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аргументировать, приводить доказательства необходимости защиты окружающей среды;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аргументировать, приводить доказательства зависимости здоровья человека от состояния окружающей среды;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общность происхождения и эволюции организмов на основе сопоставления особенностей их строения и функционирования; объяснять механизмы наследственности и изменчивости, возникновения приспособленности, процесс видообразования;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 сравнивать биологические объекты, процессы; делать выводы 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умозаключения на основе сравнения;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устанавливать взаимосвязи между особенностями строения и функциями органов и систем органов;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в агроценозах;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понимать </w:t>
      </w:r>
      <w:r w:rsidRPr="00E51EA3">
        <w:rPr>
          <w:rFonts w:ascii="Times New Roman" w:hAnsi="Times New Roman"/>
          <w:sz w:val="24"/>
          <w:szCs w:val="24"/>
        </w:rPr>
        <w:tab/>
        <w:t xml:space="preserve">экологические </w:t>
      </w:r>
      <w:r w:rsidRPr="00E51EA3">
        <w:rPr>
          <w:rFonts w:ascii="Times New Roman" w:hAnsi="Times New Roman"/>
          <w:sz w:val="24"/>
          <w:szCs w:val="24"/>
        </w:rPr>
        <w:tab/>
        <w:t xml:space="preserve">проблемы, </w:t>
      </w:r>
      <w:r w:rsidRPr="00E51EA3">
        <w:rPr>
          <w:rFonts w:ascii="Times New Roman" w:hAnsi="Times New Roman"/>
          <w:sz w:val="24"/>
          <w:szCs w:val="24"/>
        </w:rPr>
        <w:tab/>
        <w:t xml:space="preserve">возникающие </w:t>
      </w:r>
      <w:r w:rsidRPr="00E51EA3">
        <w:rPr>
          <w:rFonts w:ascii="Times New Roman" w:hAnsi="Times New Roman"/>
          <w:sz w:val="24"/>
          <w:szCs w:val="24"/>
        </w:rPr>
        <w:tab/>
        <w:t xml:space="preserve">в </w:t>
      </w:r>
      <w:r w:rsidRPr="00E51EA3">
        <w:rPr>
          <w:rFonts w:ascii="Times New Roman" w:hAnsi="Times New Roman"/>
          <w:sz w:val="24"/>
          <w:szCs w:val="24"/>
        </w:rPr>
        <w:tab/>
        <w:t xml:space="preserve">условиях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нерационального природопользования, и пути решения этих проблем;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презентацией, учитывая особенности аудитории сверстников;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1.2.5.11. Химия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методы познания: наблюдение, измерение, эксперимент;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свойства твердых, жидких, газообразных веществ,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w:t>
      </w:r>
      <w:r w:rsidRPr="00E51EA3">
        <w:rPr>
          <w:rFonts w:ascii="Times New Roman" w:hAnsi="Times New Roman"/>
          <w:sz w:val="24"/>
          <w:szCs w:val="24"/>
        </w:rPr>
        <w:lastRenderedPageBreak/>
        <w:t xml:space="preserve">«химическая реакция», используя знаковую систему химии; раскрывать смысл законов сохранения массы веществ, постоянства состава, атомно-молекулярной теории;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химические и физические явления; называть химические элементы; определять состав веществ по их формулам; определять валентность атома элемента в соединениях; определять тип химических реакций;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составлять формулы бинарных соединений; составлять уравнения химических реакций;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соблюдать правила безопасной работы при проведении опытов;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пользоваться лабораторным оборудованием и посудой; вычислять относительную молекулярную и молярную массы веществ; вычислять массовую долю химического элемента по формуле соединения; вычислять количество, объем или массу вещества по количеству, объему, массе реагентов или продуктов реакции; характеризовать физические и химические свойства простых веществ: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кислорода и водорода;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получать, собирать кислород и водород;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опытным путем газообразные вещества: кислород, водород; раскрывать смысл закона Авогадро;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смысл понятий «тепловой эффект реакции», «молярный объем»; характеризовать физические и химические свойства воды; раскрывать смысл понятия «раствор»;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вычислять массовую долю растворенного вещества в растворе; приготовлять растворы с определенной массовой долей растворенного вещества;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составлять формулы неорганических соединений изученных классов; проводить опыты, подтверждающие химические свойства изученных классов неорганических веществ;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опытным путем растворы кислот и щелочей по изменению окраски индикатора;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взаимосвязь между классами неорганических соединений; раскрывать смысл Периодического закона Д.И. Менделеева;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закономерности изменения строения атомов, свойств элементов в пределах малых периодов и главных подгрупп;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схемы строения атомов первых 20 элементов периодической системы Д.И. Менделеева; раскрывать смысл понятий: «химическая связь», «электроотрицательность»; характеризовать зависимость физических свойств веществ от типа кристаллической решетки;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вид химической связи в неорганических соединениях; изображать схемы строения молекул веществ, образованных разными видами химических связей;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определять степень окисления атома элемента в соединении; раскрывать смысл теории электролитической диссоциации;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уравнения электролитической диссоциации кислот, щелочей, солей;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объяснять сущность процесса электролитической диссоциации и реакций ионного обмена; составлять полные и сокращенные ионные уравнения реакции обмена; определять возможность протекания реакций ионного обмена; проводить реакции, подтверждающие качественный состав различных веществ;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окислитель и восстановитель; составлять уравнения окислительно-восстановительных реакций; называть факторы, влияющие на скорость химической реакции; классифицировать химические реакции по различным признакам; характеризовать взаимосвязь между составом, строением и свойствами неметаллов;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опыты по получению, собиранию и изучению химических свойств газообразных веществ: углекислого газа, аммиака; распознавать опытным путем газообразные вещества: углекислый газ и аммиак;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взаимосвязь между составом, строением и свойствами металлов;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влияние химического загрязнения окружающей среды на организм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грамотно обращаться с веществами в повседневной жизни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получитвозможность научиться: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молекулярные и полные ионные уравнения по сокращенным ионным уравнениям;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уравнения реакций, соответствующих последовательности превращений неорганических веществ различных классов;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приобретенные знания для экологически грамотного поведения в окружающей среде;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в средствах массовой информации;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осознавать значение теоретических знаний по химии для практической деятельности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1.2.5.14. Изобразительное искусство Выпускник научится: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создавать эскизы декоративного убранства русской избы; создавать цветовую композицию внутреннего убранства избы; определять специфику образного </w:t>
      </w:r>
      <w:r w:rsidRPr="00E51EA3">
        <w:rPr>
          <w:rFonts w:ascii="Times New Roman" w:hAnsi="Times New Roman"/>
          <w:sz w:val="24"/>
          <w:szCs w:val="24"/>
        </w:rPr>
        <w:lastRenderedPageBreak/>
        <w:t xml:space="preserve">языка декоративно-прикладного искусства; создавать самостоятельные варианты орнаментального построения вышивки с опорой на народные традиции;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создавать эскизы народного праздничного костюма, его отдельных элементов в цветовом решении;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умело </w:t>
      </w:r>
      <w:r w:rsidRPr="00E51EA3">
        <w:rPr>
          <w:rFonts w:ascii="Times New Roman" w:hAnsi="Times New Roman"/>
          <w:sz w:val="24"/>
          <w:szCs w:val="24"/>
        </w:rPr>
        <w:tab/>
        <w:t xml:space="preserve">пользоваться </w:t>
      </w:r>
      <w:r w:rsidRPr="00E51EA3">
        <w:rPr>
          <w:rFonts w:ascii="Times New Roman" w:hAnsi="Times New Roman"/>
          <w:sz w:val="24"/>
          <w:szCs w:val="24"/>
        </w:rPr>
        <w:tab/>
        <w:t xml:space="preserve">языком </w:t>
      </w:r>
      <w:r w:rsidRPr="00E51EA3">
        <w:rPr>
          <w:rFonts w:ascii="Times New Roman" w:hAnsi="Times New Roman"/>
          <w:sz w:val="24"/>
          <w:szCs w:val="24"/>
        </w:rPr>
        <w:tab/>
        <w:t xml:space="preserve">декоративно-прикладного </w:t>
      </w:r>
      <w:r w:rsidRPr="00E51EA3">
        <w:rPr>
          <w:rFonts w:ascii="Times New Roman" w:hAnsi="Times New Roman"/>
          <w:sz w:val="24"/>
          <w:szCs w:val="24"/>
        </w:rPr>
        <w:tab/>
        <w:t xml:space="preserve">искусства, принципами декоративного обобщения, уметь передавать единство формы и декора (на доступном для данного возраста уровне);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характеризовать основы народного орнамента; создавать орнаменты на основе народных традиций;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виды и материалы декоративно-прикладного искусства; различать национальные особенности русского орнамента и орнаментов других народов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характеризовать несколько народных художественных промыслов России;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пространственные и временные виды искусства и объяснять, в чем состоит различие временных и пространственных видов искусства;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разницу между предметом изображения, сюжетом и содержанием изображения;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композиционным навыкам работы, чувству ритма, работе с различными художественными материалами;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создавать </w:t>
      </w:r>
      <w:r w:rsidRPr="00E51EA3">
        <w:rPr>
          <w:rFonts w:ascii="Times New Roman" w:hAnsi="Times New Roman"/>
          <w:sz w:val="24"/>
          <w:szCs w:val="24"/>
        </w:rPr>
        <w:tab/>
        <w:t xml:space="preserve">образы, </w:t>
      </w:r>
      <w:r w:rsidRPr="00E51EA3">
        <w:rPr>
          <w:rFonts w:ascii="Times New Roman" w:hAnsi="Times New Roman"/>
          <w:sz w:val="24"/>
          <w:szCs w:val="24"/>
        </w:rPr>
        <w:tab/>
        <w:t xml:space="preserve">используя </w:t>
      </w:r>
      <w:r w:rsidRPr="00E51EA3">
        <w:rPr>
          <w:rFonts w:ascii="Times New Roman" w:hAnsi="Times New Roman"/>
          <w:sz w:val="24"/>
          <w:szCs w:val="24"/>
        </w:rPr>
        <w:tab/>
        <w:t xml:space="preserve">все </w:t>
      </w:r>
      <w:r w:rsidRPr="00E51EA3">
        <w:rPr>
          <w:rFonts w:ascii="Times New Roman" w:hAnsi="Times New Roman"/>
          <w:sz w:val="24"/>
          <w:szCs w:val="24"/>
        </w:rPr>
        <w:tab/>
        <w:t xml:space="preserve">выразительные </w:t>
      </w:r>
      <w:r w:rsidRPr="00E51EA3">
        <w:rPr>
          <w:rFonts w:ascii="Times New Roman" w:hAnsi="Times New Roman"/>
          <w:sz w:val="24"/>
          <w:szCs w:val="24"/>
        </w:rPr>
        <w:tab/>
        <w:t xml:space="preserve">возможности художественных материалов;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простым навыкам изображения с помощью пятна и тональных отношений; навыку плоскостного силуэтного изображения обычных, простых предметов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(кухонная утварь);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изображать сложную форму предмета (силуэт) как соотношение простых геометрических фигур, соблюдая их пропорции; создавать линейные изображения геометрических тел и натюрморт с натуры из геометрических тел; </w:t>
      </w:r>
    </w:p>
    <w:p w:rsidR="00EF6253" w:rsidRPr="00E51EA3" w:rsidRDefault="00EF6253" w:rsidP="00E51EA3">
      <w:pPr>
        <w:tabs>
          <w:tab w:val="center" w:pos="825"/>
          <w:tab w:val="center" w:pos="2403"/>
          <w:tab w:val="center" w:pos="4018"/>
          <w:tab w:val="center" w:pos="5486"/>
          <w:tab w:val="center" w:pos="6595"/>
          <w:tab w:val="center" w:pos="7648"/>
          <w:tab w:val="center" w:pos="9132"/>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строить </w:t>
      </w:r>
      <w:r w:rsidRPr="00E51EA3">
        <w:rPr>
          <w:rFonts w:ascii="Times New Roman" w:hAnsi="Times New Roman"/>
          <w:sz w:val="24"/>
          <w:szCs w:val="24"/>
        </w:rPr>
        <w:tab/>
        <w:t xml:space="preserve">изображения </w:t>
      </w:r>
      <w:r w:rsidRPr="00E51EA3">
        <w:rPr>
          <w:rFonts w:ascii="Times New Roman" w:hAnsi="Times New Roman"/>
          <w:sz w:val="24"/>
          <w:szCs w:val="24"/>
        </w:rPr>
        <w:tab/>
        <w:t xml:space="preserve">простых </w:t>
      </w:r>
      <w:r w:rsidRPr="00E51EA3">
        <w:rPr>
          <w:rFonts w:ascii="Times New Roman" w:hAnsi="Times New Roman"/>
          <w:sz w:val="24"/>
          <w:szCs w:val="24"/>
        </w:rPr>
        <w:tab/>
        <w:t xml:space="preserve">предметов </w:t>
      </w:r>
      <w:r w:rsidRPr="00E51EA3">
        <w:rPr>
          <w:rFonts w:ascii="Times New Roman" w:hAnsi="Times New Roman"/>
          <w:sz w:val="24"/>
          <w:szCs w:val="24"/>
        </w:rPr>
        <w:tab/>
        <w:t xml:space="preserve">по </w:t>
      </w:r>
      <w:r w:rsidRPr="00E51EA3">
        <w:rPr>
          <w:rFonts w:ascii="Times New Roman" w:hAnsi="Times New Roman"/>
          <w:sz w:val="24"/>
          <w:szCs w:val="24"/>
        </w:rPr>
        <w:tab/>
        <w:t xml:space="preserve">правилам </w:t>
      </w:r>
      <w:r w:rsidRPr="00E51EA3">
        <w:rPr>
          <w:rFonts w:ascii="Times New Roman" w:hAnsi="Times New Roman"/>
          <w:sz w:val="24"/>
          <w:szCs w:val="24"/>
        </w:rPr>
        <w:tab/>
        <w:t xml:space="preserve">линейной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перспективы;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передавать с помощью света характер формы и эмоциональное напряжение в композиции натюрморта;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творческому опыту выполнения графического натюрморта и гравюры наклейками на картоне;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выражать цветом в натюрморте собственное настроение и переживания; рассуждать о разных способах передачи перспективы в изобразительном искусстве как выражении различных мировоззренческих смыслов;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перспективу в практической творческой работе; </w:t>
      </w:r>
    </w:p>
    <w:p w:rsidR="00EF6253" w:rsidRPr="00E51EA3" w:rsidRDefault="00EF6253" w:rsidP="00E51EA3">
      <w:pPr>
        <w:tabs>
          <w:tab w:val="center" w:pos="877"/>
          <w:tab w:val="center" w:pos="2575"/>
          <w:tab w:val="center" w:pos="4670"/>
          <w:tab w:val="center" w:pos="6717"/>
          <w:tab w:val="center" w:pos="7914"/>
          <w:tab w:val="center" w:pos="9046"/>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навыкам </w:t>
      </w:r>
      <w:r w:rsidRPr="00E51EA3">
        <w:rPr>
          <w:rFonts w:ascii="Times New Roman" w:hAnsi="Times New Roman"/>
          <w:sz w:val="24"/>
          <w:szCs w:val="24"/>
        </w:rPr>
        <w:tab/>
        <w:t xml:space="preserve">изображения </w:t>
      </w:r>
      <w:r w:rsidRPr="00E51EA3">
        <w:rPr>
          <w:rFonts w:ascii="Times New Roman" w:hAnsi="Times New Roman"/>
          <w:sz w:val="24"/>
          <w:szCs w:val="24"/>
        </w:rPr>
        <w:tab/>
        <w:t xml:space="preserve">перспективных </w:t>
      </w:r>
      <w:r w:rsidRPr="00E51EA3">
        <w:rPr>
          <w:rFonts w:ascii="Times New Roman" w:hAnsi="Times New Roman"/>
          <w:sz w:val="24"/>
          <w:szCs w:val="24"/>
        </w:rPr>
        <w:tab/>
        <w:t xml:space="preserve">сокращений </w:t>
      </w:r>
      <w:r w:rsidRPr="00E51EA3">
        <w:rPr>
          <w:rFonts w:ascii="Times New Roman" w:hAnsi="Times New Roman"/>
          <w:sz w:val="24"/>
          <w:szCs w:val="24"/>
        </w:rPr>
        <w:tab/>
        <w:t xml:space="preserve">в </w:t>
      </w:r>
      <w:r w:rsidRPr="00E51EA3">
        <w:rPr>
          <w:rFonts w:ascii="Times New Roman" w:hAnsi="Times New Roman"/>
          <w:sz w:val="24"/>
          <w:szCs w:val="24"/>
        </w:rPr>
        <w:tab/>
        <w:t xml:space="preserve">зарисовках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наблюдаемого;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навыкам изображения уходящего вдаль пространства, применяя правила линейной и воздушной перспективы;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видеть, наблюдать и эстетически переживать изменчивость цветового состояния и настроения в природе; навыкам создания пейзажных зарисовок;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характеризовать понятия: пространство, ракурс, воздушная перспектива;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пользоваться правилами работы на пленэре;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навыкам композиции, наблюдательной перспективы и ритмической организации плоскости изображения;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характеризовать понятия: эпический пейзаж, романтический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пейзаж, пейзаж настроения, пленэр, импрессионизм; различать и характеризовать виды портрета;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и характеризовать основы изображения головы человека; пользоваться навыками работы с доступными скульптурными материалами;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видеть конструктивную форму предмета, владеть первичными навыками плоского и объемного изображения предмета и группы предметов; использовать графические материалы в работе над портретом; использовать образные возможности освещения в портрете;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пользоваться правилами схематического построения головы человека в рисунке;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имена выдающихся русских и зарубежных художников - портретистов и определять их произведения;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навыкам передачи в плоскостном изображении простых движений фигуры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навыкам понимания особенностей восприятия скульптурного образа; навыкам лепки и работы с пластилином или глиной;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объяснять понятия «тема», «содержание», «сюжет» в произведениях станковой живописи; изобразительным и композиционным навыкам в процессе работы над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эскизом;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узнавать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объяснять </w:t>
      </w:r>
      <w:r w:rsidRPr="00E51EA3">
        <w:rPr>
          <w:rFonts w:ascii="Times New Roman" w:hAnsi="Times New Roman"/>
          <w:sz w:val="24"/>
          <w:szCs w:val="24"/>
        </w:rPr>
        <w:tab/>
        <w:t xml:space="preserve">понятия </w:t>
      </w:r>
      <w:r w:rsidRPr="00E51EA3">
        <w:rPr>
          <w:rFonts w:ascii="Times New Roman" w:hAnsi="Times New Roman"/>
          <w:sz w:val="24"/>
          <w:szCs w:val="24"/>
        </w:rPr>
        <w:tab/>
        <w:t xml:space="preserve">«тематическая </w:t>
      </w:r>
      <w:r w:rsidRPr="00E51EA3">
        <w:rPr>
          <w:rFonts w:ascii="Times New Roman" w:hAnsi="Times New Roman"/>
          <w:sz w:val="24"/>
          <w:szCs w:val="24"/>
        </w:rPr>
        <w:tab/>
        <w:t xml:space="preserve">картина», </w:t>
      </w:r>
      <w:r w:rsidRPr="00E51EA3">
        <w:rPr>
          <w:rFonts w:ascii="Times New Roman" w:hAnsi="Times New Roman"/>
          <w:sz w:val="24"/>
          <w:szCs w:val="24"/>
        </w:rPr>
        <w:tab/>
        <w:t xml:space="preserve">«станковая живопись»;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перечислять и характеризовать основные жанры сюжетно- тематической картины;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исторический жанр как идейное и образное выражение значительных событий в истории общества, как воплощение его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мировоззренческих позиций и идеалов;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узнавать и характеризовать несколько классических произведений и называть имена великих русских мастеров исторической картины; характеризовать значение тематической картины XIX века в развитии русской культуры;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называть имена нескольких известных художников объединения «Мир искусства» и их наиболее известные произведения;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творческому опыту по разработке и созданию изобразительного образа на выбранный исторический сюжет;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творческому опыту по разработке художественного проекта –разработки композиции на историческую тему; творческому опыту создания композиции на основе библейских сюжетов; представлениям о великих, вечных темах в искусстве на основе сюжетов из Библии, об их мировоззренческом и нравственном значении в культуре; называть имена великих европейских и русских художников, творивших на библейские темы;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узнавать и характеризовать произведения великих европейских и русских художников на библейские темы;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роль монументальных памятников в жизни общества; рассуждать об особенностях художественного образа советского народа в годы Великой Отечественной войны;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и характеризовать выдающиеся монументальные памятники и ансамбли, посвященные Великой Отечественной войне; </w:t>
      </w:r>
    </w:p>
    <w:p w:rsidR="00EF6253" w:rsidRPr="00E51EA3" w:rsidRDefault="00EF6253" w:rsidP="00E51EA3">
      <w:pPr>
        <w:tabs>
          <w:tab w:val="center" w:pos="1120"/>
          <w:tab w:val="center" w:pos="2655"/>
          <w:tab w:val="center" w:pos="3784"/>
          <w:tab w:val="center" w:pos="5214"/>
          <w:tab w:val="center" w:pos="7142"/>
          <w:tab w:val="center" w:pos="9061"/>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творческому </w:t>
      </w:r>
      <w:r w:rsidRPr="00E51EA3">
        <w:rPr>
          <w:rFonts w:ascii="Times New Roman" w:hAnsi="Times New Roman"/>
          <w:sz w:val="24"/>
          <w:szCs w:val="24"/>
        </w:rPr>
        <w:tab/>
        <w:t xml:space="preserve">опыту </w:t>
      </w:r>
      <w:r w:rsidRPr="00E51EA3">
        <w:rPr>
          <w:rFonts w:ascii="Times New Roman" w:hAnsi="Times New Roman"/>
          <w:sz w:val="24"/>
          <w:szCs w:val="24"/>
        </w:rPr>
        <w:tab/>
        <w:t xml:space="preserve">лепки </w:t>
      </w:r>
      <w:r w:rsidRPr="00E51EA3">
        <w:rPr>
          <w:rFonts w:ascii="Times New Roman" w:hAnsi="Times New Roman"/>
          <w:sz w:val="24"/>
          <w:szCs w:val="24"/>
        </w:rPr>
        <w:tab/>
        <w:t xml:space="preserve">памятника, </w:t>
      </w:r>
      <w:r w:rsidRPr="00E51EA3">
        <w:rPr>
          <w:rFonts w:ascii="Times New Roman" w:hAnsi="Times New Roman"/>
          <w:sz w:val="24"/>
          <w:szCs w:val="24"/>
        </w:rPr>
        <w:tab/>
        <w:t xml:space="preserve">посвященного </w:t>
      </w:r>
      <w:r w:rsidRPr="00E51EA3">
        <w:rPr>
          <w:rFonts w:ascii="Times New Roman" w:hAnsi="Times New Roman"/>
          <w:sz w:val="24"/>
          <w:szCs w:val="24"/>
        </w:rPr>
        <w:tab/>
        <w:t xml:space="preserve">значимому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историческому событию или историческому герою;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художественно-выразительные средства произведений изобразительного искусства XX века; культуре зрительского восприятия;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временные и пространственные искусства; понимать разницу между реальностью и художественным образом; представлениям об искусстве иллюстрации и творчестве известных иллюстраторов книг. И.Я. Билибин. В.А. Милашевский. В.А. Фаворский; опыту художественного иллюстрирования и навыкам работы графическими материалами;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собирать необходимый материал для иллюстрирования (характер одежды героев, характер построек и помещений, характерные детали быта и т.д.); представлениям об анималистическом жанре изобразительного искусства и творчестве художников-анималистов;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опыту художественного творчества по созданию стилизованных образов животных;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систематизировать и характеризовать основные этапы развития и истории архитектуры и дизайна;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объект и пространство в конструктивных видах искусства; понимать сочетание различных объемов в здании;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единство художественного и функционального в вещи, форму и материал;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иметь общее представление и рассказывать об особенностях архитектурнохудожественных стилей разных эпох;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тенденции и перспективы развития современной архитектуры; различать образно-стилевой язык архитектуры прошлого;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и различать малые формы архитектуры и дизайна в пространстве городской среды;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плоскостную композицию как возможное схематическое изображение объемов при взгляде на них сверху; осознавать чертеж как плоскостное изображение объемов, когда точка – вертикаль, круг – цилиндр, шар и т. д.; применять в создаваемых пространственных композициях доминантный объект и вспомогательные соединительные элементы; применять навыки формообразования, использования объемов в дизайне и архитектуре (макеты из бумаги, картона, пластилина);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создавать композиционные макеты объектов на предметной плоскости и в пространстве;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создавать практические творческие композиции в технике коллажа, дизайнпроектов;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приобретать общее представление о традициях ландшафтно-парковой архитектуры;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основные школы садово-паркового искусства; понимать основы краткой истории русской усадебной культуры XVIII – XIX веков;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 раскрывать смысл основ искусства флористики; понимать основы краткой истории костюма; характеризовать и раскрывать смысл композиционно-конструктивных принципов дизайна одежды;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навыки сочинения объемно-пространственной композиции в формировании букета по принципам икэбаны;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отражать в эскизном проекте дизайна сада образно-архитектурный композиционный замысел;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 различать итальянские и русские традиции в архитектуре Московского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Кремля. 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узнавать и описывать памятники шатрового зодчества;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особенности церкви Вознесения в селе Коломенском и храма Покрова-на-Рву; раскрывать особенности новых иконописных традиций в XVII веке. Отличать по характерным особенностям икону и парсуну; работать над проектом (индивидуальным или коллективным), создавая разнообразные творческие композиции в материалах по различным темам; различать стилевые особенности разных школ архитектуры Древней Руси; создавать с натуры и по воображению архитектурные образы графическими материалами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сравнивать, сопоставлять и анализировать произведения живописи Древней Руси; рассуждать о значении художественного образа древнерусской культуры;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ориентироваться в широком разнообразии стилей и направлений изобразительного искусства и архитектуры XVIII – XIX веков; </w:t>
      </w:r>
    </w:p>
    <w:p w:rsidR="00EF6253" w:rsidRPr="00E51EA3" w:rsidRDefault="00EF6253" w:rsidP="00E51EA3">
      <w:pPr>
        <w:tabs>
          <w:tab w:val="center" w:pos="1156"/>
          <w:tab w:val="center" w:pos="2340"/>
          <w:tab w:val="center" w:pos="3008"/>
          <w:tab w:val="center" w:pos="3980"/>
          <w:tab w:val="center" w:pos="5234"/>
          <w:tab w:val="center" w:pos="6736"/>
          <w:tab w:val="center" w:pos="7806"/>
          <w:tab w:val="center" w:pos="8761"/>
          <w:tab w:val="center" w:pos="9649"/>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использовать </w:t>
      </w:r>
      <w:r w:rsidRPr="00E51EA3">
        <w:rPr>
          <w:rFonts w:ascii="Times New Roman" w:hAnsi="Times New Roman"/>
          <w:sz w:val="24"/>
          <w:szCs w:val="24"/>
        </w:rPr>
        <w:tab/>
        <w:t xml:space="preserve">в </w:t>
      </w:r>
      <w:r w:rsidRPr="00E51EA3">
        <w:rPr>
          <w:rFonts w:ascii="Times New Roman" w:hAnsi="Times New Roman"/>
          <w:sz w:val="24"/>
          <w:szCs w:val="24"/>
        </w:rPr>
        <w:tab/>
        <w:t xml:space="preserve">речи </w:t>
      </w:r>
      <w:r w:rsidRPr="00E51EA3">
        <w:rPr>
          <w:rFonts w:ascii="Times New Roman" w:hAnsi="Times New Roman"/>
          <w:sz w:val="24"/>
          <w:szCs w:val="24"/>
        </w:rPr>
        <w:tab/>
        <w:t xml:space="preserve">новые </w:t>
      </w:r>
      <w:r w:rsidRPr="00E51EA3">
        <w:rPr>
          <w:rFonts w:ascii="Times New Roman" w:hAnsi="Times New Roman"/>
          <w:sz w:val="24"/>
          <w:szCs w:val="24"/>
        </w:rPr>
        <w:tab/>
        <w:t xml:space="preserve">термины, </w:t>
      </w:r>
      <w:r w:rsidRPr="00E51EA3">
        <w:rPr>
          <w:rFonts w:ascii="Times New Roman" w:hAnsi="Times New Roman"/>
          <w:sz w:val="24"/>
          <w:szCs w:val="24"/>
        </w:rPr>
        <w:tab/>
        <w:t xml:space="preserve">связанные </w:t>
      </w:r>
      <w:r w:rsidRPr="00E51EA3">
        <w:rPr>
          <w:rFonts w:ascii="Times New Roman" w:hAnsi="Times New Roman"/>
          <w:sz w:val="24"/>
          <w:szCs w:val="24"/>
        </w:rPr>
        <w:tab/>
        <w:t xml:space="preserve">со </w:t>
      </w:r>
      <w:r w:rsidRPr="00E51EA3">
        <w:rPr>
          <w:rFonts w:ascii="Times New Roman" w:hAnsi="Times New Roman"/>
          <w:sz w:val="24"/>
          <w:szCs w:val="24"/>
        </w:rPr>
        <w:tab/>
        <w:t xml:space="preserve">стилями </w:t>
      </w:r>
      <w:r w:rsidRPr="00E51EA3">
        <w:rPr>
          <w:rFonts w:ascii="Times New Roman" w:hAnsi="Times New Roman"/>
          <w:sz w:val="24"/>
          <w:szCs w:val="24"/>
        </w:rPr>
        <w:tab/>
        <w:t xml:space="preserve">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изобразительном искусстве и архитектуре XVIII – XIX веков; выявлять и называть характерные особенности русской портретной живописи XVIII 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признаки и особенности московского барокко; создавать разнообразные творческие работы (фантазийные конструкции) в материале.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владеть диалогической формой коммуникации, уметь аргументировать свою точку зрения в процессе изучения изобразительного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выделять признаки для установления стилевых связей в процессе изучения изобразительного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специфику изображения в полиграфии;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формы полиграфической продукции: книги, журналы, плакаты, афиши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характеризовать типы изображения в полиграфии (графическое, живописное, компьютерное, фотографическое);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проектировать обложку книги, рекламы открытки, визитки и др.; создавать художественную композицию макета книги, журнала; называть имена великих русских живописцев и архитекторов XVIII – XIX веков;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 характеризовать произведения изобразительного искусства и архитектуры русских художников XVIII – XIX веков; называть имена выдающихся русских художников-ваятелей XVIII века и определять скульптурные памятники;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имена выдающихся художников «Товарищества передвижников» и определять их произведения живописи;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имена выдающихся русских художников-пейзажистов XIX века и определять произведения пейзажной живописи;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особенности исторического жанра, определять произведения исторической живописи;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«Русский стиль» в архитектуре модерна, называть памятники архитектуры модерна;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называть имена выдающихся русских художников-ваятелей второй половины XIX века и определять памятники монументальной скульптуры; создавать разнообразные творческие работы (фантазийные конструкции) в материале;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узнавать основные художественные направления в искусстве XIX и XX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узнавать, называть основные художественные стили в европейском и русском искусстве и время их развития в истории культуры;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осознавать главные темы искусства и, обращаясь к ним в собственной художественно-творческой деятельности, создавать выразительные образы; применять творческий опыт разработки художественного проекта – создания композиции на определенную тему;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смысл традиций и новаторства в изобразительном искусстве XX века. Модерн. Авангард. Сюрреализм; характеризовать стиль модерн в архитектуре. Ф.О. Шехтель. А. Гауди; создавать с натуры и по воображению архитектурные образы графическими материалами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работать над эскизом монументального произведения (витраж, мозаика, роспись, монументальная скульптура);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выразительный язык при моделировании архитектурного пространства;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крупнейшие художественные музеи мира и России; получать представления об особенностях художественных коллекций крупнейших музеев мира;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навыки коллективной работы над объемно- пространственной композицией;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основы сценографии как вида художественного творчества; понимать роль костюма, маски и грима в искусстве актерского перевоплощения; называть имена российских художников(А.Я. Головин, А.Н. Бенуа, М.В. Добужинский);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различать особенности художественной фотографии; различать </w:t>
      </w:r>
      <w:r w:rsidRPr="00E51EA3">
        <w:rPr>
          <w:rFonts w:ascii="Times New Roman" w:hAnsi="Times New Roman"/>
          <w:sz w:val="24"/>
          <w:szCs w:val="24"/>
        </w:rPr>
        <w:tab/>
        <w:t xml:space="preserve">выразительные </w:t>
      </w:r>
      <w:r w:rsidRPr="00E51EA3">
        <w:rPr>
          <w:rFonts w:ascii="Times New Roman" w:hAnsi="Times New Roman"/>
          <w:sz w:val="24"/>
          <w:szCs w:val="24"/>
        </w:rPr>
        <w:tab/>
        <w:t xml:space="preserve">средства </w:t>
      </w:r>
      <w:r w:rsidRPr="00E51EA3">
        <w:rPr>
          <w:rFonts w:ascii="Times New Roman" w:hAnsi="Times New Roman"/>
          <w:sz w:val="24"/>
          <w:szCs w:val="24"/>
        </w:rPr>
        <w:tab/>
        <w:t xml:space="preserve">художественной </w:t>
      </w:r>
      <w:r w:rsidRPr="00E51EA3">
        <w:rPr>
          <w:rFonts w:ascii="Times New Roman" w:hAnsi="Times New Roman"/>
          <w:sz w:val="24"/>
          <w:szCs w:val="24"/>
        </w:rPr>
        <w:tab/>
        <w:t xml:space="preserve">фотографии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(композиция, план, ракурс, свет, ритм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изобразительную природу экранных искусств;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принципы киномонтажа в создании художественного образа;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понятия: игровой и документальный фильм; называть имена мастеров российского кинематографа. С.М. Эйзенштейн. А.А. Тарковский. С.Ф. Бондарчук. Н.С. Михалков; понимать основы искусства телевидения; понимать различия в творческой работе художника-живописца и сценографа; применять полученные знания о типах оформления сцены при создании школьного спектакля;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добиваться в практической работе большей выразительности костюма и его стилевого единства со сценографией спектакля;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в своей съемочной практике ранее приобретенные знания и навыки композиции, чувства цвета, глубины пространства и т. д.; пользоваться компьютерной обработкой фотоснимка при исправлении отдельных недочетов и случайностей;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и объяснять синтетическую природу фильма;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первоначальные навыки в создании сценария и замысла фильма; применять полученные ранее знания по композиции и построению кадра; использовать первоначальные навыки операторской грамоты, техники съемки и компьютерного монтажа; 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смотреть и анализировать с точки зрения режиссерского, монтажнооператорского искусства фильмы мастеров кино;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опыт документальной съемки и тележурналистики для формирования школьного телевидения;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реализовывать сценарно-режиссерскую и операторскую грамоту в практике создания видео-этюда.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1.2.5.15. Музыка Выпускник научится: понимать значение интонации в музыке как носителя образного смысла; анализировать средства музыкальной выразительности: мелодию, ритм, темп, динамику, лад;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характер музыкальных образов (лирических, драматических, героических, романтических, эпических);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выявлять общее и особенное при сравнении музыкальных произведений на основе полученных знаний об интонационной природе музыки; понимать жизненно-образное содержание музыкальных произведений разных жанров;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характеризовать приемы взаимодействия и развития образов музыкальных произведений; различать многообразие музыкальных образов и способов их развития; производить интонационно-образный анализ музыкального произведения; понимать основной принцип построения и развития музыки;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взаимосвязь жизненного содержания музыки и музыкальных образов;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значение устного народного музыкального творчества в развитии общей культуры народа;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основные жанры русской народной музыки: былины, лирические песни, частушки, разновидности обрядовых песен;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понимать специфику перевоплощения народной музыки в произведениях композиторов;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взаимосвязь профессиональной композиторской музыки и народного музыкального творчества;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основные признаки исторических эпох, стилевых направлений и национальных школ в западноевропейской музыке;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узнавать характерные черты и образцы творчества крупнейших русских и зарубежных композиторов;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выявлять общее и особенное при сравнении музыкальных произведений на основе полученных знаний о стилевых направлениях;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жанры вокальной, инструментальной, вокально-инструментальной, камерно-инструментальной, симфонической музыки;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узнавать формы построения музыки (двухчастную, трехчастную, вариации, рондо);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тембры музыкальных инструментов;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 определять звучание музыкальных инструментов: духовых, струнных, ударных, современных электронных;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виды оркестров: симфонического, духового, камерного, оркестра народных инструментов, эстрадно-джазового оркестра; владеть музыкальными терминами в пределах изучаемой темы;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определять характерные особенности музыкального языка;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эмоционально-образно </w:t>
      </w:r>
      <w:r w:rsidRPr="00E51EA3">
        <w:rPr>
          <w:rFonts w:ascii="Times New Roman" w:hAnsi="Times New Roman"/>
          <w:sz w:val="24"/>
          <w:szCs w:val="24"/>
        </w:rPr>
        <w:tab/>
        <w:t xml:space="preserve">воспринимать </w:t>
      </w:r>
      <w:r w:rsidRPr="00E51EA3">
        <w:rPr>
          <w:rFonts w:ascii="Times New Roman" w:hAnsi="Times New Roman"/>
          <w:sz w:val="24"/>
          <w:szCs w:val="24"/>
        </w:rPr>
        <w:tab/>
        <w:t xml:space="preserve">и </w:t>
      </w:r>
      <w:r w:rsidRPr="00E51EA3">
        <w:rPr>
          <w:rFonts w:ascii="Times New Roman" w:hAnsi="Times New Roman"/>
          <w:sz w:val="24"/>
          <w:szCs w:val="24"/>
        </w:rPr>
        <w:tab/>
        <w:t xml:space="preserve">характеризовать </w:t>
      </w:r>
      <w:r w:rsidRPr="00E51EA3">
        <w:rPr>
          <w:rFonts w:ascii="Times New Roman" w:hAnsi="Times New Roman"/>
          <w:sz w:val="24"/>
          <w:szCs w:val="24"/>
        </w:rPr>
        <w:tab/>
        <w:t xml:space="preserve">музыкальные произведения;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произведения </w:t>
      </w:r>
      <w:r w:rsidRPr="00E51EA3">
        <w:rPr>
          <w:rFonts w:ascii="Times New Roman" w:hAnsi="Times New Roman"/>
          <w:sz w:val="24"/>
          <w:szCs w:val="24"/>
        </w:rPr>
        <w:tab/>
        <w:t xml:space="preserve">выдающихся </w:t>
      </w:r>
      <w:r w:rsidRPr="00E51EA3">
        <w:rPr>
          <w:rFonts w:ascii="Times New Roman" w:hAnsi="Times New Roman"/>
          <w:sz w:val="24"/>
          <w:szCs w:val="24"/>
        </w:rPr>
        <w:tab/>
        <w:t xml:space="preserve">композиторов </w:t>
      </w:r>
      <w:r w:rsidRPr="00E51EA3">
        <w:rPr>
          <w:rFonts w:ascii="Times New Roman" w:hAnsi="Times New Roman"/>
          <w:sz w:val="24"/>
          <w:szCs w:val="24"/>
        </w:rPr>
        <w:tab/>
        <w:t xml:space="preserve">прошлого и современности;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единство жизненного содержания и художественной формы в различных музыкальных образах;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творчески интерпретировать содержание музыкальных произведений; выявлять особенности интерпретации одной и той же художественной идеи, сюжета в творчестве различных композиторов;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различные трактовки одного и того же произведения, аргументируя исполнительскую интерпретацию замысла композитора; различать интерпретацию классической музыки в современных обработках; определять характерные признаки современной популярной музыки; называть стили рок-музыки и ее отдельных направлений: рок-оперы, рок-нролла и др.;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творчество исполнителей авторской песни; выявлять особенности взаимодействия музыки с другими видами искусства; находить жанровые параллели между музыкой и другими видами искусств; сравнивать интонации музыкального, живописного и литературного произведений;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взаимодействие музыки, изобразительного искусства и литературы на основе осознания специфики языка каждого из них;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находить ассоциативные связи между художественными образами музыки, изобразительного искусства и литературы;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значимость музыки в творчестве писателей и поэтов;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называть и определять на слух мужские (тенор, баритон, бас) и женские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(сопрано, меццо-сопрано, контральто) певческие голоса;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определять разновидности хоровых коллективов по стилю (манере) исполнения: народные, академические;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навыками вокально-хорового музицирования;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применять навыки вокально-хоровой работы при пении с музыкальным сопровождением и без сопровождения (acappella); творчески интерпретировать содержание музыкального произведения в пении;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участвовать в коллективной исполнительской деятельности, используя различные формы индивидуального и группового музицирования; размышлять о знакомом музыкальном произведении, высказывать суждения об основной идее, о средствах и формах ее воплощения; передавать свои музыкальные впечатления в устной или письменной форме;  проявлять творческую инициативу, участвуя в музыкально-эстетической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понимать специфику музыки как вида искусства и ее значение в жизни человека и общества; эмоционально проживать исторические события и судьбы защитников Отечества, воплощаемые в музыкальных произведениях;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примеры выдающихся (в том числе современных) отечественных и зарубежных музыкальных исполнителей и исполнительских коллективов; применять современные информационно-коммуникационные технологии для записи и воспроизведения музыки;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обосновывать собственные предпочтения, касающиеся музыкальных произведений различных стилей и жанров; использовать знания о музыке и музыкантах, полученные на занятиях, при составлении домашней фонотеки, видеотеки;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(в том числе в творческой и сценической).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понимать истоки и интонационное своеобразие, характерные черты и признаки, традиций, обрядов музыкального фольклора разных стран мира; понимать особенности языка западноевропейской музыки на примере мадригала, мотета, кантаты, прелюдии, фуги, мессы, реквиема; понимать особенности языка отечественной духовной и светской музыкальной культуры на примере канта, литургии, хорового концерта; определять специфику духовной музыки в эпоху Средневековья; распознавать мелодику знаменного распева – основы древнерусской церковной музыки;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формы построения музыки (сонатно-симфонический цикл, сюита), понимать их возможности в воплощении и развитии музыкальных образов; выделять признаки для установления стилевых связей в процессе изучения музыкального искусства;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исполнять свою партию в хоре в простейших двухголосных произведениях, в том числе с ориентацией на нотную запись;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1.2.5.16.Технология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овладение средствами и формами графического отображения объектов или процессов, правилами выполнения графической </w:t>
      </w:r>
      <w:r w:rsidRPr="00E51EA3">
        <w:rPr>
          <w:rFonts w:ascii="Times New Roman" w:hAnsi="Times New Roman"/>
          <w:sz w:val="24"/>
          <w:szCs w:val="24"/>
        </w:rPr>
        <w:lastRenderedPageBreak/>
        <w:t xml:space="preserve">документации;  формирование умений устанавливать взаимосвязь знаний по разным учебным предметам для решения прикладных учебных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формирование представлений о мире профессий, связанных с изучаемыми технологиями, их востребованности на рынке труда.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Результаты, заявленные образовательной программой «Технология» по блокам содержания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Современные материальные, информационные и гуманитарные технологии и перспективы их развития Выпускник научится: называть и характеризовать актуальные управленческие, медицинские, информационные </w:t>
      </w:r>
      <w:r w:rsidRPr="00E51EA3">
        <w:rPr>
          <w:rFonts w:ascii="Times New Roman" w:hAnsi="Times New Roman"/>
          <w:sz w:val="24"/>
          <w:szCs w:val="24"/>
        </w:rPr>
        <w:tab/>
        <w:t xml:space="preserve">технологии, </w:t>
      </w:r>
      <w:r w:rsidRPr="00E51EA3">
        <w:rPr>
          <w:rFonts w:ascii="Times New Roman" w:hAnsi="Times New Roman"/>
          <w:sz w:val="24"/>
          <w:szCs w:val="24"/>
        </w:rPr>
        <w:tab/>
        <w:t xml:space="preserve">технологии </w:t>
      </w:r>
      <w:r w:rsidRPr="00E51EA3">
        <w:rPr>
          <w:rFonts w:ascii="Times New Roman" w:hAnsi="Times New Roman"/>
          <w:sz w:val="24"/>
          <w:szCs w:val="24"/>
        </w:rPr>
        <w:tab/>
        <w:t xml:space="preserve">производства </w:t>
      </w:r>
      <w:r w:rsidRPr="00E51EA3">
        <w:rPr>
          <w:rFonts w:ascii="Times New Roman" w:hAnsi="Times New Roman"/>
          <w:sz w:val="24"/>
          <w:szCs w:val="24"/>
        </w:rPr>
        <w:tab/>
        <w:t xml:space="preserve">и </w:t>
      </w:r>
      <w:r w:rsidRPr="00E51EA3">
        <w:rPr>
          <w:rFonts w:ascii="Times New Roman" w:hAnsi="Times New Roman"/>
          <w:sz w:val="24"/>
          <w:szCs w:val="24"/>
        </w:rPr>
        <w:tab/>
        <w:t xml:space="preserve">обработки материалов, машиностроения, биотехнологии, нанотехнологии; называть  и характеризовать перспективные управленческие, медицинские, информационные </w:t>
      </w:r>
      <w:r w:rsidRPr="00E51EA3">
        <w:rPr>
          <w:rFonts w:ascii="Times New Roman" w:hAnsi="Times New Roman"/>
          <w:sz w:val="24"/>
          <w:szCs w:val="24"/>
        </w:rPr>
        <w:tab/>
        <w:t xml:space="preserve">технологии, </w:t>
      </w:r>
      <w:r w:rsidRPr="00E51EA3">
        <w:rPr>
          <w:rFonts w:ascii="Times New Roman" w:hAnsi="Times New Roman"/>
          <w:sz w:val="24"/>
          <w:szCs w:val="24"/>
        </w:rPr>
        <w:tab/>
        <w:t xml:space="preserve">технологии </w:t>
      </w:r>
      <w:r w:rsidRPr="00E51EA3">
        <w:rPr>
          <w:rFonts w:ascii="Times New Roman" w:hAnsi="Times New Roman"/>
          <w:sz w:val="24"/>
          <w:szCs w:val="24"/>
        </w:rPr>
        <w:tab/>
        <w:t xml:space="preserve">производства </w:t>
      </w:r>
      <w:r w:rsidRPr="00E51EA3">
        <w:rPr>
          <w:rFonts w:ascii="Times New Roman" w:hAnsi="Times New Roman"/>
          <w:sz w:val="24"/>
          <w:szCs w:val="24"/>
        </w:rPr>
        <w:tab/>
        <w:t xml:space="preserve">и </w:t>
      </w:r>
      <w:r w:rsidRPr="00E51EA3">
        <w:rPr>
          <w:rFonts w:ascii="Times New Roman" w:hAnsi="Times New Roman"/>
          <w:sz w:val="24"/>
          <w:szCs w:val="24"/>
        </w:rPr>
        <w:tab/>
        <w:t xml:space="preserve">обработки материалов, машиностроения, биотехнологии, нанотехнологии; объясняет на произвольно избранных примерах принципиальные отличия современных </w:t>
      </w:r>
      <w:r w:rsidRPr="00E51EA3">
        <w:rPr>
          <w:rFonts w:ascii="Times New Roman" w:hAnsi="Times New Roman"/>
          <w:sz w:val="24"/>
          <w:szCs w:val="24"/>
        </w:rPr>
        <w:tab/>
        <w:t xml:space="preserve">технологий </w:t>
      </w:r>
      <w:r w:rsidRPr="00E51EA3">
        <w:rPr>
          <w:rFonts w:ascii="Times New Roman" w:hAnsi="Times New Roman"/>
          <w:sz w:val="24"/>
          <w:szCs w:val="24"/>
        </w:rPr>
        <w:tab/>
        <w:t xml:space="preserve">производства </w:t>
      </w:r>
      <w:r w:rsidRPr="00E51EA3">
        <w:rPr>
          <w:rFonts w:ascii="Times New Roman" w:hAnsi="Times New Roman"/>
          <w:sz w:val="24"/>
          <w:szCs w:val="24"/>
        </w:rPr>
        <w:tab/>
        <w:t xml:space="preserve">материальных </w:t>
      </w:r>
      <w:r w:rsidRPr="00E51EA3">
        <w:rPr>
          <w:rFonts w:ascii="Times New Roman" w:hAnsi="Times New Roman"/>
          <w:sz w:val="24"/>
          <w:szCs w:val="24"/>
        </w:rPr>
        <w:tab/>
        <w:t xml:space="preserve">продуктов </w:t>
      </w:r>
      <w:r w:rsidRPr="00E51EA3">
        <w:rPr>
          <w:rFonts w:ascii="Times New Roman" w:hAnsi="Times New Roman"/>
          <w:sz w:val="24"/>
          <w:szCs w:val="24"/>
        </w:rPr>
        <w:tab/>
        <w:t xml:space="preserve">от традиционных технологий, связывая свои объяснения с принципиальными алгоритмами, </w:t>
      </w:r>
      <w:r w:rsidRPr="00E51EA3">
        <w:rPr>
          <w:rFonts w:ascii="Times New Roman" w:hAnsi="Times New Roman"/>
          <w:sz w:val="24"/>
          <w:szCs w:val="24"/>
        </w:rPr>
        <w:tab/>
        <w:t xml:space="preserve">способами </w:t>
      </w:r>
      <w:r w:rsidRPr="00E51EA3">
        <w:rPr>
          <w:rFonts w:ascii="Times New Roman" w:hAnsi="Times New Roman"/>
          <w:sz w:val="24"/>
          <w:szCs w:val="24"/>
        </w:rPr>
        <w:tab/>
        <w:t xml:space="preserve">обработки </w:t>
      </w:r>
      <w:r w:rsidRPr="00E51EA3">
        <w:rPr>
          <w:rFonts w:ascii="Times New Roman" w:hAnsi="Times New Roman"/>
          <w:sz w:val="24"/>
          <w:szCs w:val="24"/>
        </w:rPr>
        <w:tab/>
        <w:t xml:space="preserve">ресурсов, </w:t>
      </w:r>
      <w:r w:rsidRPr="00E51EA3">
        <w:rPr>
          <w:rFonts w:ascii="Times New Roman" w:hAnsi="Times New Roman"/>
          <w:sz w:val="24"/>
          <w:szCs w:val="24"/>
        </w:rPr>
        <w:tab/>
        <w:t xml:space="preserve">свойствами </w:t>
      </w:r>
      <w:r w:rsidRPr="00E51EA3">
        <w:rPr>
          <w:rFonts w:ascii="Times New Roman" w:hAnsi="Times New Roman"/>
          <w:sz w:val="24"/>
          <w:szCs w:val="24"/>
        </w:rPr>
        <w:tab/>
        <w:t xml:space="preserve">продуктов современных </w:t>
      </w:r>
      <w:r w:rsidRPr="00E51EA3">
        <w:rPr>
          <w:rFonts w:ascii="Times New Roman" w:hAnsi="Times New Roman"/>
          <w:sz w:val="24"/>
          <w:szCs w:val="24"/>
        </w:rPr>
        <w:tab/>
        <w:t xml:space="preserve">производственных </w:t>
      </w:r>
      <w:r w:rsidRPr="00E51EA3">
        <w:rPr>
          <w:rFonts w:ascii="Times New Roman" w:hAnsi="Times New Roman"/>
          <w:sz w:val="24"/>
          <w:szCs w:val="24"/>
        </w:rPr>
        <w:tab/>
        <w:t xml:space="preserve">технологий </w:t>
      </w:r>
      <w:r w:rsidRPr="00E51EA3">
        <w:rPr>
          <w:rFonts w:ascii="Times New Roman" w:hAnsi="Times New Roman"/>
          <w:sz w:val="24"/>
          <w:szCs w:val="24"/>
        </w:rPr>
        <w:tab/>
        <w:t xml:space="preserve">и </w:t>
      </w:r>
      <w:r w:rsidRPr="00E51EA3">
        <w:rPr>
          <w:rFonts w:ascii="Times New Roman" w:hAnsi="Times New Roman"/>
          <w:sz w:val="24"/>
          <w:szCs w:val="24"/>
        </w:rPr>
        <w:tab/>
        <w:t xml:space="preserve">мерой ихтехнологическойчистоты;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Формирование технологической культуры и проектно-технологического мышления обучающихся Выпускник научится: следовать технологии, в том числе в процессе изготовления субъективно нового продукта;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оценивать условия применимости технологии в том числе с позиций экологической защищенности;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анализ потребностей в тех или иных материальных или информационных продуктах;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описывать технологическое решение с помощью текста, рисунков, графического изображения;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и анализироватьразработку и / или реализацию прикладных проектов, предполагающих: изготовление материального продукта на основе технологической </w:t>
      </w:r>
      <w:r w:rsidRPr="00E51EA3">
        <w:rPr>
          <w:rFonts w:ascii="Times New Roman" w:hAnsi="Times New Roman"/>
          <w:sz w:val="24"/>
          <w:szCs w:val="24"/>
        </w:rPr>
        <w:lastRenderedPageBreak/>
        <w:t xml:space="preserve">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и анализироватьразработку и / или реализацию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и анализировать разработку и / или реализацию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EF6253" w:rsidRPr="00E51EA3" w:rsidRDefault="00EF6253" w:rsidP="00E51EA3">
      <w:pPr>
        <w:tabs>
          <w:tab w:val="center" w:pos="1198"/>
          <w:tab w:val="center" w:pos="3229"/>
          <w:tab w:val="center" w:pos="5313"/>
          <w:tab w:val="center" w:pos="7191"/>
          <w:tab w:val="center" w:pos="8319"/>
          <w:tab w:val="center" w:pos="930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планирование </w:t>
      </w:r>
      <w:r w:rsidRPr="00E51EA3">
        <w:rPr>
          <w:rFonts w:ascii="Times New Roman" w:hAnsi="Times New Roman"/>
          <w:sz w:val="24"/>
          <w:szCs w:val="24"/>
        </w:rPr>
        <w:tab/>
        <w:t xml:space="preserve">(разработку) </w:t>
      </w:r>
      <w:r w:rsidRPr="00E51EA3">
        <w:rPr>
          <w:rFonts w:ascii="Times New Roman" w:hAnsi="Times New Roman"/>
          <w:sz w:val="24"/>
          <w:szCs w:val="24"/>
        </w:rPr>
        <w:tab/>
        <w:t xml:space="preserve">материального </w:t>
      </w:r>
      <w:r w:rsidRPr="00E51EA3">
        <w:rPr>
          <w:rFonts w:ascii="Times New Roman" w:hAnsi="Times New Roman"/>
          <w:sz w:val="24"/>
          <w:szCs w:val="24"/>
        </w:rPr>
        <w:tab/>
        <w:t xml:space="preserve">продукта </w:t>
      </w:r>
      <w:r w:rsidRPr="00E51EA3">
        <w:rPr>
          <w:rFonts w:ascii="Times New Roman" w:hAnsi="Times New Roman"/>
          <w:sz w:val="24"/>
          <w:szCs w:val="24"/>
        </w:rPr>
        <w:tab/>
        <w:t xml:space="preserve">на </w:t>
      </w:r>
      <w:r w:rsidRPr="00E51EA3">
        <w:rPr>
          <w:rFonts w:ascii="Times New Roman" w:hAnsi="Times New Roman"/>
          <w:sz w:val="24"/>
          <w:szCs w:val="24"/>
        </w:rPr>
        <w:tab/>
        <w:t xml:space="preserve">основе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самостоятельно проведенных исследований потребительских интересов; разработку плана продвижения продукта; 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 </w:t>
      </w:r>
    </w:p>
    <w:p w:rsidR="00EF6253" w:rsidRPr="00E51EA3" w:rsidRDefault="00EF6253" w:rsidP="00E51EA3">
      <w:pPr>
        <w:tabs>
          <w:tab w:val="center" w:pos="1070"/>
          <w:tab w:val="center" w:pos="3214"/>
          <w:tab w:val="center" w:pos="5325"/>
          <w:tab w:val="center" w:pos="6486"/>
          <w:tab w:val="center" w:pos="7392"/>
          <w:tab w:val="center" w:pos="8288"/>
          <w:tab w:val="center" w:pos="9238"/>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Построение </w:t>
      </w:r>
      <w:r w:rsidRPr="00E51EA3">
        <w:rPr>
          <w:rFonts w:ascii="Times New Roman" w:hAnsi="Times New Roman"/>
          <w:sz w:val="24"/>
          <w:szCs w:val="24"/>
        </w:rPr>
        <w:tab/>
        <w:t xml:space="preserve">образовательных </w:t>
      </w:r>
      <w:r w:rsidRPr="00E51EA3">
        <w:rPr>
          <w:rFonts w:ascii="Times New Roman" w:hAnsi="Times New Roman"/>
          <w:sz w:val="24"/>
          <w:szCs w:val="24"/>
        </w:rPr>
        <w:tab/>
        <w:t xml:space="preserve">траекторий </w:t>
      </w:r>
      <w:r w:rsidRPr="00E51EA3">
        <w:rPr>
          <w:rFonts w:ascii="Times New Roman" w:hAnsi="Times New Roman"/>
          <w:sz w:val="24"/>
          <w:szCs w:val="24"/>
        </w:rPr>
        <w:tab/>
        <w:t xml:space="preserve">и </w:t>
      </w:r>
      <w:r w:rsidRPr="00E51EA3">
        <w:rPr>
          <w:rFonts w:ascii="Times New Roman" w:hAnsi="Times New Roman"/>
          <w:sz w:val="24"/>
          <w:szCs w:val="24"/>
        </w:rPr>
        <w:tab/>
        <w:t xml:space="preserve">планов </w:t>
      </w:r>
      <w:r w:rsidRPr="00E51EA3">
        <w:rPr>
          <w:rFonts w:ascii="Times New Roman" w:hAnsi="Times New Roman"/>
          <w:sz w:val="24"/>
          <w:szCs w:val="24"/>
        </w:rPr>
        <w:tab/>
        <w:t xml:space="preserve">в </w:t>
      </w:r>
      <w:r w:rsidRPr="00E51EA3">
        <w:rPr>
          <w:rFonts w:ascii="Times New Roman" w:hAnsi="Times New Roman"/>
          <w:sz w:val="24"/>
          <w:szCs w:val="24"/>
        </w:rPr>
        <w:tab/>
        <w:t xml:space="preserve">области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профессионального самоопределения Выпускник научится: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ситуацию на региональном рынке труда, называет тенденции ее развития,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разъясняет социальное значение групп профессий, востребованных на региональном рынке труда,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группы предприятий региона проживания,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свои мотивы и причины принятия тех или иных решений, анализировать результаты и последствия своих решений, связанных с выбором и реализацией образовательной траектории,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информационной сфере и деятельностью занятых в них работников,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Выпускник получит возможность научиться: предлагать альтернативные варианты траекторий профессионального образования для занятия заданных должностей;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 годам обучения результаты могут быть структурированы и конкретизированы следующим образом: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5 класс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 завершении учебного года обучающийся: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характеризует рекламу как средство формирования потребностей; характеризует виды ресурсов, объясняет место ресурсов в проектировании и реализации технологического процесса;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EF6253" w:rsidRPr="00E51EA3" w:rsidRDefault="00EF6253" w:rsidP="00E51EA3">
      <w:pPr>
        <w:tabs>
          <w:tab w:val="center" w:pos="924"/>
          <w:tab w:val="center" w:pos="2675"/>
          <w:tab w:val="center" w:pos="4396"/>
          <w:tab w:val="center" w:pos="6388"/>
          <w:tab w:val="center" w:pos="8533"/>
          <w:tab w:val="center" w:pos="963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приводит </w:t>
      </w:r>
      <w:r w:rsidRPr="00E51EA3">
        <w:rPr>
          <w:rFonts w:ascii="Times New Roman" w:hAnsi="Times New Roman"/>
          <w:sz w:val="24"/>
          <w:szCs w:val="24"/>
        </w:rPr>
        <w:tab/>
        <w:t xml:space="preserve">произвольные </w:t>
      </w:r>
      <w:r w:rsidRPr="00E51EA3">
        <w:rPr>
          <w:rFonts w:ascii="Times New Roman" w:hAnsi="Times New Roman"/>
          <w:sz w:val="24"/>
          <w:szCs w:val="24"/>
        </w:rPr>
        <w:tab/>
        <w:t xml:space="preserve">примеры </w:t>
      </w:r>
      <w:r w:rsidRPr="00E51EA3">
        <w:rPr>
          <w:rFonts w:ascii="Times New Roman" w:hAnsi="Times New Roman"/>
          <w:sz w:val="24"/>
          <w:szCs w:val="24"/>
        </w:rPr>
        <w:tab/>
        <w:t xml:space="preserve">производственных </w:t>
      </w:r>
      <w:r w:rsidRPr="00E51EA3">
        <w:rPr>
          <w:rFonts w:ascii="Times New Roman" w:hAnsi="Times New Roman"/>
          <w:sz w:val="24"/>
          <w:szCs w:val="24"/>
        </w:rPr>
        <w:tab/>
        <w:t xml:space="preserve">технологий </w:t>
      </w:r>
      <w:r w:rsidRPr="00E51EA3">
        <w:rPr>
          <w:rFonts w:ascii="Times New Roman" w:hAnsi="Times New Roman"/>
          <w:sz w:val="24"/>
          <w:szCs w:val="24"/>
        </w:rPr>
        <w:tab/>
        <w:t xml:space="preserve">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технологий в сфере быта;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объясняет, приводя примеры, принципиальную технологическую схему, в том числе характеризуя негативные эффекты;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составляет техническое задание, памятку, инструкцию, технологическую карту;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осуществляет сборку моделей с помощью образовательного конструктора по инструкции;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осуществляет выбор товара в модельной ситуации;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осуществляет сохранение информации в формах описания, схемы, эскиза, фотографии;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конструирует модель по заданному прототипу; 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изучения потребностей ближайшего социального окружения на основе самостоятельно разработанной программы;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проведения испытания, анализа, модернизации модели;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изготовления информационного продукта по заданному алгоритму;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разработки или оптимизации и введение технологии на примере организации действий и взаимодействия в быту. 6 класс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По завершении учебного года обучающийся: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описывает жизненный цикл технологии, приводя примеры;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оперирует понятием «технологическая система» при описании средств удовлетворения потребностей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 морфологический и функциональный анализ технологической системы;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 анализ технологической системы – надсистемы – подсистемы в процессе проектирования продукта; читает элементарные чертежи и эскизы;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выполняет эскизы механизмов, интерьера;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освоил техники обработки материалов (по выбору обучающегося в соответствии с содержанием проектной деятельности) ;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применяет простые механизмы для решения поставленных задач по модернизации / проектированию технологических систем;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строит модель механизма, состоящего из нескольких простых механизмов по кинематической схеме;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исследования способов жизнеобеспечения и состояния жилых зданий микрорайона / поселения; получил и проанализировал опыт решения задач на взаимодействие со службами ЖКХ;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получил и проанализировал опыт модификации механизмов (на основе технической документации) для получения заданных свойств (решение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задачи);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7 класс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 завершении учебного года обучающийся: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называет и характеризует актуальные и перспективные информационные технологии, характеризует профессии в сфере информационных технологий;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перечисляет, характеризует и распознает устройства для накопления энергии, для передачи энергии;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объясняет понятие «машина», характеризует технологические системы, преобразующие энергию в вид, необходимый потребителю;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объясняет сущность управления в технологических системах, характеризует автоматические и саморегулируемые системы;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осуществляет сборку электрических цепей по электрической схеме, проводит анализ неполадок электрической цепи;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выполняет базовые операции редактора компьютерного трехмерного проектирования (на выбор образовательной организации);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конструирует простые системы с обратной связью на основе технических конструкторов;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следует технологии, в том числе, в процессе изготовления субъективно нового продукта;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8 класс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 завершении учебного года обучающийся: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характеризует современную индустрию питания, в том числе в регионе проживания, и перспективы ее развития; </w:t>
      </w:r>
    </w:p>
    <w:p w:rsidR="00EF6253" w:rsidRPr="00E51EA3" w:rsidRDefault="00EF6253" w:rsidP="00E51EA3">
      <w:pPr>
        <w:tabs>
          <w:tab w:val="center" w:pos="899"/>
          <w:tab w:val="center" w:pos="1798"/>
          <w:tab w:val="center" w:pos="3006"/>
          <w:tab w:val="center" w:pos="4830"/>
          <w:tab w:val="center" w:pos="5879"/>
          <w:tab w:val="center" w:pos="7147"/>
          <w:tab w:val="center" w:pos="902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называет </w:t>
      </w:r>
      <w:r w:rsidRPr="00E51EA3">
        <w:rPr>
          <w:rFonts w:ascii="Times New Roman" w:hAnsi="Times New Roman"/>
          <w:sz w:val="24"/>
          <w:szCs w:val="24"/>
        </w:rPr>
        <w:tab/>
        <w:t xml:space="preserve">и </w:t>
      </w:r>
      <w:r w:rsidRPr="00E51EA3">
        <w:rPr>
          <w:rFonts w:ascii="Times New Roman" w:hAnsi="Times New Roman"/>
          <w:sz w:val="24"/>
          <w:szCs w:val="24"/>
        </w:rPr>
        <w:tab/>
        <w:t xml:space="preserve">характеризует </w:t>
      </w:r>
      <w:r w:rsidRPr="00E51EA3">
        <w:rPr>
          <w:rFonts w:ascii="Times New Roman" w:hAnsi="Times New Roman"/>
          <w:sz w:val="24"/>
          <w:szCs w:val="24"/>
        </w:rPr>
        <w:tab/>
        <w:t xml:space="preserve">актуальные </w:t>
      </w:r>
      <w:r w:rsidRPr="00E51EA3">
        <w:rPr>
          <w:rFonts w:ascii="Times New Roman" w:hAnsi="Times New Roman"/>
          <w:sz w:val="24"/>
          <w:szCs w:val="24"/>
        </w:rPr>
        <w:tab/>
        <w:t xml:space="preserve">и </w:t>
      </w:r>
      <w:r w:rsidRPr="00E51EA3">
        <w:rPr>
          <w:rFonts w:ascii="Times New Roman" w:hAnsi="Times New Roman"/>
          <w:sz w:val="24"/>
          <w:szCs w:val="24"/>
        </w:rPr>
        <w:tab/>
        <w:t xml:space="preserve">перспективные </w:t>
      </w:r>
      <w:r w:rsidRPr="00E51EA3">
        <w:rPr>
          <w:rFonts w:ascii="Times New Roman" w:hAnsi="Times New Roman"/>
          <w:sz w:val="24"/>
          <w:szCs w:val="24"/>
        </w:rPr>
        <w:tab/>
        <w:t xml:space="preserve">технологии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транспорта;,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характеризует ситуацию на региональном рынке труда, называет тенденции её развития;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перечисляет </w:t>
      </w:r>
      <w:r w:rsidRPr="00E51EA3">
        <w:rPr>
          <w:rFonts w:ascii="Times New Roman" w:hAnsi="Times New Roman"/>
          <w:sz w:val="24"/>
          <w:szCs w:val="24"/>
        </w:rPr>
        <w:tab/>
        <w:t xml:space="preserve">и </w:t>
      </w:r>
      <w:r w:rsidRPr="00E51EA3">
        <w:rPr>
          <w:rFonts w:ascii="Times New Roman" w:hAnsi="Times New Roman"/>
          <w:sz w:val="24"/>
          <w:szCs w:val="24"/>
        </w:rPr>
        <w:tab/>
        <w:t xml:space="preserve">характеризует </w:t>
      </w:r>
      <w:r w:rsidRPr="00E51EA3">
        <w:rPr>
          <w:rFonts w:ascii="Times New Roman" w:hAnsi="Times New Roman"/>
          <w:sz w:val="24"/>
          <w:szCs w:val="24"/>
        </w:rPr>
        <w:tab/>
        <w:t xml:space="preserve">виды </w:t>
      </w:r>
      <w:r w:rsidRPr="00E51EA3">
        <w:rPr>
          <w:rFonts w:ascii="Times New Roman" w:hAnsi="Times New Roman"/>
          <w:sz w:val="24"/>
          <w:szCs w:val="24"/>
        </w:rPr>
        <w:tab/>
        <w:t xml:space="preserve">технической </w:t>
      </w:r>
      <w:r w:rsidRPr="00E51EA3">
        <w:rPr>
          <w:rFonts w:ascii="Times New Roman" w:hAnsi="Times New Roman"/>
          <w:sz w:val="24"/>
          <w:szCs w:val="24"/>
        </w:rPr>
        <w:tab/>
        <w:t xml:space="preserve">и </w:t>
      </w:r>
      <w:r w:rsidRPr="00E51EA3">
        <w:rPr>
          <w:rFonts w:ascii="Times New Roman" w:hAnsi="Times New Roman"/>
          <w:sz w:val="24"/>
          <w:szCs w:val="24"/>
        </w:rPr>
        <w:tab/>
        <w:t xml:space="preserve">технологической документации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разъясняет функции модели и принципы моделирования,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создаёт модель, адекватную практической задаче,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отбирает материал в соответствии с техническим решением или по заданным критериям,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составляет рацион питания, адекватный ситуации, планирует продвижение продукта, регламентирует заданный процесс в заданной форме, проводит оценку и испытание полученного продукта,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описывает технологическое решение с помощью текста, рисунков, графического изображения,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лабораторного исследования продуктов питания,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разработки организационного проекта и решения логистических задач,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моделирования транспортных потоков, получил опыт анализа объявлений, предлагающих работу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создания информационного продукта и его встраивания в заданную оболочку,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9 класс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 завершении учебного года обучающийся: называет и характеризует актуальные и перспективные медицинские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технологии,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называет и характеризует технологии в области электроники, тенденции их развития и новые продукты на их основе,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объясняет закономерности технологического развития цивилизации, разъясняет социальное значение групп профессий, востребованных на региональном рынке труда,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оценивает условия использования технологии в том числе с позиций экологической защищённости,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 </w:t>
      </w:r>
    </w:p>
    <w:p w:rsidR="00EF6253" w:rsidRPr="00E51EA3" w:rsidRDefault="00EF6253" w:rsidP="00E51EA3">
      <w:pPr>
        <w:tabs>
          <w:tab w:val="center" w:pos="1098"/>
          <w:tab w:val="center" w:pos="2868"/>
          <w:tab w:val="center" w:pos="4910"/>
          <w:tab w:val="center" w:pos="6823"/>
          <w:tab w:val="center" w:pos="8399"/>
          <w:tab w:val="center" w:pos="956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анализирует </w:t>
      </w:r>
      <w:r w:rsidRPr="00E51EA3">
        <w:rPr>
          <w:rFonts w:ascii="Times New Roman" w:hAnsi="Times New Roman"/>
          <w:sz w:val="24"/>
          <w:szCs w:val="24"/>
        </w:rPr>
        <w:tab/>
        <w:t xml:space="preserve">возможные </w:t>
      </w:r>
      <w:r w:rsidRPr="00E51EA3">
        <w:rPr>
          <w:rFonts w:ascii="Times New Roman" w:hAnsi="Times New Roman"/>
          <w:sz w:val="24"/>
          <w:szCs w:val="24"/>
        </w:rPr>
        <w:tab/>
        <w:t xml:space="preserve">технологические </w:t>
      </w:r>
      <w:r w:rsidRPr="00E51EA3">
        <w:rPr>
          <w:rFonts w:ascii="Times New Roman" w:hAnsi="Times New Roman"/>
          <w:sz w:val="24"/>
          <w:szCs w:val="24"/>
        </w:rPr>
        <w:tab/>
        <w:t xml:space="preserve">решения, </w:t>
      </w:r>
      <w:r w:rsidRPr="00E51EA3">
        <w:rPr>
          <w:rFonts w:ascii="Times New Roman" w:hAnsi="Times New Roman"/>
          <w:sz w:val="24"/>
          <w:szCs w:val="24"/>
        </w:rPr>
        <w:tab/>
        <w:t xml:space="preserve">определяет </w:t>
      </w:r>
      <w:r w:rsidRPr="00E51EA3">
        <w:rPr>
          <w:rFonts w:ascii="Times New Roman" w:hAnsi="Times New Roman"/>
          <w:sz w:val="24"/>
          <w:szCs w:val="24"/>
        </w:rPr>
        <w:tab/>
        <w:t xml:space="preserve">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достоинства и недостатки в контексте заданной ситуации,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анализирует результаты и последствия своих решений, связанных с выбором и реализацией собственной образовательной траектории,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получил и проанализировал опыт предпрофессиональных проб, получил и проанализировал опыт разработки и / или реализации специализированного проекта.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1.2.5.17. Физическая культура Выпускник научится: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своевременно устранять 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w:t>
      </w:r>
      <w:r w:rsidRPr="00E51EA3">
        <w:rPr>
          <w:rFonts w:ascii="Times New Roman" w:hAnsi="Times New Roman"/>
          <w:sz w:val="24"/>
          <w:szCs w:val="24"/>
        </w:rPr>
        <w:tab/>
        <w:t xml:space="preserve">общеразвивающие </w:t>
      </w:r>
      <w:r w:rsidRPr="00E51EA3">
        <w:rPr>
          <w:rFonts w:ascii="Times New Roman" w:hAnsi="Times New Roman"/>
          <w:sz w:val="24"/>
          <w:szCs w:val="24"/>
        </w:rPr>
        <w:tab/>
        <w:t xml:space="preserve">упражнения, </w:t>
      </w:r>
      <w:r w:rsidRPr="00E51EA3">
        <w:rPr>
          <w:rFonts w:ascii="Times New Roman" w:hAnsi="Times New Roman"/>
          <w:sz w:val="24"/>
          <w:szCs w:val="24"/>
        </w:rPr>
        <w:tab/>
        <w:t xml:space="preserve">целенаправленно воздействующие на развитие основных физических качеств (силы, быстроты, выносливости, гибкости и координации движений);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акробатические комбинации из числа хорошо освоенных упражнений;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гимнастические комбинации на спортивных снарядах из числа хорошо освоенных упражнений;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легкоатлетические упражнения в беге и в прыжках (в длину и высоту);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спуски и торможения на лыжах с пологого склона; выполнять основные технические действия и приемы игры в футбол, волейбол, баскетбол в условиях учебной и игровой деятельности;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выполнять тестовые упражнения для оценки уровня индивидуального развития основных физических качеств.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проводить восстановительные мероприятия с использованием банных процедур и сеансов оздоровительного массажа;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выполнять комплексы упражнений лечебной физической культуры с учетом имеющихся индивидуальных отклонений в показателях здоровья; преодолевать естественные и искусственные препятствия с помощью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разнообразных способов лазания, прыжков и бега;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осуществлять судейство по одному из осваиваемых видов спорта;  выполнять тестовые нормативы Всероссийского физкультурно-спортивного комплекса «Готов к труду и обороне»; выполнять технико-тактические действия национальных видов спорта; проплывать учебную дистанцию вольным стилем.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1.2.5.18. Основы безопасности жизнедеятельности Выпускник научится: классифицировать и характеризовать условия экологической безопасности; использовать знания о предельно допустимых концентрациях вредных веществ в атмосфере, воде и почве;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использовать знания о способах контроля качества окружающей среды и продуктов питания с использованием бытовых приборов;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использовать бытовые приборы контроля качества окружающей среды и продуктов питания; безопасно использовать бытовые приборы; безопасно использовать средства бытовой химии; безопасно использовать средства коммуникации;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опасные ситуации криминогенного характера; </w:t>
      </w:r>
    </w:p>
    <w:p w:rsidR="00EF6253" w:rsidRPr="00E51EA3" w:rsidRDefault="00EF6253" w:rsidP="00E51EA3">
      <w:pPr>
        <w:tabs>
          <w:tab w:val="center" w:pos="1039"/>
          <w:tab w:val="center" w:pos="2577"/>
          <w:tab w:val="center" w:pos="4338"/>
          <w:tab w:val="center" w:pos="6247"/>
          <w:tab w:val="center" w:pos="7768"/>
          <w:tab w:val="center" w:pos="9158"/>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предвидеть </w:t>
      </w:r>
      <w:r w:rsidRPr="00E51EA3">
        <w:rPr>
          <w:rFonts w:ascii="Times New Roman" w:hAnsi="Times New Roman"/>
          <w:sz w:val="24"/>
          <w:szCs w:val="24"/>
        </w:rPr>
        <w:tab/>
        <w:t xml:space="preserve">причины </w:t>
      </w:r>
      <w:r w:rsidRPr="00E51EA3">
        <w:rPr>
          <w:rFonts w:ascii="Times New Roman" w:hAnsi="Times New Roman"/>
          <w:sz w:val="24"/>
          <w:szCs w:val="24"/>
        </w:rPr>
        <w:tab/>
        <w:t xml:space="preserve">возникновения </w:t>
      </w:r>
      <w:r w:rsidRPr="00E51EA3">
        <w:rPr>
          <w:rFonts w:ascii="Times New Roman" w:hAnsi="Times New Roman"/>
          <w:sz w:val="24"/>
          <w:szCs w:val="24"/>
        </w:rPr>
        <w:tab/>
        <w:t xml:space="preserve">возможных </w:t>
      </w:r>
      <w:r w:rsidRPr="00E51EA3">
        <w:rPr>
          <w:rFonts w:ascii="Times New Roman" w:hAnsi="Times New Roman"/>
          <w:sz w:val="24"/>
          <w:szCs w:val="24"/>
        </w:rPr>
        <w:tab/>
        <w:t xml:space="preserve">опасных </w:t>
      </w:r>
      <w:r w:rsidRPr="00E51EA3">
        <w:rPr>
          <w:rFonts w:ascii="Times New Roman" w:hAnsi="Times New Roman"/>
          <w:sz w:val="24"/>
          <w:szCs w:val="24"/>
        </w:rPr>
        <w:tab/>
        <w:t xml:space="preserve">ситуаций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криминогенного характера;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вести и применять способы самозащиты в криминогенной ситуации на улице;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вести и применять способы самозащиты в криминогенной ситуации в подъезде;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вести и применять способы самозащиты в криминогенной ситуации в лифте;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вести и применять способы самозащиты в криминогенной ситуации в квартире; безопасно вести и применять способы самозащиты при карманной краже; безопасно вести и применять способы самозащиты при попытке мошенничества;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адекватно оценивать ситуацию дорожного движения; адекватно оценивать ситуацию и безопасно действовать при пожаре; безопасно использовать средства индивидуальной защиты при пожаре; безопасно применять первичные средства пожаротушения; соблюдать правила безопасности дорожного движения пешехода;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соблюдать правила безопасности дорожного движения велосипедиста; </w:t>
      </w:r>
    </w:p>
    <w:p w:rsidR="00EF6253" w:rsidRPr="00E51EA3" w:rsidRDefault="00EF6253" w:rsidP="00E51EA3">
      <w:pPr>
        <w:tabs>
          <w:tab w:val="center" w:pos="998"/>
          <w:tab w:val="center" w:pos="2471"/>
          <w:tab w:val="center" w:pos="4111"/>
          <w:tab w:val="center" w:pos="5920"/>
          <w:tab w:val="center" w:pos="7514"/>
          <w:tab w:val="center" w:pos="9085"/>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соблюдать </w:t>
      </w:r>
      <w:r w:rsidRPr="00E51EA3">
        <w:rPr>
          <w:rFonts w:ascii="Times New Roman" w:hAnsi="Times New Roman"/>
          <w:sz w:val="24"/>
          <w:szCs w:val="24"/>
        </w:rPr>
        <w:tab/>
        <w:t xml:space="preserve">правила </w:t>
      </w:r>
      <w:r w:rsidRPr="00E51EA3">
        <w:rPr>
          <w:rFonts w:ascii="Times New Roman" w:hAnsi="Times New Roman"/>
          <w:sz w:val="24"/>
          <w:szCs w:val="24"/>
        </w:rPr>
        <w:tab/>
        <w:t xml:space="preserve">безопасности </w:t>
      </w:r>
      <w:r w:rsidRPr="00E51EA3">
        <w:rPr>
          <w:rFonts w:ascii="Times New Roman" w:hAnsi="Times New Roman"/>
          <w:sz w:val="24"/>
          <w:szCs w:val="24"/>
        </w:rPr>
        <w:tab/>
        <w:t xml:space="preserve">дорожного </w:t>
      </w:r>
      <w:r w:rsidRPr="00E51EA3">
        <w:rPr>
          <w:rFonts w:ascii="Times New Roman" w:hAnsi="Times New Roman"/>
          <w:sz w:val="24"/>
          <w:szCs w:val="24"/>
        </w:rPr>
        <w:tab/>
        <w:t xml:space="preserve">движения </w:t>
      </w:r>
      <w:r w:rsidRPr="00E51EA3">
        <w:rPr>
          <w:rFonts w:ascii="Times New Roman" w:hAnsi="Times New Roman"/>
          <w:sz w:val="24"/>
          <w:szCs w:val="24"/>
        </w:rPr>
        <w:tab/>
        <w:t xml:space="preserve">пассажира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транспортного средства;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причины и последствия опасных ситуаций на воде; адекватно оценивать ситуацию и безопасно вести у воды и на воде; использовать средства и способы само- и взаимопомощи на воде; классифицировать и характеризовать причины и последствия опасных ситуаций в туристических походах; готовиться к туристическим походам;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адекватно оценивать ситуацию и безопасно вести в туристических походах; адекватно оценивать ситуацию и ориентироваться на местности; добывать и поддерживать огонь в автономных условиях; добывать и очищать воду в автономных условиях; добывать и готовить пищу в автономных условиях; сооружать (обустраивать) временное жилище в автономных условиях; подавать сигналы бедствия и отвечать на них;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характеризовать причины и последствия чрезвычайных ситуаций природного характера для личности, общества и государства;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предвидеть опасности и правильно действовать в случае чрезвычайных ситуаций природного характера;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мероприятия по защите населения от чрезвычайных ситуаций природного характера;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безопасно использовать средства индивидуальной защиты;  характеризовать причины и последствия чрезвычайных ситуаций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техногенного характера для личности, общества и государства;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предвидеть опасности и правильно действовать в чрезвычайных ситуациях техногенного характера; классифицировать мероприятия по защите населения от чрезвычайных ситуаций техногенного характера;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действовать по сигналу «Внимание всем!»; безопасно использовать средства индивидуальной и коллективной защиты; </w:t>
      </w:r>
    </w:p>
    <w:p w:rsidR="00EF6253" w:rsidRPr="00E51EA3" w:rsidRDefault="00EF6253" w:rsidP="00E51EA3">
      <w:pPr>
        <w:tabs>
          <w:tab w:val="center" w:pos="1247"/>
          <w:tab w:val="center" w:pos="3163"/>
          <w:tab w:val="center" w:pos="5016"/>
          <w:tab w:val="center" w:pos="6477"/>
          <w:tab w:val="center" w:pos="7487"/>
          <w:tab w:val="center" w:pos="8932"/>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комплектовать </w:t>
      </w:r>
      <w:r w:rsidRPr="00E51EA3">
        <w:rPr>
          <w:rFonts w:ascii="Times New Roman" w:hAnsi="Times New Roman"/>
          <w:sz w:val="24"/>
          <w:szCs w:val="24"/>
        </w:rPr>
        <w:tab/>
        <w:t xml:space="preserve">минимально </w:t>
      </w:r>
      <w:r w:rsidRPr="00E51EA3">
        <w:rPr>
          <w:rFonts w:ascii="Times New Roman" w:hAnsi="Times New Roman"/>
          <w:sz w:val="24"/>
          <w:szCs w:val="24"/>
        </w:rPr>
        <w:tab/>
        <w:t xml:space="preserve">необходимый </w:t>
      </w:r>
      <w:r w:rsidRPr="00E51EA3">
        <w:rPr>
          <w:rFonts w:ascii="Times New Roman" w:hAnsi="Times New Roman"/>
          <w:sz w:val="24"/>
          <w:szCs w:val="24"/>
        </w:rPr>
        <w:tab/>
        <w:t xml:space="preserve">набор </w:t>
      </w:r>
      <w:r w:rsidRPr="00E51EA3">
        <w:rPr>
          <w:rFonts w:ascii="Times New Roman" w:hAnsi="Times New Roman"/>
          <w:sz w:val="24"/>
          <w:szCs w:val="24"/>
        </w:rPr>
        <w:tab/>
        <w:t xml:space="preserve">вещей </w:t>
      </w:r>
      <w:r w:rsidRPr="00E51EA3">
        <w:rPr>
          <w:rFonts w:ascii="Times New Roman" w:hAnsi="Times New Roman"/>
          <w:sz w:val="24"/>
          <w:szCs w:val="24"/>
        </w:rPr>
        <w:tab/>
        <w:t xml:space="preserve">(документов,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продуктов) в случае эвакуации;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мероприятия по защите населения от терроризма, экстремизма, наркотизма;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опасные ситуации в местах большого скопления людей;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предвидеть причины возникновения возможных опасных ситуаций в местах большого скопления людей;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адекватно оценивать ситуацию и безопасно действовать в местах массового скопления людей;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оповещать (вызывать) экстренные службы при чрезвычайной ситуации; характеризовать безопасный и здоровый образ жизни, его составляющие и значение для личности, общества и государства;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мероприятия и факторы, укрепляющие и разрушающие здоровье;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планировать профилактические мероприятия по сохранению и укреплению своего здоровья;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адекватно оценивать нагрузку и профилактические занятия по укреплению здоровья;планировать распорядок дня с учетом нагрузок; выявлять мероприятия и факторы, потенциально опасные для здоровья; безопасно использовать ресурсы интернета; анализировать состояние своего здоровья; определять состояния оказания неотложной помощи; использовать алгоритм действий по оказанию первой помощи; классифицировать средства оказания первой помощи;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оказывать первую помощь при наружном и внутреннем кровотечении; извлекать инородное тело из верхних дыхательных путей; оказывать первую помощь при ушибах; оказывать первую помощь при растяжениях; оказывать первую помощь при вывихах; оказывать первую помощь при переломах; оказывать первую помощь при ожогах;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оказывать первую помощь при отморожениях и общем переохлаждении; оказывать первую помощь при отравлениях; оказывать первую помощь при тепловом (солнечном) ударе; оказывать первую помощь при укусе насекомых и змей.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Выпускник получит возможность научиться: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использовать средства индивидуальной защиты велосипедиста;  классифицировать и характеризовать причины и последствия опасных ситуаций в туристических поездках;  готовиться к туристическим поездкам; адекватно оценивать ситуацию и безопасно вести в туристических поездках;  анализировать последствия возможных опасных ситуаций в местах большого скопления людей;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 xml:space="preserve">анализировать последствия возможных опасных ситуаций криминогенного характера;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безопасно вести и применять права покупателя;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анализировать </w:t>
      </w:r>
      <w:r w:rsidRPr="00E51EA3">
        <w:rPr>
          <w:rFonts w:ascii="Times New Roman" w:hAnsi="Times New Roman"/>
          <w:sz w:val="24"/>
          <w:szCs w:val="24"/>
        </w:rPr>
        <w:tab/>
        <w:t xml:space="preserve">последствия </w:t>
      </w:r>
      <w:r w:rsidRPr="00E51EA3">
        <w:rPr>
          <w:rFonts w:ascii="Times New Roman" w:hAnsi="Times New Roman"/>
          <w:sz w:val="24"/>
          <w:szCs w:val="24"/>
        </w:rPr>
        <w:tab/>
        <w:t xml:space="preserve">проявления </w:t>
      </w:r>
      <w:r w:rsidRPr="00E51EA3">
        <w:rPr>
          <w:rFonts w:ascii="Times New Roman" w:hAnsi="Times New Roman"/>
          <w:sz w:val="24"/>
          <w:szCs w:val="24"/>
        </w:rPr>
        <w:tab/>
        <w:t xml:space="preserve">терроризма, </w:t>
      </w:r>
      <w:r w:rsidRPr="00E51EA3">
        <w:rPr>
          <w:rFonts w:ascii="Times New Roman" w:hAnsi="Times New Roman"/>
          <w:sz w:val="24"/>
          <w:szCs w:val="24"/>
        </w:rPr>
        <w:tab/>
        <w:t xml:space="preserve">экстремизма, наркотизма;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характеризовать роль семьи в жизни личности и общества и ее влияние на здоровье человека;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классифицировать основные правовые аспекты оказания первой помощи; оказывать первую помощь при не инфекционных заболеваниях;  оказывать первую помощь при инфекционных заболеваниях;  оказывать первую помощь при остановке сердечной деятельности; оказывать первую помощь при коме;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оказывать первую помощь при поражении электрическим током;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усваивать приемы действий в различных опасных и чрезвычайных ситуациях;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творчески решать моделируемые ситуации и практические задачи в области безопасности жизнедеятельности. </w:t>
      </w:r>
    </w:p>
    <w:p w:rsidR="00EF6253" w:rsidRPr="00E51EA3" w:rsidRDefault="00EF6253" w:rsidP="00E51EA3">
      <w:pPr>
        <w:spacing w:after="0" w:line="240" w:lineRule="auto"/>
        <w:jc w:val="both"/>
        <w:rPr>
          <w:rFonts w:ascii="Times New Roman" w:hAnsi="Times New Roman"/>
          <w:sz w:val="24"/>
          <w:szCs w:val="24"/>
        </w:rPr>
      </w:pPr>
    </w:p>
    <w:p w:rsidR="00036C21" w:rsidRDefault="00EF6253" w:rsidP="00E51EA3">
      <w:pPr>
        <w:spacing w:after="0" w:line="240" w:lineRule="auto"/>
        <w:ind w:firstLine="550"/>
        <w:jc w:val="both"/>
        <w:rPr>
          <w:rFonts w:ascii="Times New Roman" w:hAnsi="Times New Roman"/>
          <w:i/>
          <w:sz w:val="24"/>
          <w:szCs w:val="24"/>
        </w:rPr>
      </w:pPr>
      <w:r w:rsidRPr="00E51EA3">
        <w:rPr>
          <w:rFonts w:ascii="Times New Roman" w:hAnsi="Times New Roman"/>
          <w:sz w:val="24"/>
          <w:szCs w:val="24"/>
        </w:rPr>
        <w:t xml:space="preserve">1.2.5.19. </w:t>
      </w:r>
      <w:r w:rsidRPr="00E51EA3">
        <w:rPr>
          <w:rFonts w:ascii="Times New Roman" w:hAnsi="Times New Roman"/>
          <w:i/>
          <w:sz w:val="24"/>
          <w:szCs w:val="24"/>
        </w:rPr>
        <w:t>«Основы духовно- нравственной культуры народов России»</w:t>
      </w:r>
    </w:p>
    <w:p w:rsidR="00EF6253" w:rsidRPr="00E51EA3" w:rsidRDefault="00EF6253" w:rsidP="00E51EA3">
      <w:pPr>
        <w:spacing w:after="0" w:line="240" w:lineRule="auto"/>
        <w:ind w:firstLine="550"/>
        <w:jc w:val="both"/>
        <w:rPr>
          <w:rFonts w:ascii="Times New Roman" w:hAnsi="Times New Roman"/>
          <w:sz w:val="24"/>
          <w:szCs w:val="24"/>
        </w:rPr>
      </w:pPr>
      <w:r w:rsidRPr="00E51EA3">
        <w:rPr>
          <w:rFonts w:ascii="Times New Roman" w:hAnsi="Times New Roman"/>
          <w:i/>
          <w:sz w:val="24"/>
          <w:szCs w:val="24"/>
        </w:rPr>
        <w:t xml:space="preserve"> </w:t>
      </w:r>
      <w:r w:rsidRPr="00E51EA3">
        <w:rPr>
          <w:rFonts w:ascii="Times New Roman" w:hAnsi="Times New Roman"/>
          <w:b/>
          <w:i/>
          <w:sz w:val="24"/>
          <w:szCs w:val="24"/>
        </w:rPr>
        <w:t xml:space="preserve">Личностные: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восприятие основ для формирования мотивации к будущей активной жизненной позиции;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заинтересованность не только в личном успехе, но и в различных сторонах жизни общества, в благополучии и процветании своей страны;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ценностные ориентиры, основанные на идеях патриотизма, любви и уважения к Отечеству, на отношении к человеку; на убежденности в важности для общества семьи и семейных традиций; на осознании ответственности за свои личные поступки.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b/>
          <w:i/>
          <w:sz w:val="24"/>
          <w:szCs w:val="24"/>
        </w:rPr>
        <w:t xml:space="preserve">Метапредметные: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первоначальные умения сознательно организовывать свою познавательную деятельность (от постановки цели до получения и оценки результата);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овладение </w:t>
      </w:r>
      <w:r w:rsidRPr="00E51EA3">
        <w:rPr>
          <w:rFonts w:ascii="Times New Roman" w:hAnsi="Times New Roman"/>
          <w:sz w:val="24"/>
          <w:szCs w:val="24"/>
        </w:rPr>
        <w:tab/>
        <w:t xml:space="preserve">различными </w:t>
      </w:r>
      <w:r w:rsidRPr="00E51EA3">
        <w:rPr>
          <w:rFonts w:ascii="Times New Roman" w:hAnsi="Times New Roman"/>
          <w:sz w:val="24"/>
          <w:szCs w:val="24"/>
        </w:rPr>
        <w:tab/>
        <w:t xml:space="preserve">видами </w:t>
      </w:r>
      <w:r w:rsidRPr="00E51EA3">
        <w:rPr>
          <w:rFonts w:ascii="Times New Roman" w:hAnsi="Times New Roman"/>
          <w:sz w:val="24"/>
          <w:szCs w:val="24"/>
        </w:rPr>
        <w:tab/>
        <w:t xml:space="preserve">публичных </w:t>
      </w:r>
      <w:r w:rsidRPr="00E51EA3">
        <w:rPr>
          <w:rFonts w:ascii="Times New Roman" w:hAnsi="Times New Roman"/>
          <w:sz w:val="24"/>
          <w:szCs w:val="24"/>
        </w:rPr>
        <w:tab/>
        <w:t xml:space="preserve">выступлений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(высказывания, монолог);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первоначальное умение выполнять познавательные и практические задания, в  том числе с использованием проектной деятельности на уроках, на: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использование элементов причинно-следственного анализа;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исследование несложных реальных связей и зависимостей;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выбор верных критериев для сравнения, сопоставления, оценки объектов;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поиск извлечение нужной информации по заданной теме в адаптированных источниках различного типа;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lastRenderedPageBreak/>
        <w:t xml:space="preserve">перевод несложной информации по заданной теме в адаптированных источниках различного типа;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объяснение изученных положений на конкретных примерах; </w:t>
      </w:r>
    </w:p>
    <w:p w:rsidR="00036C21"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оценку своих учебных достижений, поведения.</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 </w:t>
      </w:r>
      <w:r w:rsidRPr="00E51EA3">
        <w:rPr>
          <w:rFonts w:ascii="Times New Roman" w:hAnsi="Times New Roman"/>
          <w:b/>
          <w:i/>
          <w:sz w:val="24"/>
          <w:szCs w:val="24"/>
        </w:rPr>
        <w:t xml:space="preserve">Предметные: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относительно-целостное представление о человеке;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знание ряда ключевых понятий: человек, семья, гражданин, патриот и т.д.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умение находить нужную социальную информацию в различных источниках, систематизировать ее и соотносить их с собственными знаниями.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В ценностно-мотивационной сфере: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знание основных нравственных и правовых понятий, норм и правил и умение применять их на практике.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В трудовой сфере: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понимание значения трудовой деятельности для личности и для общества.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В эстетической сфере: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понимание специфики познания мира средствами искусства </w:t>
      </w:r>
      <w:r w:rsidRPr="00E51EA3">
        <w:rPr>
          <w:rFonts w:ascii="Times New Roman" w:eastAsia="Segoe UI Symbol" w:hAnsi="Times New Roman"/>
          <w:sz w:val="24"/>
          <w:szCs w:val="24"/>
        </w:rPr>
        <w:t></w:t>
      </w:r>
      <w:r w:rsidRPr="00E51EA3">
        <w:rPr>
          <w:rFonts w:ascii="Times New Roman" w:hAnsi="Times New Roman"/>
          <w:sz w:val="24"/>
          <w:szCs w:val="24"/>
        </w:rPr>
        <w:t xml:space="preserve">В коммуникативной сфере: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знание определяющих признаков коммуникативной деятельности в сравнении с другими видами деятельности (общение со взрослыми и сверстниками);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умение взаимодействовать в ходе выполнения групповой работы, принимать коллективное решение, распределять роли, брать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ответственность на себя за другие группы; </w:t>
      </w:r>
    </w:p>
    <w:p w:rsidR="00EF6253" w:rsidRPr="00E51EA3" w:rsidRDefault="00EF6253" w:rsidP="00E51EA3">
      <w:pPr>
        <w:numPr>
          <w:ilvl w:val="0"/>
          <w:numId w:val="16"/>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знакомство с отдельными приемами и техниками преодоления конфликтов.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ab/>
      </w:r>
    </w:p>
    <w:p w:rsidR="00621030" w:rsidRPr="00E51EA3" w:rsidRDefault="00EF6253" w:rsidP="00E51EA3">
      <w:pPr>
        <w:spacing w:after="0" w:line="240" w:lineRule="auto"/>
        <w:jc w:val="both"/>
        <w:rPr>
          <w:rFonts w:ascii="Times New Roman" w:hAnsi="Times New Roman"/>
          <w:b/>
          <w:sz w:val="24"/>
          <w:szCs w:val="24"/>
        </w:rPr>
      </w:pPr>
      <w:r w:rsidRPr="00E51EA3">
        <w:rPr>
          <w:rFonts w:ascii="Times New Roman" w:hAnsi="Times New Roman"/>
          <w:b/>
          <w:sz w:val="24"/>
          <w:szCs w:val="24"/>
        </w:rPr>
        <w:t xml:space="preserve">1.3. </w:t>
      </w:r>
      <w:r w:rsidR="00621030" w:rsidRPr="00E51EA3">
        <w:rPr>
          <w:rFonts w:ascii="Times New Roman" w:hAnsi="Times New Roman"/>
          <w:b/>
          <w:sz w:val="24"/>
          <w:szCs w:val="24"/>
        </w:rPr>
        <w:t xml:space="preserve">Система оценки, контроля и учета результатов освоения </w:t>
      </w:r>
    </w:p>
    <w:p w:rsidR="00621030" w:rsidRPr="00E51EA3" w:rsidRDefault="00621030" w:rsidP="00E51EA3">
      <w:pPr>
        <w:spacing w:after="0" w:line="240" w:lineRule="auto"/>
        <w:jc w:val="both"/>
        <w:rPr>
          <w:rFonts w:ascii="Times New Roman" w:hAnsi="Times New Roman"/>
          <w:b/>
          <w:sz w:val="24"/>
          <w:szCs w:val="24"/>
        </w:rPr>
      </w:pPr>
      <w:r w:rsidRPr="00E51EA3">
        <w:rPr>
          <w:rFonts w:ascii="Times New Roman" w:hAnsi="Times New Roman"/>
          <w:b/>
          <w:sz w:val="24"/>
          <w:szCs w:val="24"/>
        </w:rPr>
        <w:t>учащимися  АОП ООО</w:t>
      </w:r>
    </w:p>
    <w:p w:rsidR="00621030" w:rsidRPr="00E51EA3" w:rsidRDefault="00621030" w:rsidP="00E51EA3">
      <w:pPr>
        <w:spacing w:after="0" w:line="240" w:lineRule="auto"/>
        <w:jc w:val="both"/>
        <w:rPr>
          <w:rFonts w:ascii="Times New Roman" w:hAnsi="Times New Roman"/>
          <w:sz w:val="24"/>
          <w:szCs w:val="24"/>
        </w:rPr>
      </w:pPr>
      <w:r w:rsidRPr="00E51EA3">
        <w:rPr>
          <w:rFonts w:ascii="Times New Roman" w:hAnsi="Times New Roman"/>
          <w:sz w:val="24"/>
          <w:szCs w:val="24"/>
        </w:rPr>
        <w:t>Оценка, контроль и учёт результатов освоения учащимися с ЗПР адаптированной основной образовательной программы основного общего образования осуществляется в соответствии с Положением о формах, периодичности, порядке текущего контроля,   промежуточной аттестации и переводе учащихся ОУ</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pStyle w:val="3"/>
        <w:spacing w:after="0" w:line="240" w:lineRule="auto"/>
        <w:ind w:left="0" w:right="0"/>
        <w:jc w:val="both"/>
        <w:rPr>
          <w:sz w:val="24"/>
          <w:szCs w:val="24"/>
        </w:rPr>
      </w:pPr>
      <w:r w:rsidRPr="00E51EA3">
        <w:rPr>
          <w:sz w:val="24"/>
          <w:szCs w:val="24"/>
        </w:rPr>
        <w:t xml:space="preserve">1.3.1. Общие положения </w:t>
      </w:r>
    </w:p>
    <w:p w:rsidR="00EF6253" w:rsidRPr="00E51EA3" w:rsidRDefault="00EF6253" w:rsidP="00E51EA3">
      <w:pPr>
        <w:spacing w:after="0" w:line="240" w:lineRule="auto"/>
        <w:ind w:firstLine="566"/>
        <w:jc w:val="both"/>
        <w:rPr>
          <w:rFonts w:ascii="Times New Roman" w:hAnsi="Times New Roman"/>
          <w:sz w:val="24"/>
          <w:szCs w:val="24"/>
        </w:rPr>
      </w:pPr>
      <w:r w:rsidRPr="00E51EA3">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наобеспечение качества образования, что предполагает вовлечённость в оценочную деятельность как педагогов, так и обучающихся.Система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51EA3">
        <w:rPr>
          <w:rFonts w:ascii="Times New Roman" w:hAnsi="Times New Roman"/>
          <w:b/>
          <w:sz w:val="24"/>
          <w:szCs w:val="24"/>
        </w:rPr>
        <w:t xml:space="preserve">функциями </w:t>
      </w:r>
      <w:r w:rsidRPr="00E51EA3">
        <w:rPr>
          <w:rFonts w:ascii="Times New Roman" w:hAnsi="Times New Roman"/>
          <w:sz w:val="24"/>
          <w:szCs w:val="24"/>
        </w:rPr>
        <w:t xml:space="preserve">являются </w:t>
      </w:r>
      <w:r w:rsidRPr="00E51EA3">
        <w:rPr>
          <w:rFonts w:ascii="Times New Roman" w:hAnsi="Times New Roman"/>
          <w:b/>
          <w:sz w:val="24"/>
          <w:szCs w:val="24"/>
        </w:rPr>
        <w:t xml:space="preserve">ориентация образовательного процесса </w:t>
      </w:r>
      <w:r w:rsidRPr="00E51EA3">
        <w:rPr>
          <w:rFonts w:ascii="Times New Roman" w:hAnsi="Times New Roman"/>
          <w:sz w:val="24"/>
          <w:szCs w:val="24"/>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E51EA3">
        <w:rPr>
          <w:rFonts w:ascii="Times New Roman" w:hAnsi="Times New Roman"/>
          <w:b/>
          <w:sz w:val="24"/>
          <w:szCs w:val="24"/>
        </w:rPr>
        <w:t>обратной связи</w:t>
      </w:r>
      <w:r w:rsidRPr="00E51EA3">
        <w:rPr>
          <w:rFonts w:ascii="Times New Roman" w:hAnsi="Times New Roman"/>
          <w:sz w:val="24"/>
          <w:szCs w:val="24"/>
        </w:rPr>
        <w:t xml:space="preserve">, позволяющей осуществлять </w:t>
      </w:r>
      <w:r w:rsidRPr="00E51EA3">
        <w:rPr>
          <w:rFonts w:ascii="Times New Roman" w:hAnsi="Times New Roman"/>
          <w:b/>
          <w:sz w:val="24"/>
          <w:szCs w:val="24"/>
        </w:rPr>
        <w:t>управление образовательным процессом.</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w:t>
      </w:r>
      <w:r w:rsidRPr="00E51EA3">
        <w:rPr>
          <w:rFonts w:ascii="Times New Roman" w:hAnsi="Times New Roman"/>
          <w:sz w:val="24"/>
          <w:szCs w:val="24"/>
        </w:rPr>
        <w:lastRenderedPageBreak/>
        <w:t xml:space="preserve">(сцелью итоговой оценки) и оценка результатов деятельности образовательных учрежденийи педагогических кадров (соответственно с целями аккредитации и аттестации).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Полученные данные используются для оценки состояния и тенденций развития системыобразования разного уровня.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b/>
          <w:sz w:val="24"/>
          <w:szCs w:val="24"/>
        </w:rPr>
        <w:t xml:space="preserve">Результаты промежуточной аттестации, </w:t>
      </w:r>
      <w:r w:rsidRPr="00E51EA3">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E51EA3">
        <w:rPr>
          <w:rFonts w:ascii="Times New Roman" w:hAnsi="Times New Roman"/>
          <w:b/>
          <w:sz w:val="24"/>
          <w:szCs w:val="24"/>
        </w:rPr>
        <w:t xml:space="preserve">отражают динамику </w:t>
      </w:r>
      <w:r w:rsidRPr="00E51EA3">
        <w:rPr>
          <w:rFonts w:ascii="Times New Roman" w:hAnsi="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Промежуточная аттестация осуществляется в ходе совместной оценочной деятельности педагогов и обучающихся, т. е. является </w:t>
      </w:r>
      <w:r w:rsidRPr="00E51EA3">
        <w:rPr>
          <w:rFonts w:ascii="Times New Roman" w:hAnsi="Times New Roman"/>
          <w:b/>
          <w:sz w:val="24"/>
          <w:szCs w:val="24"/>
        </w:rPr>
        <w:t>внутренней оценкой.</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b/>
          <w:sz w:val="24"/>
          <w:szCs w:val="24"/>
        </w:rPr>
        <w:t xml:space="preserve">Результаты итоговой аттестации выпускников (в том числе государственной) </w:t>
      </w:r>
      <w:r w:rsidRPr="00E51EA3">
        <w:rPr>
          <w:rFonts w:ascii="Times New Roman" w:hAnsi="Times New Roman"/>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51EA3">
        <w:rPr>
          <w:rFonts w:ascii="Times New Roman" w:hAnsi="Times New Roman"/>
          <w:b/>
          <w:sz w:val="24"/>
          <w:szCs w:val="24"/>
        </w:rPr>
        <w:t>внешней оценкой</w:t>
      </w:r>
      <w:r w:rsidRPr="00E51EA3">
        <w:rPr>
          <w:rFonts w:ascii="Times New Roman" w:hAnsi="Times New Roman"/>
          <w:sz w:val="24"/>
          <w:szCs w:val="24"/>
        </w:rPr>
        <w:t xml:space="preserve">. </w:t>
      </w:r>
    </w:p>
    <w:p w:rsidR="00EF6253" w:rsidRPr="00E51EA3" w:rsidRDefault="00EF6253" w:rsidP="00E51EA3">
      <w:pPr>
        <w:spacing w:after="0" w:line="240" w:lineRule="auto"/>
        <w:ind w:firstLine="566"/>
        <w:jc w:val="both"/>
        <w:rPr>
          <w:rFonts w:ascii="Times New Roman" w:hAnsi="Times New Roman"/>
          <w:sz w:val="24"/>
          <w:szCs w:val="24"/>
        </w:rPr>
      </w:pPr>
      <w:r w:rsidRPr="00E51EA3">
        <w:rPr>
          <w:rFonts w:ascii="Times New Roman" w:hAnsi="Times New Roman"/>
          <w:sz w:val="24"/>
          <w:szCs w:val="24"/>
        </w:rPr>
        <w:t xml:space="preserve">Основным объектом, содержательной и критериальной базой </w:t>
      </w:r>
      <w:r w:rsidRPr="00E51EA3">
        <w:rPr>
          <w:rFonts w:ascii="Times New Roman" w:hAnsi="Times New Roman"/>
          <w:b/>
          <w:sz w:val="24"/>
          <w:szCs w:val="24"/>
        </w:rPr>
        <w:t xml:space="preserve">итоговой </w:t>
      </w:r>
      <w:r w:rsidRPr="00E51EA3">
        <w:rPr>
          <w:rFonts w:ascii="Times New Roman" w:hAnsi="Times New Roman"/>
          <w:sz w:val="24"/>
          <w:szCs w:val="24"/>
        </w:rPr>
        <w:t xml:space="preserve">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EF6253" w:rsidRPr="00E51EA3" w:rsidRDefault="00EF6253" w:rsidP="00E51EA3">
      <w:pPr>
        <w:pStyle w:val="1"/>
        <w:spacing w:before="0" w:after="0" w:line="240" w:lineRule="auto"/>
        <w:jc w:val="both"/>
        <w:rPr>
          <w:rFonts w:ascii="Times New Roman" w:hAnsi="Times New Roman"/>
          <w:sz w:val="24"/>
          <w:szCs w:val="24"/>
        </w:rPr>
      </w:pPr>
      <w:r w:rsidRPr="00E51EA3">
        <w:rPr>
          <w:rFonts w:ascii="Times New Roman" w:hAnsi="Times New Roman"/>
          <w:sz w:val="24"/>
          <w:szCs w:val="24"/>
        </w:rPr>
        <w:t>Формы контроля и порядок оценивания обучающихся</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1.1. Формами контроля качества усвоения содержания учебных программ являются: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1.1.1. </w:t>
      </w:r>
      <w:r w:rsidRPr="00E51EA3">
        <w:rPr>
          <w:rFonts w:ascii="Times New Roman" w:hAnsi="Times New Roman"/>
          <w:b/>
          <w:sz w:val="24"/>
          <w:szCs w:val="24"/>
        </w:rPr>
        <w:t>Письменная проверка</w:t>
      </w:r>
      <w:r w:rsidRPr="00E51EA3">
        <w:rPr>
          <w:rFonts w:ascii="Times New Roman" w:hAnsi="Times New Roman"/>
          <w:sz w:val="24"/>
          <w:szCs w:val="24"/>
        </w:rPr>
        <w:t xml:space="preserve"> – это письменный ответ обучающегося на один или систему вопросов (заданий). К письменным ответам относятся: домашние, проверочные, самостоятельные, лабораторные, практические, контрольные, творческие работы; письменные отчеты о наблюдениях; письменные ответы на вопросы; тестирование; сочинения, изложения, диктанты, рефераты и другое.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1.1.2. </w:t>
      </w:r>
      <w:r w:rsidRPr="00E51EA3">
        <w:rPr>
          <w:rFonts w:ascii="Times New Roman" w:hAnsi="Times New Roman"/>
          <w:b/>
          <w:sz w:val="24"/>
          <w:szCs w:val="24"/>
        </w:rPr>
        <w:t>Устная проверка</w:t>
      </w:r>
      <w:r w:rsidRPr="00E51EA3">
        <w:rPr>
          <w:rFonts w:ascii="Times New Roman" w:hAnsi="Times New Roman"/>
          <w:sz w:val="24"/>
          <w:szCs w:val="24"/>
        </w:rPr>
        <w:t xml:space="preserve"> – это устный ответ обучающегося на один или систему вопросов в форме рассказа или беседы, развернутый ответ по заданной теме, устное сообщение по избранной теме, декламация стихов, чтение текста и другое.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1.1.3. </w:t>
      </w:r>
      <w:r w:rsidRPr="00E51EA3">
        <w:rPr>
          <w:rFonts w:ascii="Times New Roman" w:hAnsi="Times New Roman"/>
          <w:b/>
          <w:sz w:val="24"/>
          <w:szCs w:val="24"/>
        </w:rPr>
        <w:t>Комбинированная проверка</w:t>
      </w:r>
      <w:r w:rsidRPr="00E51EA3">
        <w:rPr>
          <w:rFonts w:ascii="Times New Roman" w:hAnsi="Times New Roman"/>
          <w:sz w:val="24"/>
          <w:szCs w:val="24"/>
        </w:rPr>
        <w:t xml:space="preserve"> предполагает сочетание письменных и устных форм проверок.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1.1.4. </w:t>
      </w:r>
      <w:r w:rsidRPr="00E51EA3">
        <w:rPr>
          <w:rFonts w:ascii="Times New Roman" w:hAnsi="Times New Roman"/>
          <w:b/>
          <w:sz w:val="24"/>
          <w:szCs w:val="24"/>
        </w:rPr>
        <w:t>Проверка с использованием электронных систем</w:t>
      </w:r>
      <w:r w:rsidRPr="00E51EA3">
        <w:rPr>
          <w:rFonts w:ascii="Times New Roman" w:hAnsi="Times New Roman"/>
          <w:sz w:val="24"/>
          <w:szCs w:val="24"/>
        </w:rPr>
        <w:t xml:space="preserve"> тестирования, иного программного обеспечения, обеспечивающего персонифицированный учет учебных достижений обучающихся (компьютерное тестирование, on</w:t>
      </w:r>
      <w:hyperlink r:id="rId22">
        <w:r w:rsidRPr="00E51EA3">
          <w:rPr>
            <w:rFonts w:ascii="Times New Roman" w:hAnsi="Times New Roman"/>
            <w:color w:val="0000FF"/>
            <w:sz w:val="24"/>
            <w:szCs w:val="24"/>
            <w:u w:val="single" w:color="0000FF"/>
          </w:rPr>
          <w:t>line</w:t>
        </w:r>
      </w:hyperlink>
      <w:hyperlink r:id="rId23"/>
      <w:r w:rsidRPr="00E51EA3">
        <w:rPr>
          <w:rFonts w:ascii="Times New Roman" w:hAnsi="Times New Roman"/>
          <w:sz w:val="24"/>
          <w:szCs w:val="24"/>
        </w:rPr>
        <w:t xml:space="preserve">тестирование с использованием Интернет-ресурсов или электронных учебников, выполнение интерактивных заданий).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1.2. При промежуточной аттестации обучающихся, осуществлении различных видов контроля применяется балльная система оценивания в виде отметки в баллах: 5-"отлично", 4-"хорошо", 3- "удовлетворительно", 2"неудовлетворительно".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Итоговая отметка выставляется по предметам учебного плана, отведенным для проведения промежуточной аттестации с аттестационными испытаниями на основании годовой отметки и отметке за аттестационное испытание как округленное по законам математики до целого числа среднее арифметическое. Итоговая отметка выставляется  при положительной годовой отметке и положительной отметке за аттестационное испытание по данному предмету.  </w:t>
      </w:r>
    </w:p>
    <w:p w:rsidR="00EF6253" w:rsidRPr="00E51EA3" w:rsidRDefault="00EF6253" w:rsidP="00E51EA3">
      <w:pPr>
        <w:numPr>
          <w:ilvl w:val="0"/>
          <w:numId w:val="17"/>
        </w:numPr>
        <w:spacing w:after="0" w:line="240" w:lineRule="auto"/>
        <w:ind w:left="0"/>
        <w:jc w:val="both"/>
        <w:rPr>
          <w:rFonts w:ascii="Times New Roman" w:hAnsi="Times New Roman"/>
          <w:sz w:val="24"/>
          <w:szCs w:val="24"/>
        </w:rPr>
      </w:pPr>
      <w:r w:rsidRPr="00E51EA3">
        <w:rPr>
          <w:rFonts w:ascii="Times New Roman" w:hAnsi="Times New Roman"/>
          <w:sz w:val="24"/>
          <w:szCs w:val="24"/>
        </w:rPr>
        <w:lastRenderedPageBreak/>
        <w:t xml:space="preserve">3.Четвертные (полугодовые) отметки выставляются учителем после проведения последнего урока за отчетный период в журнал на предметной странице сразу после текущих отметок. </w:t>
      </w:r>
    </w:p>
    <w:p w:rsidR="00EF6253" w:rsidRPr="00E51EA3" w:rsidRDefault="00EF6253" w:rsidP="00E51EA3">
      <w:pPr>
        <w:numPr>
          <w:ilvl w:val="1"/>
          <w:numId w:val="17"/>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Классный руководитель переносит четвертные (полугодовые) отметки по предметам учебного плана в сводную ведомость классного журнала каждому обучающемуся по завершению отчетного периода. </w:t>
      </w:r>
    </w:p>
    <w:p w:rsidR="00EF6253" w:rsidRPr="00E51EA3" w:rsidRDefault="00EF6253" w:rsidP="00E51EA3">
      <w:pPr>
        <w:numPr>
          <w:ilvl w:val="1"/>
          <w:numId w:val="17"/>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 клетках журнала для отметок учитель имеет право записывать только один из следующих символов –  2, 3, 4, 5, н, н/а (не аттестован). Выставление в журнале точек, отметок со знаком «минус» или «плюс» и др. не допускается. </w:t>
      </w:r>
    </w:p>
    <w:p w:rsidR="00EF6253" w:rsidRPr="00E51EA3" w:rsidRDefault="00EF6253" w:rsidP="00E51EA3">
      <w:pPr>
        <w:numPr>
          <w:ilvl w:val="1"/>
          <w:numId w:val="17"/>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 </w:t>
      </w:r>
    </w:p>
    <w:p w:rsidR="00EF6253" w:rsidRPr="00E51EA3" w:rsidRDefault="00EF6253" w:rsidP="00E51EA3">
      <w:pPr>
        <w:numPr>
          <w:ilvl w:val="1"/>
          <w:numId w:val="17"/>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Оцениванию на уроках не должны подлежать личные особенности  ребенка (темп работы,  особенности памяти,  внимания, восприятия).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Оценивается выполненная работа, а не ее исполнитель.  </w:t>
      </w:r>
    </w:p>
    <w:p w:rsidR="00EF6253" w:rsidRPr="00E51EA3" w:rsidRDefault="00EF6253" w:rsidP="00E51EA3">
      <w:pPr>
        <w:numPr>
          <w:ilvl w:val="0"/>
          <w:numId w:val="18"/>
        </w:numPr>
        <w:spacing w:after="0" w:line="240" w:lineRule="auto"/>
        <w:ind w:left="0" w:hanging="211"/>
        <w:jc w:val="both"/>
        <w:rPr>
          <w:rFonts w:ascii="Times New Roman" w:hAnsi="Times New Roman"/>
          <w:sz w:val="24"/>
          <w:szCs w:val="24"/>
        </w:rPr>
      </w:pPr>
      <w:r w:rsidRPr="00E51EA3">
        <w:rPr>
          <w:rFonts w:ascii="Times New Roman" w:hAnsi="Times New Roman"/>
          <w:sz w:val="24"/>
          <w:szCs w:val="24"/>
        </w:rPr>
        <w:t xml:space="preserve">8.Устанавливается следующие нормы оценок по предметам: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Балл "5"- ставится, когда ученик обнаруживает усвоение обязательного уровня и уровня повышенной сложности учебных программ; выделят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 же в письменных работах, выполняет их уверенно и аккуратно;  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письменные работы не выполняются или в письменных работах ученик допускает грубые ошибки.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1.9. 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numPr>
          <w:ilvl w:val="0"/>
          <w:numId w:val="18"/>
        </w:numPr>
        <w:spacing w:after="0" w:line="240" w:lineRule="auto"/>
        <w:ind w:left="0" w:hanging="211"/>
        <w:jc w:val="both"/>
        <w:rPr>
          <w:rFonts w:ascii="Times New Roman" w:hAnsi="Times New Roman"/>
          <w:sz w:val="24"/>
          <w:szCs w:val="24"/>
        </w:rPr>
      </w:pPr>
      <w:r w:rsidRPr="00E51EA3">
        <w:rPr>
          <w:rFonts w:ascii="Times New Roman" w:hAnsi="Times New Roman"/>
          <w:b/>
          <w:sz w:val="24"/>
          <w:szCs w:val="24"/>
        </w:rPr>
        <w:t xml:space="preserve">Содержание, формы и порядок проведения входного, текущего, промежуточного и итогового контроля  </w:t>
      </w:r>
    </w:p>
    <w:p w:rsidR="00EF6253" w:rsidRPr="00E51EA3" w:rsidRDefault="00EF6253" w:rsidP="00E51EA3">
      <w:pPr>
        <w:numPr>
          <w:ilvl w:val="0"/>
          <w:numId w:val="19"/>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1.Порядок и формы проведения входного, промежуточного и итогового контроля определяются учителем, преподающим этот предмет, и отражаются в календарно-тематическом планировании, рабочих вариантах программ учителя.  </w:t>
      </w:r>
    </w:p>
    <w:p w:rsidR="00EF6253" w:rsidRPr="00E51EA3" w:rsidRDefault="00EF6253" w:rsidP="00E51EA3">
      <w:pPr>
        <w:numPr>
          <w:ilvl w:val="1"/>
          <w:numId w:val="19"/>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Входной, промежуточный  и итоговый контроль проводится в форме письменной проверки: контрольные работы, тестирование, сочинения, изложения, диктанты, которые оформляются в тетрадях для контрольных работ или на листах со штампом учреждения.  </w:t>
      </w:r>
    </w:p>
    <w:p w:rsidR="00EF6253" w:rsidRPr="00E51EA3" w:rsidRDefault="00EF6253" w:rsidP="00E51EA3">
      <w:pPr>
        <w:numPr>
          <w:ilvl w:val="1"/>
          <w:numId w:val="19"/>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Входной контроль не проводится по предметам учебного плана, учебным и элективным курсам, изучающимся обучающимися в текущем учебном году впервые. </w:t>
      </w:r>
    </w:p>
    <w:p w:rsidR="00EF6253" w:rsidRPr="00E51EA3" w:rsidRDefault="00EF6253" w:rsidP="00E51EA3">
      <w:pPr>
        <w:numPr>
          <w:ilvl w:val="1"/>
          <w:numId w:val="19"/>
        </w:numPr>
        <w:spacing w:after="0" w:line="240" w:lineRule="auto"/>
        <w:ind w:left="0"/>
        <w:jc w:val="both"/>
        <w:rPr>
          <w:rFonts w:ascii="Times New Roman" w:hAnsi="Times New Roman"/>
          <w:sz w:val="24"/>
          <w:szCs w:val="24"/>
        </w:rPr>
      </w:pPr>
      <w:r w:rsidRPr="00E51EA3">
        <w:rPr>
          <w:rFonts w:ascii="Times New Roman" w:hAnsi="Times New Roman"/>
          <w:sz w:val="24"/>
          <w:szCs w:val="24"/>
        </w:rPr>
        <w:lastRenderedPageBreak/>
        <w:t xml:space="preserve">По предмету физическая культура проводится входной и итоговый контроль по определению развития основных физических способностей (силовых, скоростных, координационных, выносливости, гибкости и их сочетаний) в форме сдачи нормативов.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Итоговый контроль проводится по всем предметам учебного плана данного класса.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Периодичность, количество обязательных мероприятий при проведении текущего контроля успеваемости обучающихся определяется учителем, преподающим этот предмет, в соответствии с календарно-тематическим планированием, учебной программой предметов, курсов, дисциплин.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Формы текущего контроля определяет учитель с учётом контингента обучающихся, содержания учебного материала, используемых им образовательных технологий и т. д.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Заместитель директора контролируют ход текущего контроля успеваемости обучающихся, при необходимости оказывают методическую помощь учителю в его проведении.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Оценка устного ответа обучающегося при текущем контроле успеваемости выставляется в классный и электронный журналы в виде отметки по 5-балльной системе в ходе или в конце урока.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 классный и электронный журналы выставляются 2 отметки.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Отметка за выполненную письменную работу заносится в классный и электронный журналы в графу, которая отражает тему контроля, за исключением отметок за домашнее сочинение в 5-11-х классах по русскому языку и литературе (они заносятся в журналы через урок после проведения сочинения).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Не допускается выставление неудовлетворительных отметок обучающимся сразу после пропуска занятий по уважительной причине.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При выставлении неудовлетворительной отметки обучающемуся, учительпредметник должен запланировать повторный опрос данного обучающегося  на следующих уроках с выставлением отметки.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Для учета выполнения обучающимися практической части образовательной программы, в соответствии с рабочей программой (в случаях пропусков), учителя-предметники ведут «Журнал учета отработок обучающимися практической части образовательной программы», в котором фиксируют дату отработки, тему и отметку, полученную учеником.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на педагогическом совете.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Отметка обучающегося за четверть, полугодие выставляется на основе результатов текущего контроля успеваемости с обязательным учетом результатов письменных работ (контрольных, практических, лабораторных и т.п.).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Для выставления отметки за четверть, если предмет изучается в объеме 0,5- 1 часа в неделю, необходимо наличие не менее 3-х текущих отметок за соответствующий период. Полугодовые отметки при изучении предмета в объеме 1 часа в неделю выставляются при наличии не менее 5-ти текущих отметок за соответствующий период.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Количество текущих отметок изменяется соответственно увеличению количества учебных часов в неделю.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lastRenderedPageBreak/>
        <w:t>За элективный курс выставляется «зачет», «незачет» если изучается  в объеме  менее 68 часов.</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При пропуске обучающимся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Обучающийся имеет право сдать пропущенный материал по данному предмету учителю не позднее 3-х дней до окончания четверти (полугодия). Заместитель директора составляет график зачетных мероприятий. Результаты зачетов по предмету (предметам) выставляются в классный и электронный журналы. Данные результаты являются основанием для аттестации обучающегося за четверть (полугодие).  </w:t>
      </w:r>
    </w:p>
    <w:p w:rsidR="00EF6253" w:rsidRPr="00E51EA3" w:rsidRDefault="00EF6253" w:rsidP="00E51EA3">
      <w:pPr>
        <w:numPr>
          <w:ilvl w:val="1"/>
          <w:numId w:val="20"/>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EF6253" w:rsidRPr="00E51EA3" w:rsidRDefault="00EF6253" w:rsidP="00E51EA3">
      <w:pPr>
        <w:spacing w:after="0" w:line="240" w:lineRule="auto"/>
        <w:jc w:val="both"/>
        <w:rPr>
          <w:rFonts w:ascii="Times New Roman" w:hAnsi="Times New Roman"/>
          <w:sz w:val="24"/>
          <w:szCs w:val="24"/>
        </w:rPr>
      </w:pP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b/>
          <w:sz w:val="24"/>
          <w:szCs w:val="24"/>
        </w:rPr>
        <w:t xml:space="preserve">Содержание, формы и порядок проведения промежуточной аттестации  </w:t>
      </w:r>
    </w:p>
    <w:p w:rsidR="00EF6253" w:rsidRPr="00E51EA3" w:rsidRDefault="00EF6253" w:rsidP="00E51EA3">
      <w:pPr>
        <w:spacing w:after="0" w:line="240" w:lineRule="auto"/>
        <w:jc w:val="both"/>
        <w:rPr>
          <w:rFonts w:ascii="Times New Roman" w:hAnsi="Times New Roman"/>
          <w:sz w:val="24"/>
          <w:szCs w:val="24"/>
        </w:rPr>
      </w:pPr>
      <w:r w:rsidRPr="00E51EA3">
        <w:rPr>
          <w:rFonts w:ascii="Times New Roman" w:hAnsi="Times New Roman"/>
          <w:sz w:val="24"/>
          <w:szCs w:val="24"/>
        </w:rPr>
        <w:t>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согласно Положению о формах, периодичности, порядке  текущего контроля успеваемости и промежуточной аттестации обучающихся муниципального бюджетного общеобразовательного учреждения  «Сред</w:t>
      </w:r>
      <w:r w:rsidR="00E51EA3">
        <w:rPr>
          <w:rFonts w:ascii="Times New Roman" w:hAnsi="Times New Roman"/>
          <w:sz w:val="24"/>
          <w:szCs w:val="24"/>
        </w:rPr>
        <w:t>няя общеобразовательная школа №2»</w:t>
      </w:r>
      <w:r w:rsidRPr="00E51EA3">
        <w:rPr>
          <w:rFonts w:ascii="Times New Roman" w:hAnsi="Times New Roman"/>
          <w:sz w:val="24"/>
          <w:szCs w:val="24"/>
        </w:rPr>
        <w:t xml:space="preserve">  п.</w:t>
      </w:r>
      <w:r w:rsidR="00E51EA3">
        <w:rPr>
          <w:rFonts w:ascii="Times New Roman" w:hAnsi="Times New Roman"/>
          <w:sz w:val="24"/>
          <w:szCs w:val="24"/>
        </w:rPr>
        <w:t xml:space="preserve"> Чернянка Белгородской области.</w:t>
      </w:r>
      <w:r w:rsidRPr="00E51EA3">
        <w:rPr>
          <w:rFonts w:ascii="Times New Roman" w:hAnsi="Times New Roman"/>
          <w:sz w:val="24"/>
          <w:szCs w:val="24"/>
        </w:rPr>
        <w:t xml:space="preserve"> </w:t>
      </w:r>
    </w:p>
    <w:p w:rsidR="00EF6253" w:rsidRPr="00E51EA3" w:rsidRDefault="00EF6253" w:rsidP="00E51EA3">
      <w:pPr>
        <w:spacing w:after="0" w:line="240" w:lineRule="auto"/>
        <w:ind w:firstLine="566"/>
        <w:jc w:val="both"/>
        <w:rPr>
          <w:rFonts w:ascii="Times New Roman" w:hAnsi="Times New Roman"/>
          <w:sz w:val="24"/>
          <w:szCs w:val="24"/>
        </w:rPr>
      </w:pPr>
      <w:r w:rsidRPr="00E51EA3">
        <w:rPr>
          <w:rFonts w:ascii="Times New Roman" w:hAnsi="Times New Roman"/>
          <w:sz w:val="24"/>
          <w:szCs w:val="24"/>
        </w:rPr>
        <w:t xml:space="preserve">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Государственные экзамены в рамках итоговой аттестации обладают следующими 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 Государственная итоговая аттестация за уровень основного общего образования является естественным окончанием обучения  на этом уровне. Она открыта для всех тех, кто хотел бы наблюдать за итоговыми испытаниями и демонстрацией достижений учеников. </w:t>
      </w:r>
    </w:p>
    <w:p w:rsidR="00EF6253" w:rsidRPr="00E51EA3" w:rsidRDefault="00711C43" w:rsidP="00E51EA3">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2608" behindDoc="1" locked="0" layoutInCell="1" allowOverlap="1">
                <wp:simplePos x="0" y="0"/>
                <wp:positionH relativeFrom="column">
                  <wp:posOffset>228600</wp:posOffset>
                </wp:positionH>
                <wp:positionV relativeFrom="paragraph">
                  <wp:posOffset>374650</wp:posOffset>
                </wp:positionV>
                <wp:extent cx="415925" cy="403860"/>
                <wp:effectExtent l="3810" t="3175" r="0" b="2540"/>
                <wp:wrapNone/>
                <wp:docPr id="2" name="Group 563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03860"/>
                          <a:chOff x="0" y="0"/>
                          <a:chExt cx="4160" cy="4038"/>
                        </a:xfrm>
                      </wpg:grpSpPr>
                      <pic:pic xmlns:pic="http://schemas.openxmlformats.org/drawingml/2006/picture">
                        <pic:nvPicPr>
                          <pic:cNvPr id="4" name="Picture 12045" descr="image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3" cy="198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2047" descr="image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86" y="0"/>
                            <a:ext cx="2773" cy="198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2051" descr="image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2057"/>
                            <a:ext cx="2773" cy="198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053" descr="image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86" y="2057"/>
                            <a:ext cx="2773" cy="198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D3424B" id="Group 563127" o:spid="_x0000_s1026" style="position:absolute;margin-left:18pt;margin-top:29.5pt;width:32.75pt;height:31.8pt;z-index:-251663872" coordsize="4160,4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">
                <v:shape id="Picture 12045" o:spid="_x0000_s1027" type="#_x0000_t75" alt="image1" style="position:absolute;width:2773;height:19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" stroked="t">
                  <v:stroke joinstyle="round"/>
                  <v:imagedata r:id="rId25" o:title="image1"/>
                  <o:lock v:ext="edit" aspectratio="f"/>
                </v:shape>
                <v:shape id="Picture 12047" o:spid="_x0000_s1028" type="#_x0000_t75" alt="image1" style="position:absolute;left:1386;width:2773;height:19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" stroked="t">
                  <v:stroke joinstyle="round"/>
                  <v:imagedata r:id="rId25" o:title="image1"/>
                  <o:lock v:ext="edit" aspectratio="f"/>
                </v:shape>
                <v:shape id="Picture 12051" o:spid="_x0000_s1029" type="#_x0000_t75" alt="image1" style="position:absolute;top:2057;width:2773;height:19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" stroked="t">
                  <v:stroke joinstyle="round"/>
                  <v:imagedata r:id="rId25" o:title="image1"/>
                  <o:lock v:ext="edit" aspectratio="f"/>
                </v:shape>
                <v:shape id="Picture 12053" o:spid="_x0000_s1030" type="#_x0000_t75" alt="image1" style="position:absolute;left:1386;top:2057;width:2773;height:19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" stroked="t">
                  <v:stroke joinstyle="round"/>
                  <v:imagedata r:id="rId25" o:title="image1"/>
                  <o:lock v:ext="edit" aspectratio="f"/>
                </v:shape>
              </v:group>
            </w:pict>
          </mc:Fallback>
        </mc:AlternateContent>
      </w:r>
      <w:r w:rsidR="00EF6253" w:rsidRPr="00E51EA3">
        <w:rPr>
          <w:rFonts w:ascii="Times New Roman" w:hAnsi="Times New Roman"/>
          <w:sz w:val="24"/>
          <w:szCs w:val="24"/>
        </w:rPr>
        <w:t xml:space="preserve">     Исходя из этих требований, итоговая аттестация по завершению уровня основного общего образования предусматривает: государственные экзамены в форме ОГЭ или ГВЭ </w:t>
      </w:r>
    </w:p>
    <w:p w:rsidR="00EF6253" w:rsidRPr="00E51EA3" w:rsidRDefault="00EF6253" w:rsidP="00E51EA3">
      <w:pPr>
        <w:spacing w:after="0" w:line="240" w:lineRule="auto"/>
        <w:ind w:firstLine="437"/>
        <w:jc w:val="both"/>
        <w:rPr>
          <w:rFonts w:ascii="Times New Roman" w:hAnsi="Times New Roman"/>
          <w:sz w:val="24"/>
          <w:szCs w:val="24"/>
        </w:rPr>
      </w:pPr>
      <w:r w:rsidRPr="00E51EA3">
        <w:rPr>
          <w:rFonts w:ascii="Times New Roman" w:hAnsi="Times New Roman"/>
          <w:sz w:val="24"/>
          <w:szCs w:val="24"/>
        </w:rPr>
        <w:t xml:space="preserve">итоговые отметки достижений выпускников по предметам учебного плана, не вынесенные на государственную итоговую аттестацию за уровень основного общего образования. </w:t>
      </w:r>
    </w:p>
    <w:p w:rsidR="00EF6253" w:rsidRPr="00E51EA3" w:rsidRDefault="00EF6253" w:rsidP="00E51EA3">
      <w:pPr>
        <w:spacing w:after="0" w:line="240" w:lineRule="auto"/>
        <w:ind w:firstLine="852"/>
        <w:jc w:val="both"/>
        <w:rPr>
          <w:rFonts w:ascii="Times New Roman" w:hAnsi="Times New Roman"/>
          <w:sz w:val="24"/>
          <w:szCs w:val="24"/>
        </w:rPr>
      </w:pPr>
      <w:r w:rsidRPr="00E51EA3">
        <w:rPr>
          <w:rFonts w:ascii="Times New Roman" w:hAnsi="Times New Roman"/>
          <w:b/>
          <w:i/>
          <w:sz w:val="24"/>
          <w:szCs w:val="24"/>
        </w:rPr>
        <w:t>Результаты итоговой аттестации выпускников (в том числе государственной)</w:t>
      </w:r>
      <w:r w:rsidRPr="00E51EA3">
        <w:rPr>
          <w:rFonts w:ascii="Times New Roman" w:hAnsi="Times New Roman"/>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51EA3">
        <w:rPr>
          <w:rFonts w:ascii="Times New Roman" w:hAnsi="Times New Roman"/>
          <w:b/>
          <w:i/>
          <w:sz w:val="24"/>
          <w:szCs w:val="24"/>
        </w:rPr>
        <w:t>внешней оценкой</w:t>
      </w:r>
      <w:r w:rsidRPr="00E51EA3">
        <w:rPr>
          <w:rFonts w:ascii="Times New Roman" w:hAnsi="Times New Roman"/>
          <w:sz w:val="24"/>
          <w:szCs w:val="24"/>
        </w:rPr>
        <w:t xml:space="preserve">. </w:t>
      </w:r>
    </w:p>
    <w:p w:rsidR="00EF6253" w:rsidRPr="00E51EA3" w:rsidRDefault="00EF6253" w:rsidP="00E51EA3">
      <w:pPr>
        <w:spacing w:after="0" w:line="240" w:lineRule="auto"/>
        <w:ind w:firstLine="852"/>
        <w:jc w:val="both"/>
        <w:rPr>
          <w:rFonts w:ascii="Times New Roman" w:hAnsi="Times New Roman"/>
          <w:sz w:val="24"/>
          <w:szCs w:val="24"/>
        </w:rPr>
      </w:pPr>
      <w:r w:rsidRPr="00E51EA3">
        <w:rPr>
          <w:rFonts w:ascii="Times New Roman" w:hAnsi="Times New Roman"/>
          <w:sz w:val="24"/>
          <w:szCs w:val="24"/>
        </w:rPr>
        <w:t>Основным объектом, содержательной и критериальной базой</w:t>
      </w:r>
      <w:r w:rsidRPr="00E51EA3">
        <w:rPr>
          <w:rFonts w:ascii="Times New Roman" w:hAnsi="Times New Roman"/>
          <w:b/>
          <w:sz w:val="24"/>
          <w:szCs w:val="24"/>
        </w:rPr>
        <w:t xml:space="preserve"> итоговой оценки</w:t>
      </w:r>
      <w:r w:rsidRPr="00E51EA3">
        <w:rPr>
          <w:rFonts w:ascii="Times New Roman" w:hAnsi="Times New Roman"/>
          <w:sz w:val="24"/>
          <w:szCs w:val="24"/>
        </w:rPr>
        <w:t xml:space="preserve"> подготовки выпускников на уровне основного общего образования в соответствии со </w:t>
      </w:r>
      <w:r w:rsidRPr="00E51EA3">
        <w:rPr>
          <w:rFonts w:ascii="Times New Roman" w:hAnsi="Times New Roman"/>
          <w:sz w:val="24"/>
          <w:szCs w:val="24"/>
        </w:rPr>
        <w:lastRenderedPageBreak/>
        <w:t xml:space="preserve">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EF6253" w:rsidRPr="00E51EA3" w:rsidRDefault="00EF6253" w:rsidP="00E51EA3">
      <w:pPr>
        <w:spacing w:after="0" w:line="240" w:lineRule="auto"/>
        <w:jc w:val="both"/>
        <w:rPr>
          <w:rFonts w:ascii="Times New Roman" w:hAnsi="Times New Roman"/>
          <w:sz w:val="24"/>
          <w:szCs w:val="24"/>
        </w:rPr>
      </w:pPr>
    </w:p>
    <w:p w:rsidR="00036C21" w:rsidRDefault="00784845" w:rsidP="00036C21">
      <w:pPr>
        <w:pStyle w:val="1"/>
        <w:spacing w:before="0" w:after="0" w:line="240" w:lineRule="auto"/>
        <w:jc w:val="center"/>
        <w:rPr>
          <w:rFonts w:ascii="Times New Roman" w:hAnsi="Times New Roman"/>
          <w:sz w:val="24"/>
          <w:szCs w:val="24"/>
        </w:rPr>
      </w:pPr>
      <w:r w:rsidRPr="00E51EA3">
        <w:rPr>
          <w:rFonts w:ascii="Times New Roman" w:hAnsi="Times New Roman"/>
          <w:sz w:val="24"/>
          <w:szCs w:val="24"/>
        </w:rPr>
        <w:t xml:space="preserve">РАЗДЕЛ 2. </w:t>
      </w:r>
    </w:p>
    <w:p w:rsidR="00784845" w:rsidRPr="00E51EA3" w:rsidRDefault="00784845" w:rsidP="00036C21">
      <w:pPr>
        <w:pStyle w:val="1"/>
        <w:spacing w:before="0" w:after="0" w:line="240" w:lineRule="auto"/>
        <w:jc w:val="center"/>
        <w:rPr>
          <w:rFonts w:ascii="Times New Roman" w:hAnsi="Times New Roman"/>
          <w:sz w:val="24"/>
          <w:szCs w:val="24"/>
        </w:rPr>
      </w:pPr>
      <w:r w:rsidRPr="00E51EA3">
        <w:rPr>
          <w:rFonts w:ascii="Times New Roman" w:hAnsi="Times New Roman"/>
          <w:sz w:val="24"/>
          <w:szCs w:val="24"/>
        </w:rPr>
        <w:t>Содержательный</w:t>
      </w:r>
    </w:p>
    <w:p w:rsidR="00784845" w:rsidRPr="00E51EA3" w:rsidRDefault="00784845" w:rsidP="00036C21">
      <w:pPr>
        <w:tabs>
          <w:tab w:val="center" w:pos="346"/>
          <w:tab w:val="center" w:pos="5515"/>
        </w:tabs>
        <w:spacing w:after="0" w:line="240" w:lineRule="auto"/>
        <w:jc w:val="center"/>
        <w:rPr>
          <w:rFonts w:ascii="Times New Roman" w:hAnsi="Times New Roman"/>
          <w:sz w:val="24"/>
          <w:szCs w:val="24"/>
        </w:rPr>
      </w:pPr>
      <w:r w:rsidRPr="00E51EA3">
        <w:rPr>
          <w:rFonts w:ascii="Times New Roman" w:hAnsi="Times New Roman"/>
          <w:b/>
          <w:sz w:val="24"/>
          <w:szCs w:val="24"/>
        </w:rPr>
        <w:t>Описание   способов   и  приемов,  посредством  которых   лица   с   ОВЗ</w:t>
      </w:r>
    </w:p>
    <w:p w:rsidR="00784845" w:rsidRPr="00E51EA3" w:rsidRDefault="00784845" w:rsidP="00036C21">
      <w:pPr>
        <w:spacing w:after="0" w:line="240" w:lineRule="auto"/>
        <w:ind w:hanging="10"/>
        <w:jc w:val="center"/>
        <w:rPr>
          <w:rFonts w:ascii="Times New Roman" w:hAnsi="Times New Roman"/>
          <w:sz w:val="24"/>
          <w:szCs w:val="24"/>
        </w:rPr>
      </w:pPr>
      <w:r w:rsidRPr="00E51EA3">
        <w:rPr>
          <w:rFonts w:ascii="Times New Roman" w:hAnsi="Times New Roman"/>
          <w:b/>
          <w:sz w:val="24"/>
          <w:szCs w:val="24"/>
        </w:rPr>
        <w:t xml:space="preserve">(ЗПР)        осваивают       основное       содержание  учебных      предметов     на     </w:t>
      </w:r>
      <w:r w:rsidRPr="00E51EA3">
        <w:rPr>
          <w:rFonts w:ascii="Times New Roman" w:hAnsi="Times New Roman"/>
          <w:sz w:val="24"/>
          <w:szCs w:val="24"/>
        </w:rPr>
        <w:tab/>
      </w:r>
      <w:r w:rsidRPr="00E51EA3">
        <w:rPr>
          <w:rFonts w:ascii="Times New Roman" w:hAnsi="Times New Roman"/>
          <w:b/>
          <w:sz w:val="24"/>
          <w:szCs w:val="24"/>
        </w:rPr>
        <w:t xml:space="preserve">уровне </w:t>
      </w:r>
      <w:r w:rsidRPr="00E51EA3">
        <w:rPr>
          <w:rFonts w:ascii="Times New Roman" w:hAnsi="Times New Roman"/>
          <w:b/>
          <w:sz w:val="24"/>
          <w:szCs w:val="24"/>
        </w:rPr>
        <w:tab/>
      </w:r>
      <w:r w:rsidRPr="00E51EA3">
        <w:rPr>
          <w:rFonts w:ascii="Times New Roman" w:hAnsi="Times New Roman"/>
          <w:b/>
          <w:sz w:val="24"/>
          <w:szCs w:val="24"/>
        </w:rPr>
        <w:tab/>
      </w:r>
      <w:r w:rsidRPr="00E51EA3">
        <w:rPr>
          <w:rFonts w:ascii="Times New Roman" w:hAnsi="Times New Roman"/>
          <w:b/>
          <w:sz w:val="24"/>
          <w:szCs w:val="24"/>
        </w:rPr>
        <w:tab/>
        <w:t xml:space="preserve">основного </w:t>
      </w:r>
      <w:r w:rsidRPr="00E51EA3">
        <w:rPr>
          <w:rFonts w:ascii="Times New Roman" w:hAnsi="Times New Roman"/>
          <w:b/>
          <w:sz w:val="24"/>
          <w:szCs w:val="24"/>
        </w:rPr>
        <w:tab/>
      </w:r>
      <w:r w:rsidRPr="00E51EA3">
        <w:rPr>
          <w:rFonts w:ascii="Times New Roman" w:hAnsi="Times New Roman"/>
          <w:b/>
          <w:sz w:val="24"/>
          <w:szCs w:val="24"/>
        </w:rPr>
        <w:tab/>
        <w:t xml:space="preserve">общего  </w:t>
      </w:r>
      <w:r w:rsidRPr="00E51EA3">
        <w:rPr>
          <w:rFonts w:ascii="Times New Roman" w:hAnsi="Times New Roman"/>
          <w:b/>
          <w:sz w:val="24"/>
          <w:szCs w:val="24"/>
        </w:rPr>
        <w:tab/>
        <w:t>образования.</w:t>
      </w:r>
    </w:p>
    <w:p w:rsidR="00DA1D4E" w:rsidRPr="00E51EA3" w:rsidRDefault="00784845" w:rsidP="00E51EA3">
      <w:pPr>
        <w:tabs>
          <w:tab w:val="center" w:pos="1057"/>
          <w:tab w:val="center" w:pos="3314"/>
          <w:tab w:val="center" w:pos="5515"/>
          <w:tab w:val="center" w:pos="7219"/>
          <w:tab w:val="center" w:pos="9122"/>
        </w:tabs>
        <w:spacing w:after="0" w:line="240" w:lineRule="auto"/>
        <w:jc w:val="both"/>
        <w:rPr>
          <w:rFonts w:ascii="Times New Roman" w:hAnsi="Times New Roman"/>
          <w:sz w:val="24"/>
          <w:szCs w:val="24"/>
        </w:rPr>
      </w:pPr>
      <w:r w:rsidRPr="00E51EA3">
        <w:rPr>
          <w:rFonts w:ascii="Times New Roman" w:hAnsi="Times New Roman"/>
          <w:sz w:val="24"/>
          <w:szCs w:val="24"/>
        </w:rPr>
        <w:tab/>
      </w:r>
    </w:p>
    <w:p w:rsidR="00784845" w:rsidRPr="00E51EA3" w:rsidRDefault="00784845" w:rsidP="00036C21">
      <w:pPr>
        <w:tabs>
          <w:tab w:val="center" w:pos="1057"/>
          <w:tab w:val="center" w:pos="3314"/>
          <w:tab w:val="center" w:pos="5515"/>
          <w:tab w:val="center" w:pos="7219"/>
          <w:tab w:val="center" w:pos="9122"/>
        </w:tabs>
        <w:spacing w:after="0" w:line="240" w:lineRule="auto"/>
        <w:jc w:val="both"/>
        <w:rPr>
          <w:rFonts w:ascii="Times New Roman" w:hAnsi="Times New Roman"/>
          <w:sz w:val="24"/>
          <w:szCs w:val="24"/>
        </w:rPr>
      </w:pPr>
      <w:r w:rsidRPr="00E51EA3">
        <w:rPr>
          <w:rFonts w:ascii="Times New Roman" w:hAnsi="Times New Roman"/>
          <w:sz w:val="24"/>
          <w:szCs w:val="24"/>
        </w:rPr>
        <w:t xml:space="preserve">Содержание </w:t>
      </w:r>
      <w:r w:rsidRPr="00E51EA3">
        <w:rPr>
          <w:rFonts w:ascii="Times New Roman" w:hAnsi="Times New Roman"/>
          <w:sz w:val="24"/>
          <w:szCs w:val="24"/>
        </w:rPr>
        <w:tab/>
        <w:t xml:space="preserve">адаптированной </w:t>
      </w:r>
      <w:r w:rsidRPr="00E51EA3">
        <w:rPr>
          <w:rFonts w:ascii="Times New Roman" w:hAnsi="Times New Roman"/>
          <w:sz w:val="24"/>
          <w:szCs w:val="24"/>
        </w:rPr>
        <w:tab/>
        <w:t xml:space="preserve">программы </w:t>
      </w:r>
      <w:r w:rsidRPr="00E51EA3">
        <w:rPr>
          <w:rFonts w:ascii="Times New Roman" w:hAnsi="Times New Roman"/>
          <w:sz w:val="24"/>
          <w:szCs w:val="24"/>
        </w:rPr>
        <w:tab/>
        <w:t xml:space="preserve">должно </w:t>
      </w:r>
      <w:r w:rsidRPr="00E51EA3">
        <w:rPr>
          <w:rFonts w:ascii="Times New Roman" w:hAnsi="Times New Roman"/>
          <w:sz w:val="24"/>
          <w:szCs w:val="24"/>
        </w:rPr>
        <w:tab/>
        <w:t>содействовать:</w:t>
      </w:r>
    </w:p>
    <w:p w:rsidR="00784845" w:rsidRPr="00E51EA3" w:rsidRDefault="00784845" w:rsidP="00036C21">
      <w:pPr>
        <w:numPr>
          <w:ilvl w:val="0"/>
          <w:numId w:val="6"/>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умению    учеников    самостоятельно      планировать       учебную         работу,    осуществлять    целеполагание    в    знакомых    видах       деятельности совместно   с    педагогом ,  умению учеников осуществлять контроль и оценку собственного участия в разных видах деятельности,   умению учеников выстроить адекватное</w:t>
      </w:r>
    </w:p>
    <w:p w:rsidR="00784845" w:rsidRPr="00E51EA3" w:rsidRDefault="00784845" w:rsidP="00036C21">
      <w:pPr>
        <w:tabs>
          <w:tab w:val="center" w:pos="1190"/>
          <w:tab w:val="center" w:pos="3084"/>
          <w:tab w:val="center" w:pos="4869"/>
          <w:tab w:val="center" w:pos="6916"/>
          <w:tab w:val="center" w:pos="8292"/>
          <w:tab w:val="center" w:pos="9653"/>
        </w:tabs>
        <w:spacing w:after="0" w:line="240" w:lineRule="auto"/>
        <w:jc w:val="both"/>
        <w:rPr>
          <w:rFonts w:ascii="Times New Roman" w:hAnsi="Times New Roman"/>
          <w:sz w:val="24"/>
          <w:szCs w:val="24"/>
        </w:rPr>
      </w:pPr>
      <w:r w:rsidRPr="00E51EA3">
        <w:rPr>
          <w:rFonts w:ascii="Times New Roman" w:hAnsi="Times New Roman"/>
          <w:sz w:val="24"/>
          <w:szCs w:val="24"/>
        </w:rPr>
        <w:t xml:space="preserve">представление </w:t>
      </w:r>
      <w:r w:rsidRPr="00E51EA3">
        <w:rPr>
          <w:rFonts w:ascii="Times New Roman" w:hAnsi="Times New Roman"/>
          <w:sz w:val="24"/>
          <w:szCs w:val="24"/>
        </w:rPr>
        <w:tab/>
        <w:t xml:space="preserve">о </w:t>
      </w:r>
      <w:r w:rsidRPr="00E51EA3">
        <w:rPr>
          <w:rFonts w:ascii="Times New Roman" w:hAnsi="Times New Roman"/>
          <w:sz w:val="24"/>
          <w:szCs w:val="24"/>
        </w:rPr>
        <w:tab/>
        <w:t xml:space="preserve">собственном </w:t>
      </w:r>
      <w:r w:rsidRPr="00E51EA3">
        <w:rPr>
          <w:rFonts w:ascii="Times New Roman" w:hAnsi="Times New Roman"/>
          <w:sz w:val="24"/>
          <w:szCs w:val="24"/>
        </w:rPr>
        <w:tab/>
        <w:t xml:space="preserve">месте </w:t>
      </w:r>
      <w:r w:rsidRPr="00E51EA3">
        <w:rPr>
          <w:rFonts w:ascii="Times New Roman" w:hAnsi="Times New Roman"/>
          <w:sz w:val="24"/>
          <w:szCs w:val="24"/>
        </w:rPr>
        <w:tab/>
        <w:t xml:space="preserve">в </w:t>
      </w:r>
      <w:r w:rsidRPr="00E51EA3">
        <w:rPr>
          <w:rFonts w:ascii="Times New Roman" w:hAnsi="Times New Roman"/>
          <w:sz w:val="24"/>
          <w:szCs w:val="24"/>
        </w:rPr>
        <w:tab/>
        <w:t>мире,</w:t>
      </w:r>
    </w:p>
    <w:p w:rsidR="00784845" w:rsidRPr="00E51EA3" w:rsidRDefault="00784845" w:rsidP="00036C21">
      <w:pPr>
        <w:numPr>
          <w:ilvl w:val="0"/>
          <w:numId w:val="6"/>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осознать собственные предпочтения ивозможности; -                                   умению   учеников    адекватно    выражать  и  воспринимать  себя: свои мысли,</w:t>
      </w:r>
    </w:p>
    <w:p w:rsidR="00784845" w:rsidRPr="00E51EA3" w:rsidRDefault="00784845" w:rsidP="00036C21">
      <w:pPr>
        <w:spacing w:after="0" w:line="240" w:lineRule="auto"/>
        <w:jc w:val="both"/>
        <w:rPr>
          <w:rFonts w:ascii="Times New Roman" w:hAnsi="Times New Roman"/>
          <w:sz w:val="24"/>
          <w:szCs w:val="24"/>
        </w:rPr>
      </w:pPr>
      <w:r w:rsidRPr="00E51EA3">
        <w:rPr>
          <w:rFonts w:ascii="Times New Roman" w:hAnsi="Times New Roman"/>
          <w:sz w:val="24"/>
          <w:szCs w:val="24"/>
        </w:rPr>
        <w:t xml:space="preserve">ощущения, </w:t>
      </w:r>
      <w:r w:rsidRPr="00E51EA3">
        <w:rPr>
          <w:rFonts w:ascii="Times New Roman" w:hAnsi="Times New Roman"/>
          <w:sz w:val="24"/>
          <w:szCs w:val="24"/>
        </w:rPr>
        <w:tab/>
      </w:r>
      <w:r w:rsidRPr="00E51EA3">
        <w:rPr>
          <w:rFonts w:ascii="Times New Roman" w:hAnsi="Times New Roman"/>
          <w:sz w:val="24"/>
          <w:szCs w:val="24"/>
        </w:rPr>
        <w:tab/>
      </w:r>
      <w:r w:rsidRPr="00E51EA3">
        <w:rPr>
          <w:rFonts w:ascii="Times New Roman" w:hAnsi="Times New Roman"/>
          <w:sz w:val="24"/>
          <w:szCs w:val="24"/>
        </w:rPr>
        <w:tab/>
        <w:t xml:space="preserve">переживания, </w:t>
      </w:r>
      <w:r w:rsidRPr="00E51EA3">
        <w:rPr>
          <w:rFonts w:ascii="Times New Roman" w:hAnsi="Times New Roman"/>
          <w:sz w:val="24"/>
          <w:szCs w:val="24"/>
        </w:rPr>
        <w:tab/>
      </w:r>
      <w:r w:rsidRPr="00E51EA3">
        <w:rPr>
          <w:rFonts w:ascii="Times New Roman" w:hAnsi="Times New Roman"/>
          <w:sz w:val="24"/>
          <w:szCs w:val="24"/>
        </w:rPr>
        <w:tab/>
      </w:r>
      <w:r w:rsidRPr="00E51EA3">
        <w:rPr>
          <w:rFonts w:ascii="Times New Roman" w:hAnsi="Times New Roman"/>
          <w:sz w:val="24"/>
          <w:szCs w:val="24"/>
        </w:rPr>
        <w:tab/>
        <w:t>чувства,                 - умению учеников эффективно взаимодействовать со сверстниками, взрослыми и</w:t>
      </w:r>
    </w:p>
    <w:p w:rsidR="00784845" w:rsidRPr="00E51EA3" w:rsidRDefault="00784845" w:rsidP="00036C21">
      <w:pPr>
        <w:spacing w:after="0" w:line="240" w:lineRule="auto"/>
        <w:jc w:val="both"/>
        <w:rPr>
          <w:rFonts w:ascii="Times New Roman" w:hAnsi="Times New Roman"/>
          <w:sz w:val="24"/>
          <w:szCs w:val="24"/>
        </w:rPr>
      </w:pPr>
      <w:r w:rsidRPr="00E51EA3">
        <w:rPr>
          <w:rFonts w:ascii="Times New Roman" w:hAnsi="Times New Roman"/>
          <w:sz w:val="24"/>
          <w:szCs w:val="24"/>
        </w:rPr>
        <w:t>младшими детьми, осуществляя разнообразную совместную деятельность с ними,</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-подготовке  учащихся   к   выбору   профессии,  умению учеников организовать систему  социальной  жизнедеятельности.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Минимальный фонд знаний у учащихся ЗПР по математике, русскому языку,  иностранному языку, химии, физике, информатике, несформированность приемов учебной деятельности, основных операций мышления не позволяют им активно включаться в учебный процесс, а также могут формировать у них негативное отношение к учебе. Поэтому обучение осуществляется в классах для детей с ОВЗ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VII вида (ЗПР) на доступном для такой категории школьников уровне.                   Отбор материала выполняется на основе принципа минимального числа вводимых понятий и с учетом интересов обучающихся, их потребностей и возможностей, на основании психолого-медико-педагогических рекомендаций.   Учебный материал  отбирается для повышения социальной адаптации детей с ОВЗ средствами предмета и систематизируется таким образом, чтобы можно было объяснить на доступном для учащихся уровне современные представления о любой стороне явлений окружающего мира: применять полученные знания и умения для объяснения разнообразных явлений и свойств веществ (безопасной работы с веществами в быту и на производстве (химия)), предупреждать явления, наносящие вред здоровью человека и окружающей среде.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Основными методическими принципами построения содержания учебного материала в классах для обучающихся с ОВЗ VII вида (ЗПР) является: усиление роли практической направленности изучаемого материала, опора на жизненный опыт ребенка, соблюдение в определении объема изучаемого материала,  принципа необходимости и достаточности, введение в содержание учебных программ коррекционных разделов, предусматривающих активизацию познавательной деятельности. При отборе материала для адаптированной программы учитываются следующие психические особенности детей: замедленный темп, узость, недифференцированность восприятий, неустойчивое внимание, малый объем памяти, неточность и затруднения при воспроизведении материала, несформированность мыслительных операций анализа, синтеза, сравнения, обобщения, нарушения речи, слабость обобщающей функции мышления и речи.  Поэтому все понятия даются в плане их практического значения, применения в повседневной жизни, трудовой деятельности, повышения социальной адаптации детей с ЗПР средствами предмета  В поурочном планировании указывается коррекционно-развивающая цель. Реализация коррекционно-развивающей цели предполагает включение в урок специальных  коррекционно-</w:t>
      </w:r>
      <w:r w:rsidRPr="00E51EA3">
        <w:rPr>
          <w:rFonts w:ascii="Times New Roman" w:hAnsi="Times New Roman"/>
          <w:sz w:val="24"/>
          <w:szCs w:val="24"/>
        </w:rPr>
        <w:lastRenderedPageBreak/>
        <w:t xml:space="preserve">развивающих упражнениий для совершенствования высших психических функций, эмоционально-волевой, познавательной сфер и пр. Эти упражнения должны носить ежедневный характер и проводиться в начале каждого урока.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Коррекционная направленность урока </w:t>
      </w:r>
      <w:r w:rsidRPr="00E51EA3">
        <w:rPr>
          <w:rFonts w:ascii="Times New Roman" w:hAnsi="Times New Roman"/>
          <w:b/>
          <w:sz w:val="24"/>
          <w:szCs w:val="24"/>
        </w:rPr>
        <w:t>- с</w:t>
      </w:r>
      <w:r w:rsidRPr="00E51EA3">
        <w:rPr>
          <w:rFonts w:ascii="Times New Roman" w:hAnsi="Times New Roman"/>
          <w:sz w:val="24"/>
          <w:szCs w:val="24"/>
        </w:rPr>
        <w:t xml:space="preserve">оздание для каждого ученика ситуации успеха, сравнение его с самим собой осуществляют учителя школы: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Формирование интереса к предмету, выработка положительной мотивации к учебной деятельности.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Включение в содержание учебного материала информации, </w:t>
      </w:r>
      <w:r w:rsidR="009C2029" w:rsidRPr="00E51EA3">
        <w:rPr>
          <w:rFonts w:ascii="Times New Roman" w:hAnsi="Times New Roman"/>
          <w:sz w:val="24"/>
          <w:szCs w:val="24"/>
          <w:lang w:val="en-US"/>
        </w:rPr>
        <w:t>c</w:t>
      </w:r>
      <w:r w:rsidRPr="00E51EA3">
        <w:rPr>
          <w:rFonts w:ascii="Times New Roman" w:hAnsi="Times New Roman"/>
          <w:sz w:val="24"/>
          <w:szCs w:val="24"/>
        </w:rPr>
        <w:t xml:space="preserve">пособствующей повышению уровня общего интеллектуального развития детей.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Обучение приемам и способам деятельности с письменной инструкцией, дидактическими материалами, составлению алгоритма.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Формирование навыков самоконтроля, самооценки.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Способы развития монологической речи (обязательно).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Развитие диалогической речи и культура общения.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Коррекция психических функций, направленная на развитие ученика, с опорой на материал урока.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Охрана психического, физического здоровья учащихся.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Развитие познавательной активности (использование продуктивных видов деятельности, включение потенциальных и творческих возможностей ученика и др.).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Организация восприятия с опорой на анализаторы.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Ликвидация </w:t>
      </w:r>
      <w:r w:rsidRPr="00E51EA3">
        <w:rPr>
          <w:rFonts w:ascii="Times New Roman" w:hAnsi="Times New Roman"/>
          <w:sz w:val="24"/>
          <w:szCs w:val="24"/>
        </w:rPr>
        <w:tab/>
        <w:t xml:space="preserve">пробелов </w:t>
      </w:r>
      <w:r w:rsidRPr="00E51EA3">
        <w:rPr>
          <w:rFonts w:ascii="Times New Roman" w:hAnsi="Times New Roman"/>
          <w:sz w:val="24"/>
          <w:szCs w:val="24"/>
        </w:rPr>
        <w:tab/>
        <w:t xml:space="preserve">в </w:t>
      </w:r>
      <w:r w:rsidRPr="00E51EA3">
        <w:rPr>
          <w:rFonts w:ascii="Times New Roman" w:hAnsi="Times New Roman"/>
          <w:sz w:val="24"/>
          <w:szCs w:val="24"/>
        </w:rPr>
        <w:tab/>
        <w:t xml:space="preserve">знаниях, пропедевтика </w:t>
      </w:r>
      <w:r w:rsidRPr="00E51EA3">
        <w:rPr>
          <w:rFonts w:ascii="Times New Roman" w:hAnsi="Times New Roman"/>
          <w:sz w:val="24"/>
          <w:szCs w:val="24"/>
        </w:rPr>
        <w:tab/>
        <w:t xml:space="preserve">усвоения </w:t>
      </w:r>
      <w:r w:rsidRPr="00E51EA3">
        <w:rPr>
          <w:rFonts w:ascii="Times New Roman" w:hAnsi="Times New Roman"/>
          <w:sz w:val="24"/>
          <w:szCs w:val="24"/>
        </w:rPr>
        <w:tab/>
        <w:t xml:space="preserve">нового материала.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Реализация </w:t>
      </w:r>
      <w:r w:rsidRPr="00E51EA3">
        <w:rPr>
          <w:rFonts w:ascii="Times New Roman" w:hAnsi="Times New Roman"/>
          <w:sz w:val="24"/>
          <w:szCs w:val="24"/>
        </w:rPr>
        <w:tab/>
        <w:t xml:space="preserve">принципов </w:t>
      </w:r>
      <w:r w:rsidRPr="00E51EA3">
        <w:rPr>
          <w:rFonts w:ascii="Times New Roman" w:hAnsi="Times New Roman"/>
          <w:sz w:val="24"/>
          <w:szCs w:val="24"/>
        </w:rPr>
        <w:tab/>
        <w:t xml:space="preserve">дифференцированного </w:t>
      </w:r>
      <w:r w:rsidRPr="00E51EA3">
        <w:rPr>
          <w:rFonts w:ascii="Times New Roman" w:hAnsi="Times New Roman"/>
          <w:sz w:val="24"/>
          <w:szCs w:val="24"/>
        </w:rPr>
        <w:tab/>
        <w:t xml:space="preserve">подхода </w:t>
      </w:r>
      <w:r w:rsidRPr="00E51EA3">
        <w:rPr>
          <w:rFonts w:ascii="Times New Roman" w:hAnsi="Times New Roman"/>
          <w:sz w:val="24"/>
          <w:szCs w:val="24"/>
        </w:rPr>
        <w:tab/>
        <w:t xml:space="preserve">и индивидуального </w:t>
      </w:r>
      <w:r w:rsidRPr="00E51EA3">
        <w:rPr>
          <w:rFonts w:ascii="Times New Roman" w:hAnsi="Times New Roman"/>
          <w:sz w:val="24"/>
          <w:szCs w:val="24"/>
        </w:rPr>
        <w:tab/>
        <w:t xml:space="preserve">обучения, </w:t>
      </w:r>
      <w:r w:rsidRPr="00E51EA3">
        <w:rPr>
          <w:rFonts w:ascii="Times New Roman" w:hAnsi="Times New Roman"/>
          <w:sz w:val="24"/>
          <w:szCs w:val="24"/>
        </w:rPr>
        <w:tab/>
        <w:t xml:space="preserve">исходя </w:t>
      </w:r>
      <w:r w:rsidRPr="00E51EA3">
        <w:rPr>
          <w:rFonts w:ascii="Times New Roman" w:hAnsi="Times New Roman"/>
          <w:sz w:val="24"/>
          <w:szCs w:val="24"/>
        </w:rPr>
        <w:tab/>
        <w:t xml:space="preserve">из </w:t>
      </w:r>
      <w:r w:rsidRPr="00E51EA3">
        <w:rPr>
          <w:rFonts w:ascii="Times New Roman" w:hAnsi="Times New Roman"/>
          <w:sz w:val="24"/>
          <w:szCs w:val="24"/>
        </w:rPr>
        <w:tab/>
        <w:t xml:space="preserve">результатов </w:t>
      </w:r>
      <w:r w:rsidRPr="00E51EA3">
        <w:rPr>
          <w:rFonts w:ascii="Times New Roman" w:hAnsi="Times New Roman"/>
          <w:sz w:val="24"/>
          <w:szCs w:val="24"/>
        </w:rPr>
        <w:tab/>
        <w:t xml:space="preserve">психологопедагогической диагностики.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Использование эффективных инновационных технологий.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Обеспечение эмоционального комфорта, в том числе через доверительные межличностные отношения. </w:t>
      </w:r>
    </w:p>
    <w:p w:rsidR="00784845" w:rsidRPr="00E51EA3" w:rsidRDefault="00784845" w:rsidP="00E51EA3">
      <w:pPr>
        <w:numPr>
          <w:ilvl w:val="0"/>
          <w:numId w:val="7"/>
        </w:numPr>
        <w:spacing w:after="0" w:line="240" w:lineRule="auto"/>
        <w:ind w:left="0" w:hanging="360"/>
        <w:jc w:val="both"/>
        <w:rPr>
          <w:rFonts w:ascii="Times New Roman" w:hAnsi="Times New Roman"/>
          <w:sz w:val="24"/>
          <w:szCs w:val="24"/>
        </w:rPr>
      </w:pPr>
      <w:r w:rsidRPr="00E51EA3">
        <w:rPr>
          <w:rFonts w:ascii="Times New Roman" w:hAnsi="Times New Roman"/>
          <w:sz w:val="24"/>
          <w:szCs w:val="24"/>
        </w:rPr>
        <w:t xml:space="preserve">Определение и отслеживание ЗУН на каждом уроке (в течение урока Контроль </w:t>
      </w:r>
      <w:r w:rsidRPr="00E51EA3">
        <w:rPr>
          <w:rFonts w:ascii="Times New Roman" w:hAnsi="Times New Roman"/>
          <w:sz w:val="24"/>
          <w:szCs w:val="24"/>
        </w:rPr>
        <w:tab/>
        <w:t xml:space="preserve">за </w:t>
      </w:r>
      <w:r w:rsidRPr="00E51EA3">
        <w:rPr>
          <w:rFonts w:ascii="Times New Roman" w:hAnsi="Times New Roman"/>
          <w:sz w:val="24"/>
          <w:szCs w:val="24"/>
        </w:rPr>
        <w:tab/>
        <w:t xml:space="preserve">динамикой </w:t>
      </w:r>
      <w:r w:rsidRPr="00E51EA3">
        <w:rPr>
          <w:rFonts w:ascii="Times New Roman" w:hAnsi="Times New Roman"/>
          <w:sz w:val="24"/>
          <w:szCs w:val="24"/>
        </w:rPr>
        <w:tab/>
        <w:t xml:space="preserve">успешности </w:t>
      </w:r>
      <w:r w:rsidRPr="00E51EA3">
        <w:rPr>
          <w:rFonts w:ascii="Times New Roman" w:hAnsi="Times New Roman"/>
          <w:sz w:val="24"/>
          <w:szCs w:val="24"/>
        </w:rPr>
        <w:tab/>
        <w:t xml:space="preserve">(неуспешности) </w:t>
      </w:r>
      <w:r w:rsidRPr="00E51EA3">
        <w:rPr>
          <w:rFonts w:ascii="Times New Roman" w:hAnsi="Times New Roman"/>
          <w:sz w:val="24"/>
          <w:szCs w:val="24"/>
        </w:rPr>
        <w:tab/>
        <w:t xml:space="preserve">ученика.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Уроки   проводятся с применением таких </w:t>
      </w:r>
      <w:r w:rsidRPr="00E51EA3">
        <w:rPr>
          <w:rFonts w:ascii="Times New Roman" w:hAnsi="Times New Roman"/>
          <w:b/>
          <w:sz w:val="24"/>
          <w:szCs w:val="24"/>
        </w:rPr>
        <w:t>современных образовател</w:t>
      </w:r>
      <w:r w:rsidRPr="00E51EA3">
        <w:rPr>
          <w:rFonts w:ascii="Times New Roman" w:hAnsi="Times New Roman"/>
          <w:b/>
          <w:i/>
          <w:sz w:val="24"/>
          <w:szCs w:val="24"/>
        </w:rPr>
        <w:t>ь</w:t>
      </w:r>
      <w:r w:rsidRPr="00E51EA3">
        <w:rPr>
          <w:rFonts w:ascii="Times New Roman" w:hAnsi="Times New Roman"/>
          <w:b/>
          <w:sz w:val="24"/>
          <w:szCs w:val="24"/>
        </w:rPr>
        <w:t xml:space="preserve">ных технологий, </w:t>
      </w:r>
      <w:r w:rsidRPr="00E51EA3">
        <w:rPr>
          <w:rFonts w:ascii="Times New Roman" w:hAnsi="Times New Roman"/>
          <w:sz w:val="24"/>
          <w:szCs w:val="24"/>
        </w:rPr>
        <w:t xml:space="preserve">как:                                                                                                                         </w:t>
      </w:r>
    </w:p>
    <w:p w:rsidR="00784845" w:rsidRPr="00E51EA3" w:rsidRDefault="00784845" w:rsidP="00E51EA3">
      <w:pPr>
        <w:numPr>
          <w:ilvl w:val="4"/>
          <w:numId w:val="10"/>
        </w:numPr>
        <w:spacing w:after="0" w:line="240" w:lineRule="auto"/>
        <w:ind w:left="0" w:hanging="10"/>
        <w:jc w:val="both"/>
        <w:rPr>
          <w:rFonts w:ascii="Times New Roman" w:hAnsi="Times New Roman"/>
          <w:sz w:val="24"/>
          <w:szCs w:val="24"/>
        </w:rPr>
      </w:pPr>
      <w:r w:rsidRPr="00E51EA3">
        <w:rPr>
          <w:rFonts w:ascii="Times New Roman" w:hAnsi="Times New Roman"/>
          <w:b/>
          <w:sz w:val="24"/>
          <w:szCs w:val="24"/>
        </w:rPr>
        <w:t>Здоровьесберегающие технологии</w:t>
      </w:r>
      <w:r w:rsidRPr="00E51EA3">
        <w:rPr>
          <w:rFonts w:ascii="Times New Roman" w:hAnsi="Times New Roman"/>
          <w:sz w:val="24"/>
          <w:szCs w:val="24"/>
        </w:rPr>
        <w:t xml:space="preserve">: равномерное распределение во время урока различных видов заданий, чередование мыслительной деятельности </w:t>
      </w:r>
      <w:r w:rsidRPr="00E51EA3">
        <w:rPr>
          <w:rFonts w:ascii="Times New Roman" w:hAnsi="Times New Roman"/>
          <w:sz w:val="24"/>
          <w:szCs w:val="24"/>
        </w:rPr>
        <w:tab/>
        <w:t xml:space="preserve">с </w:t>
      </w:r>
      <w:r w:rsidRPr="00E51EA3">
        <w:rPr>
          <w:rFonts w:ascii="Times New Roman" w:hAnsi="Times New Roman"/>
          <w:sz w:val="24"/>
          <w:szCs w:val="24"/>
        </w:rPr>
        <w:tab/>
        <w:t xml:space="preserve">физминутками </w:t>
      </w:r>
      <w:r w:rsidRPr="00E51EA3">
        <w:rPr>
          <w:rFonts w:ascii="Times New Roman" w:hAnsi="Times New Roman"/>
          <w:sz w:val="24"/>
          <w:szCs w:val="24"/>
        </w:rPr>
        <w:tab/>
        <w:t xml:space="preserve">(гимнастика </w:t>
      </w:r>
      <w:r w:rsidRPr="00E51EA3">
        <w:rPr>
          <w:rFonts w:ascii="Times New Roman" w:hAnsi="Times New Roman"/>
          <w:sz w:val="24"/>
          <w:szCs w:val="24"/>
        </w:rPr>
        <w:tab/>
        <w:t xml:space="preserve">для </w:t>
      </w:r>
      <w:r w:rsidRPr="00E51EA3">
        <w:rPr>
          <w:rFonts w:ascii="Times New Roman" w:hAnsi="Times New Roman"/>
          <w:sz w:val="24"/>
          <w:szCs w:val="24"/>
        </w:rPr>
        <w:tab/>
        <w:t xml:space="preserve">глаз, </w:t>
      </w:r>
      <w:r w:rsidRPr="00E51EA3">
        <w:rPr>
          <w:rFonts w:ascii="Times New Roman" w:hAnsi="Times New Roman"/>
          <w:sz w:val="24"/>
          <w:szCs w:val="24"/>
        </w:rPr>
        <w:tab/>
        <w:t xml:space="preserve">дыхательная гимнастика, физкультминутка – физкультура для мышц тела), определение времени подачи сложного учебного материала, нормативное применение </w:t>
      </w:r>
    </w:p>
    <w:p w:rsidR="00784845" w:rsidRPr="00E51EA3" w:rsidRDefault="00784845" w:rsidP="00E51EA3">
      <w:pPr>
        <w:tabs>
          <w:tab w:val="center" w:pos="1372"/>
          <w:tab w:val="center" w:pos="3894"/>
        </w:tabs>
        <w:spacing w:after="0" w:line="240" w:lineRule="auto"/>
        <w:jc w:val="both"/>
        <w:rPr>
          <w:rFonts w:ascii="Times New Roman" w:hAnsi="Times New Roman"/>
          <w:sz w:val="24"/>
          <w:szCs w:val="24"/>
        </w:rPr>
      </w:pPr>
      <w:r w:rsidRPr="00E51EA3">
        <w:rPr>
          <w:rFonts w:ascii="Times New Roman" w:hAnsi="Times New Roman"/>
          <w:sz w:val="24"/>
          <w:szCs w:val="24"/>
        </w:rPr>
        <w:tab/>
        <w:t xml:space="preserve">ТСО.                             </w:t>
      </w:r>
      <w:r w:rsidRPr="00E51EA3">
        <w:rPr>
          <w:rFonts w:ascii="Times New Roman" w:hAnsi="Times New Roman"/>
          <w:sz w:val="24"/>
          <w:szCs w:val="24"/>
        </w:rPr>
        <w:tab/>
      </w:r>
    </w:p>
    <w:p w:rsidR="00784845" w:rsidRPr="00E51EA3" w:rsidRDefault="00784845" w:rsidP="00E51EA3">
      <w:pPr>
        <w:numPr>
          <w:ilvl w:val="4"/>
          <w:numId w:val="10"/>
        </w:numPr>
        <w:spacing w:after="0" w:line="240" w:lineRule="auto"/>
        <w:ind w:left="0" w:hanging="10"/>
        <w:jc w:val="both"/>
        <w:rPr>
          <w:rFonts w:ascii="Times New Roman" w:hAnsi="Times New Roman"/>
          <w:sz w:val="24"/>
          <w:szCs w:val="24"/>
        </w:rPr>
      </w:pPr>
      <w:r w:rsidRPr="00E51EA3">
        <w:rPr>
          <w:rFonts w:ascii="Times New Roman" w:hAnsi="Times New Roman"/>
          <w:b/>
          <w:sz w:val="24"/>
          <w:szCs w:val="24"/>
        </w:rPr>
        <w:t xml:space="preserve">Игровые </w:t>
      </w:r>
      <w:r w:rsidRPr="00E51EA3">
        <w:rPr>
          <w:rFonts w:ascii="Times New Roman" w:hAnsi="Times New Roman"/>
          <w:b/>
          <w:sz w:val="24"/>
          <w:szCs w:val="24"/>
        </w:rPr>
        <w:tab/>
        <w:t xml:space="preserve">технологии </w:t>
      </w:r>
      <w:r w:rsidRPr="00E51EA3">
        <w:rPr>
          <w:rFonts w:ascii="Times New Roman" w:hAnsi="Times New Roman"/>
          <w:b/>
          <w:sz w:val="24"/>
          <w:szCs w:val="24"/>
        </w:rPr>
        <w:tab/>
      </w:r>
      <w:r w:rsidRPr="00E51EA3">
        <w:rPr>
          <w:rFonts w:ascii="Times New Roman" w:hAnsi="Times New Roman"/>
          <w:sz w:val="24"/>
          <w:szCs w:val="24"/>
        </w:rPr>
        <w:t xml:space="preserve">(расширение </w:t>
      </w:r>
      <w:r w:rsidRPr="00E51EA3">
        <w:rPr>
          <w:rFonts w:ascii="Times New Roman" w:hAnsi="Times New Roman"/>
          <w:sz w:val="24"/>
          <w:szCs w:val="24"/>
        </w:rPr>
        <w:tab/>
        <w:t xml:space="preserve">кругозора, </w:t>
      </w:r>
      <w:r w:rsidRPr="00E51EA3">
        <w:rPr>
          <w:rFonts w:ascii="Times New Roman" w:hAnsi="Times New Roman"/>
          <w:sz w:val="24"/>
          <w:szCs w:val="24"/>
        </w:rPr>
        <w:tab/>
        <w:t xml:space="preserve">развитие познавательной </w:t>
      </w:r>
      <w:r w:rsidRPr="00E51EA3">
        <w:rPr>
          <w:rFonts w:ascii="Times New Roman" w:hAnsi="Times New Roman"/>
          <w:sz w:val="24"/>
          <w:szCs w:val="24"/>
        </w:rPr>
        <w:tab/>
        <w:t>деятельности)</w:t>
      </w:r>
      <w:r w:rsidRPr="00E51EA3">
        <w:rPr>
          <w:rFonts w:ascii="Times New Roman" w:hAnsi="Times New Roman"/>
          <w:b/>
          <w:sz w:val="24"/>
          <w:szCs w:val="24"/>
        </w:rPr>
        <w:t xml:space="preserve">. </w:t>
      </w:r>
      <w:r w:rsidRPr="00E51EA3">
        <w:rPr>
          <w:rFonts w:ascii="Times New Roman" w:hAnsi="Times New Roman"/>
          <w:b/>
          <w:sz w:val="24"/>
          <w:szCs w:val="24"/>
        </w:rPr>
        <w:tab/>
      </w:r>
      <w:r w:rsidRPr="00E51EA3">
        <w:rPr>
          <w:rFonts w:ascii="Times New Roman" w:hAnsi="Times New Roman"/>
          <w:sz w:val="24"/>
          <w:szCs w:val="24"/>
        </w:rPr>
        <w:t xml:space="preserve">Игра </w:t>
      </w:r>
      <w:r w:rsidRPr="00E51EA3">
        <w:rPr>
          <w:rFonts w:ascii="Times New Roman" w:hAnsi="Times New Roman"/>
          <w:sz w:val="24"/>
          <w:szCs w:val="24"/>
        </w:rPr>
        <w:tab/>
        <w:t xml:space="preserve">является </w:t>
      </w:r>
      <w:r w:rsidRPr="00E51EA3">
        <w:rPr>
          <w:rFonts w:ascii="Times New Roman" w:hAnsi="Times New Roman"/>
          <w:sz w:val="24"/>
          <w:szCs w:val="24"/>
        </w:rPr>
        <w:tab/>
        <w:t xml:space="preserve">ценным </w:t>
      </w:r>
      <w:r w:rsidRPr="00E51EA3">
        <w:rPr>
          <w:rFonts w:ascii="Times New Roman" w:hAnsi="Times New Roman"/>
          <w:sz w:val="24"/>
          <w:szCs w:val="24"/>
        </w:rPr>
        <w:tab/>
        <w:t xml:space="preserve">средством воспитания умственной активности детей, она стимулирует психические процессы, вызывает у учащихся живой интерес к процессу познания. Учащиеся лучше усваивают материал в игре.В ней дети охотно представляют значительные трудности, тренируют свои силы, развивают способности и умения. Она помогает сделать любой учебный материал увлекательным, создаёт радостное рабочее настроение, облегчает процесс усвоения знаний.                                                                                                            </w:t>
      </w:r>
    </w:p>
    <w:p w:rsidR="00784845" w:rsidRPr="00E51EA3" w:rsidRDefault="00784845" w:rsidP="00E51EA3">
      <w:pPr>
        <w:numPr>
          <w:ilvl w:val="4"/>
          <w:numId w:val="10"/>
        </w:numPr>
        <w:spacing w:after="0" w:line="240" w:lineRule="auto"/>
        <w:ind w:left="0" w:hanging="10"/>
        <w:jc w:val="both"/>
        <w:rPr>
          <w:rFonts w:ascii="Times New Roman" w:hAnsi="Times New Roman"/>
          <w:sz w:val="24"/>
          <w:szCs w:val="24"/>
        </w:rPr>
      </w:pPr>
      <w:r w:rsidRPr="00E51EA3">
        <w:rPr>
          <w:rFonts w:ascii="Times New Roman" w:hAnsi="Times New Roman"/>
          <w:b/>
          <w:sz w:val="24"/>
          <w:szCs w:val="24"/>
        </w:rPr>
        <w:t xml:space="preserve">Сказкотерапия – </w:t>
      </w:r>
      <w:r w:rsidRPr="00E51EA3">
        <w:rPr>
          <w:rFonts w:ascii="Times New Roman" w:hAnsi="Times New Roman"/>
          <w:sz w:val="24"/>
          <w:szCs w:val="24"/>
        </w:rPr>
        <w:t xml:space="preserve">это способ воспитания у ребенка особого отношения к миру; это способ передачи ребёнку необходимых моральных норм и правил. Такая информация </w:t>
      </w:r>
      <w:r w:rsidRPr="00E51EA3">
        <w:rPr>
          <w:rFonts w:ascii="Times New Roman" w:hAnsi="Times New Roman"/>
          <w:sz w:val="24"/>
          <w:szCs w:val="24"/>
        </w:rPr>
        <w:lastRenderedPageBreak/>
        <w:t xml:space="preserve">заложена в фольклорных сказках и преданиях, былинах, притчах. 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 Слушая и воспринимая сказки, человек встраивает их в свой жизненный сценарий, формирует его.                   4.  </w:t>
      </w:r>
      <w:r w:rsidRPr="00E51EA3">
        <w:rPr>
          <w:rFonts w:ascii="Times New Roman" w:hAnsi="Times New Roman"/>
          <w:b/>
          <w:sz w:val="24"/>
          <w:szCs w:val="24"/>
        </w:rPr>
        <w:t xml:space="preserve">Обучение в сотрудничестве </w:t>
      </w:r>
      <w:r w:rsidRPr="00E51EA3">
        <w:rPr>
          <w:rFonts w:ascii="Times New Roman" w:hAnsi="Times New Roman"/>
          <w:sz w:val="24"/>
          <w:szCs w:val="24"/>
        </w:rPr>
        <w:t xml:space="preserve">(командная работа).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w:t>
      </w:r>
    </w:p>
    <w:p w:rsidR="00784845" w:rsidRPr="00E51EA3" w:rsidRDefault="00784845" w:rsidP="00E51EA3">
      <w:pPr>
        <w:numPr>
          <w:ilvl w:val="3"/>
          <w:numId w:val="9"/>
        </w:numPr>
        <w:spacing w:after="0" w:line="240" w:lineRule="auto"/>
        <w:ind w:left="0" w:hanging="355"/>
        <w:jc w:val="both"/>
        <w:rPr>
          <w:rFonts w:ascii="Times New Roman" w:hAnsi="Times New Roman"/>
          <w:sz w:val="24"/>
          <w:szCs w:val="24"/>
        </w:rPr>
      </w:pPr>
      <w:r w:rsidRPr="00E51EA3">
        <w:rPr>
          <w:rFonts w:ascii="Times New Roman" w:hAnsi="Times New Roman"/>
          <w:b/>
          <w:sz w:val="24"/>
          <w:szCs w:val="24"/>
        </w:rPr>
        <w:t xml:space="preserve">Проблемное обучение </w:t>
      </w:r>
      <w:r w:rsidRPr="00E51EA3">
        <w:rPr>
          <w:rFonts w:ascii="Times New Roman" w:hAnsi="Times New Roman"/>
          <w:sz w:val="24"/>
          <w:szCs w:val="24"/>
        </w:rPr>
        <w:t xml:space="preserve">(например, отгадывание темы урока) – создание в учебной деятельности проблемной ситуации и организация активной самостоятельной деятельности учащихся по её разрешению, в результате чего происходит творческое овладение знаниями, умениями, навыками, </w:t>
      </w:r>
      <w:r w:rsidRPr="00E51EA3">
        <w:rPr>
          <w:rFonts w:ascii="Times New Roman" w:hAnsi="Times New Roman"/>
          <w:sz w:val="24"/>
          <w:szCs w:val="24"/>
        </w:rPr>
        <w:tab/>
        <w:t xml:space="preserve">развиваются </w:t>
      </w:r>
      <w:r w:rsidRPr="00E51EA3">
        <w:rPr>
          <w:rFonts w:ascii="Times New Roman" w:hAnsi="Times New Roman"/>
          <w:sz w:val="24"/>
          <w:szCs w:val="24"/>
        </w:rPr>
        <w:tab/>
        <w:t xml:space="preserve">мыслительные </w:t>
      </w:r>
      <w:r w:rsidRPr="00E51EA3">
        <w:rPr>
          <w:rFonts w:ascii="Times New Roman" w:hAnsi="Times New Roman"/>
          <w:sz w:val="24"/>
          <w:szCs w:val="24"/>
        </w:rPr>
        <w:tab/>
        <w:t xml:space="preserve">способности.                 </w:t>
      </w:r>
    </w:p>
    <w:p w:rsidR="00784845" w:rsidRPr="00E51EA3" w:rsidRDefault="00784845" w:rsidP="00E51EA3">
      <w:pPr>
        <w:numPr>
          <w:ilvl w:val="3"/>
          <w:numId w:val="9"/>
        </w:numPr>
        <w:spacing w:after="0" w:line="240" w:lineRule="auto"/>
        <w:ind w:left="0" w:hanging="355"/>
        <w:jc w:val="both"/>
        <w:rPr>
          <w:rFonts w:ascii="Times New Roman" w:hAnsi="Times New Roman"/>
          <w:sz w:val="24"/>
          <w:szCs w:val="24"/>
        </w:rPr>
      </w:pPr>
      <w:r w:rsidRPr="00E51EA3">
        <w:rPr>
          <w:rFonts w:ascii="Times New Roman" w:hAnsi="Times New Roman"/>
          <w:b/>
          <w:sz w:val="24"/>
          <w:szCs w:val="24"/>
        </w:rPr>
        <w:t xml:space="preserve">Американская образовательная технология (техника «послушать – сговориться – обсудить») </w:t>
      </w:r>
      <w:r w:rsidRPr="00E51EA3">
        <w:rPr>
          <w:rFonts w:ascii="Times New Roman" w:hAnsi="Times New Roman"/>
          <w:sz w:val="24"/>
          <w:szCs w:val="24"/>
        </w:rPr>
        <w:t xml:space="preserve">(Д. Ричардс, курс «Русская литература»). Учитель задает вопрос, предлагает продумать ответ, сказать участникам команды и после согласования с ними общее мнение предложить всему классу. Эта техника имеет очевидные преимущества: способствует активному усвоению знаний, вовлекает в предметную работу учеников с любыми уровнями подготовки.                                      </w:t>
      </w:r>
    </w:p>
    <w:p w:rsidR="00784845" w:rsidRPr="00E51EA3" w:rsidRDefault="00784845" w:rsidP="00E51EA3">
      <w:pPr>
        <w:numPr>
          <w:ilvl w:val="3"/>
          <w:numId w:val="9"/>
        </w:numPr>
        <w:spacing w:after="0" w:line="240" w:lineRule="auto"/>
        <w:ind w:left="0" w:hanging="355"/>
        <w:jc w:val="both"/>
        <w:rPr>
          <w:rFonts w:ascii="Times New Roman" w:hAnsi="Times New Roman"/>
          <w:sz w:val="24"/>
          <w:szCs w:val="24"/>
        </w:rPr>
      </w:pPr>
      <w:r w:rsidRPr="00E51EA3">
        <w:rPr>
          <w:rFonts w:ascii="Times New Roman" w:hAnsi="Times New Roman"/>
          <w:b/>
          <w:sz w:val="24"/>
          <w:szCs w:val="24"/>
        </w:rPr>
        <w:t>Информационно-компьютерные технологии</w:t>
      </w:r>
      <w:r w:rsidRPr="00E51EA3">
        <w:rPr>
          <w:rFonts w:ascii="Times New Roman" w:hAnsi="Times New Roman"/>
          <w:sz w:val="24"/>
          <w:szCs w:val="24"/>
        </w:rPr>
        <w:t xml:space="preserve"> (программы: Power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Point, ABBYY Fine Reader 8.0 Professional Edition, Microsoft Office Word, EPSON Scan и др.) делают урок более интенсивным, насыщенным, ярким, живым; способствуют изменению и неограниченному обогащению содержания образования.                                                                                               </w:t>
      </w:r>
    </w:p>
    <w:p w:rsidR="00DA1D4E" w:rsidRPr="00E51EA3" w:rsidRDefault="00DA1D4E" w:rsidP="00E51EA3">
      <w:pPr>
        <w:spacing w:after="0" w:line="240" w:lineRule="auto"/>
        <w:jc w:val="both"/>
        <w:rPr>
          <w:rFonts w:ascii="Times New Roman" w:hAnsi="Times New Roman"/>
          <w:sz w:val="24"/>
          <w:szCs w:val="24"/>
        </w:rPr>
      </w:pP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В решении задачи  не только увидеть стартовые возможности школьников, но и грамотно выстроить образовательный маршрут  учащихся коррекционных классов  участвуют: ПМП</w:t>
      </w:r>
      <w:r w:rsidR="00DA1D4E" w:rsidRPr="00E51EA3">
        <w:rPr>
          <w:rFonts w:ascii="Times New Roman" w:hAnsi="Times New Roman"/>
          <w:sz w:val="24"/>
          <w:szCs w:val="24"/>
        </w:rPr>
        <w:t>К</w:t>
      </w:r>
      <w:r w:rsidRPr="00E51EA3">
        <w:rPr>
          <w:rFonts w:ascii="Times New Roman" w:hAnsi="Times New Roman"/>
          <w:sz w:val="24"/>
          <w:szCs w:val="24"/>
        </w:rPr>
        <w:t xml:space="preserve">, классные руководители, учителя-предметники, социальный педагог, педагог-психолог, </w:t>
      </w:r>
      <w:r w:rsidR="00DA1D4E" w:rsidRPr="00E51EA3">
        <w:rPr>
          <w:rFonts w:ascii="Times New Roman" w:hAnsi="Times New Roman"/>
          <w:sz w:val="24"/>
          <w:szCs w:val="24"/>
        </w:rPr>
        <w:t>дефектолог</w:t>
      </w:r>
    </w:p>
    <w:p w:rsidR="00784845" w:rsidRPr="00E51EA3" w:rsidRDefault="00784845" w:rsidP="00E51EA3">
      <w:pPr>
        <w:spacing w:after="0" w:line="240" w:lineRule="auto"/>
        <w:jc w:val="both"/>
        <w:rPr>
          <w:rFonts w:ascii="Times New Roman" w:hAnsi="Times New Roman"/>
          <w:sz w:val="24"/>
          <w:szCs w:val="24"/>
        </w:rPr>
      </w:pPr>
    </w:p>
    <w:p w:rsidR="00DA1D4E" w:rsidRPr="00E51EA3" w:rsidRDefault="00DA1D4E" w:rsidP="00E51EA3">
      <w:pPr>
        <w:spacing w:after="0" w:line="240" w:lineRule="auto"/>
        <w:jc w:val="both"/>
        <w:rPr>
          <w:rFonts w:ascii="Times New Roman" w:hAnsi="Times New Roman"/>
          <w:sz w:val="24"/>
          <w:szCs w:val="24"/>
        </w:rPr>
      </w:pPr>
      <w:r w:rsidRPr="00E51EA3">
        <w:rPr>
          <w:rFonts w:ascii="Times New Roman" w:hAnsi="Times New Roman"/>
          <w:b/>
          <w:sz w:val="24"/>
          <w:szCs w:val="24"/>
        </w:rPr>
        <w:t xml:space="preserve">2.2. Программы учебных предметов, курсов </w:t>
      </w:r>
    </w:p>
    <w:p w:rsidR="00DA1D4E" w:rsidRPr="00E51EA3" w:rsidRDefault="00DA1D4E" w:rsidP="00E51EA3">
      <w:pPr>
        <w:pStyle w:val="2"/>
        <w:ind w:right="0"/>
      </w:pPr>
      <w:r w:rsidRPr="00E51EA3">
        <w:t>2.2.1 Общие положения</w:t>
      </w:r>
    </w:p>
    <w:p w:rsidR="00DA1D4E" w:rsidRPr="00E51EA3" w:rsidRDefault="00DA1D4E" w:rsidP="00E51EA3">
      <w:pPr>
        <w:spacing w:after="0" w:line="240" w:lineRule="auto"/>
        <w:jc w:val="both"/>
        <w:rPr>
          <w:rFonts w:ascii="Times New Roman" w:hAnsi="Times New Roman"/>
          <w:sz w:val="24"/>
          <w:szCs w:val="24"/>
        </w:rPr>
      </w:pPr>
    </w:p>
    <w:p w:rsidR="00DA1D4E" w:rsidRPr="00E51EA3" w:rsidRDefault="00DA1D4E"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DA1D4E" w:rsidRPr="00E51EA3" w:rsidRDefault="00DA1D4E"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 </w:t>
      </w:r>
    </w:p>
    <w:p w:rsidR="00DA1D4E" w:rsidRPr="00E51EA3" w:rsidRDefault="00DA1D4E" w:rsidP="00E51EA3">
      <w:pPr>
        <w:spacing w:after="0" w:line="240" w:lineRule="auto"/>
        <w:jc w:val="both"/>
        <w:rPr>
          <w:rFonts w:ascii="Times New Roman" w:hAnsi="Times New Roman"/>
          <w:sz w:val="24"/>
          <w:szCs w:val="24"/>
        </w:rPr>
      </w:pPr>
      <w:r w:rsidRPr="00E51EA3">
        <w:rPr>
          <w:rFonts w:ascii="Times New Roman" w:hAnsi="Times New Roman"/>
          <w:b/>
          <w:sz w:val="24"/>
          <w:szCs w:val="24"/>
        </w:rPr>
        <w:t xml:space="preserve">Содержание образования </w:t>
      </w:r>
      <w:r w:rsidRPr="00E51EA3">
        <w:rPr>
          <w:rFonts w:ascii="Times New Roman" w:hAnsi="Times New Roman"/>
          <w:sz w:val="24"/>
          <w:szCs w:val="24"/>
        </w:rPr>
        <w:t xml:space="preserve">в данной ООП преемственно относительно уровня начального общего образования и реализуется в разных видах деятельности и в разных формах (урочной и внеурочных). Оно строится с опорой на: 1) представления отечественных психологов и педагогов о том, что учебная деятельность при переходе к подростковому возрасту «поворачивает его к себе». Предметом внимания подростка становится он сам. Он ищет ответы на вопросы: что я могу и чего не могу; что я хочу на самом деле; где я сам, что во мне мое? </w:t>
      </w:r>
    </w:p>
    <w:p w:rsidR="00DA1D4E" w:rsidRPr="00E51EA3" w:rsidRDefault="00DA1D4E" w:rsidP="00E51EA3">
      <w:pPr>
        <w:numPr>
          <w:ilvl w:val="0"/>
          <w:numId w:val="21"/>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специфические интересы и особенности подростка: появление интереса к собственной личности; установки обширных пространственных и временных масштабов, которые становятся важнее текущих, сегодняшних («доминанта дали», Л.С.Выготский); </w:t>
      </w:r>
    </w:p>
    <w:p w:rsidR="00DA1D4E" w:rsidRPr="00E51EA3" w:rsidRDefault="00DA1D4E" w:rsidP="00E51EA3">
      <w:pPr>
        <w:numPr>
          <w:ilvl w:val="0"/>
          <w:numId w:val="21"/>
        </w:numPr>
        <w:spacing w:after="0" w:line="240" w:lineRule="auto"/>
        <w:ind w:left="0"/>
        <w:jc w:val="both"/>
        <w:rPr>
          <w:rFonts w:ascii="Times New Roman" w:hAnsi="Times New Roman"/>
          <w:sz w:val="24"/>
          <w:szCs w:val="24"/>
        </w:rPr>
      </w:pPr>
      <w:r w:rsidRPr="00E51EA3">
        <w:rPr>
          <w:rFonts w:ascii="Times New Roman" w:hAnsi="Times New Roman"/>
          <w:sz w:val="24"/>
          <w:szCs w:val="24"/>
        </w:rPr>
        <w:lastRenderedPageBreak/>
        <w:t xml:space="preserve">стремление к неизвестному, рискованному, к приключениям, героизму, испытанию себя. Появление сопротивления, стремления к волевым усилиям. Все эти особенности характеризуют активность подростка, направленную на построение образа себя в мире, на социальное экспериментирование; </w:t>
      </w:r>
    </w:p>
    <w:p w:rsidR="00DA1D4E" w:rsidRPr="00E51EA3" w:rsidRDefault="00DA1D4E" w:rsidP="00E51EA3">
      <w:pPr>
        <w:numPr>
          <w:ilvl w:val="0"/>
          <w:numId w:val="21"/>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замыслы (образы действия) подростка первоначально нечетки, расплывчаты, сверхмасштабны и некритичны. Пробуя их осуществить,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определяются степенью </w:t>
      </w:r>
      <w:r w:rsidRPr="00E51EA3">
        <w:rPr>
          <w:rFonts w:ascii="Times New Roman" w:hAnsi="Times New Roman"/>
          <w:b/>
          <w:sz w:val="24"/>
          <w:szCs w:val="24"/>
        </w:rPr>
        <w:t>самостоятельности и ответственности</w:t>
      </w:r>
      <w:r w:rsidRPr="00E51EA3">
        <w:rPr>
          <w:rFonts w:ascii="Times New Roman" w:hAnsi="Times New Roman"/>
          <w:sz w:val="24"/>
          <w:szCs w:val="24"/>
        </w:rPr>
        <w:t xml:space="preserve">. </w:t>
      </w:r>
    </w:p>
    <w:p w:rsidR="00DA1D4E" w:rsidRPr="00E51EA3" w:rsidRDefault="00DA1D4E"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w:t>
      </w:r>
    </w:p>
    <w:p w:rsidR="00DA1D4E" w:rsidRPr="00E51EA3" w:rsidRDefault="00DA1D4E"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Таким образом, выделяем следующие педагогические характеристики необходимые для проектирования содержания образования ООП основного общего образования: </w:t>
      </w:r>
    </w:p>
    <w:p w:rsidR="00DA1D4E" w:rsidRPr="00E51EA3" w:rsidRDefault="00DA1D4E" w:rsidP="00E51EA3">
      <w:pPr>
        <w:numPr>
          <w:ilvl w:val="0"/>
          <w:numId w:val="2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Уже в переходный период (10-12 лет) учащиеся получают возможность почувствовать себя реально «взрослыми» (через разновозрастное сотрудничество и специальные приемы организации действий контроля и оценки). Взрослые должны создавать разнообразные ситуации, в которых младшие подростки могли бы ощутить как собственную «взрослость», так и недостаточность своих способностей, каким-то образом очертить границу своей «взрослости». </w:t>
      </w:r>
    </w:p>
    <w:p w:rsidR="00DA1D4E" w:rsidRPr="00E51EA3" w:rsidRDefault="00DA1D4E" w:rsidP="00E51EA3">
      <w:pPr>
        <w:numPr>
          <w:ilvl w:val="0"/>
          <w:numId w:val="2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 собственно подростковой школе (7-9 классы) меняются отношения между педагогами и учащимися в сторону </w:t>
      </w:r>
      <w:r w:rsidRPr="00E51EA3">
        <w:rPr>
          <w:rFonts w:ascii="Times New Roman" w:hAnsi="Times New Roman"/>
          <w:b/>
          <w:sz w:val="24"/>
          <w:szCs w:val="24"/>
        </w:rPr>
        <w:t xml:space="preserve">расширения сферы самостоятельности </w:t>
      </w:r>
      <w:r w:rsidRPr="00E51EA3">
        <w:rPr>
          <w:rFonts w:ascii="Times New Roman" w:hAnsi="Times New Roman"/>
          <w:sz w:val="24"/>
          <w:szCs w:val="24"/>
        </w:rPr>
        <w:t xml:space="preserve">(в том числе, учебной самостоятельности) учащихся.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Вместе с тем, расширение и усложнение обязан-ностей, повышение требований к ответственности – должно стать выражением нового отношения к подросткам как к более взрослым. </w:t>
      </w:r>
    </w:p>
    <w:p w:rsidR="00DA1D4E" w:rsidRPr="00E51EA3" w:rsidRDefault="00DA1D4E" w:rsidP="00E51EA3">
      <w:pPr>
        <w:numPr>
          <w:ilvl w:val="0"/>
          <w:numId w:val="2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Кроме выстраивания особых отношений между взрослыми и учащимися важное место занимает организация </w:t>
      </w:r>
      <w:r w:rsidRPr="00E51EA3">
        <w:rPr>
          <w:rFonts w:ascii="Times New Roman" w:hAnsi="Times New Roman"/>
          <w:b/>
          <w:sz w:val="24"/>
          <w:szCs w:val="24"/>
        </w:rPr>
        <w:t>общения сверстников</w:t>
      </w:r>
      <w:r w:rsidRPr="00E51EA3">
        <w:rPr>
          <w:rFonts w:ascii="Times New Roman" w:hAnsi="Times New Roman"/>
          <w:sz w:val="24"/>
          <w:szCs w:val="24"/>
        </w:rPr>
        <w:t xml:space="preserve">, чему способствуют особые проектные, исследовательские формы организации учения. </w:t>
      </w:r>
    </w:p>
    <w:p w:rsidR="00DA1D4E" w:rsidRPr="00E51EA3" w:rsidRDefault="00DA1D4E" w:rsidP="00E51EA3">
      <w:pPr>
        <w:numPr>
          <w:ilvl w:val="0"/>
          <w:numId w:val="2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В этом возрасте учение становится лишь одним из видов общественно значимой деятельности, имеющих определяющее значение для психического развития. </w:t>
      </w:r>
    </w:p>
    <w:p w:rsidR="00DA1D4E" w:rsidRPr="00E51EA3" w:rsidRDefault="00DA1D4E" w:rsidP="00E51EA3">
      <w:pPr>
        <w:numPr>
          <w:ilvl w:val="0"/>
          <w:numId w:val="22"/>
        </w:numPr>
        <w:spacing w:after="0" w:line="240" w:lineRule="auto"/>
        <w:ind w:left="0"/>
        <w:jc w:val="both"/>
        <w:rPr>
          <w:rFonts w:ascii="Times New Roman" w:hAnsi="Times New Roman"/>
          <w:sz w:val="24"/>
          <w:szCs w:val="24"/>
        </w:rPr>
      </w:pPr>
      <w:r w:rsidRPr="00E51EA3">
        <w:rPr>
          <w:rFonts w:ascii="Times New Roman" w:hAnsi="Times New Roman"/>
          <w:sz w:val="24"/>
          <w:szCs w:val="24"/>
        </w:rPr>
        <w:t xml:space="preserve">Сфера учения (так же как и другие сферы жизни подростка) становится местом встречи замыслов его действий с их реализацией, местом социального экспериментирования, позволяющего ощутить границы действия и его возможности. Ребенок на этом этапе образования учится действовать по собственному замыслу, в соответствии с самостоятельно поставленными целями, находя способы реализации своего проекта (задачи). 6. Обучение подростка прежде всего направлено на построение образа собственного действия в мире, а, следовательно на построение </w:t>
      </w:r>
      <w:r w:rsidRPr="00E51EA3">
        <w:rPr>
          <w:rFonts w:ascii="Times New Roman" w:hAnsi="Times New Roman"/>
          <w:b/>
          <w:sz w:val="24"/>
          <w:szCs w:val="24"/>
        </w:rPr>
        <w:t>собственной картины мира и собственной позиции</w:t>
      </w:r>
      <w:r w:rsidRPr="00E51EA3">
        <w:rPr>
          <w:rFonts w:ascii="Times New Roman" w:hAnsi="Times New Roman"/>
          <w:sz w:val="24"/>
          <w:szCs w:val="24"/>
        </w:rPr>
        <w:t>.</w:t>
      </w:r>
    </w:p>
    <w:p w:rsidR="00DA1D4E" w:rsidRPr="00E51EA3" w:rsidRDefault="00DA1D4E" w:rsidP="00E51EA3">
      <w:pPr>
        <w:spacing w:after="0" w:line="240" w:lineRule="auto"/>
        <w:jc w:val="both"/>
        <w:rPr>
          <w:rFonts w:ascii="Times New Roman" w:hAnsi="Times New Roman"/>
          <w:sz w:val="24"/>
          <w:szCs w:val="24"/>
        </w:rPr>
      </w:pPr>
    </w:p>
    <w:p w:rsidR="00784845" w:rsidRPr="00E51EA3" w:rsidRDefault="00784845" w:rsidP="00E51EA3">
      <w:pPr>
        <w:spacing w:after="0" w:line="240" w:lineRule="auto"/>
        <w:ind w:hanging="10"/>
        <w:jc w:val="both"/>
        <w:rPr>
          <w:rFonts w:ascii="Times New Roman" w:hAnsi="Times New Roman"/>
          <w:sz w:val="24"/>
          <w:szCs w:val="24"/>
        </w:rPr>
      </w:pPr>
      <w:r w:rsidRPr="00E51EA3">
        <w:rPr>
          <w:rFonts w:ascii="Times New Roman" w:hAnsi="Times New Roman"/>
          <w:b/>
          <w:sz w:val="24"/>
          <w:szCs w:val="24"/>
        </w:rPr>
        <w:t>2.2. Коррекционный блок.</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 Неотъемлемым структурным компонентом адаптированной основной образовательной программы основного общего образования является коррекционная работа.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b/>
          <w:sz w:val="24"/>
          <w:szCs w:val="24"/>
        </w:rPr>
        <w:t>2.2.1. Цель коррекционной работы</w:t>
      </w:r>
      <w:r w:rsidRPr="00E51EA3">
        <w:rPr>
          <w:rFonts w:ascii="Times New Roman" w:hAnsi="Times New Roman"/>
          <w:sz w:val="24"/>
          <w:szCs w:val="24"/>
        </w:rPr>
        <w:t xml:space="preserve">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84845" w:rsidRPr="00E51EA3" w:rsidRDefault="00784845" w:rsidP="00E51EA3">
      <w:pPr>
        <w:spacing w:after="0" w:line="240" w:lineRule="auto"/>
        <w:ind w:firstLine="566"/>
        <w:jc w:val="both"/>
        <w:rPr>
          <w:rFonts w:ascii="Times New Roman" w:hAnsi="Times New Roman"/>
          <w:sz w:val="24"/>
          <w:szCs w:val="24"/>
        </w:rPr>
      </w:pPr>
      <w:r w:rsidRPr="00E51EA3">
        <w:rPr>
          <w:rFonts w:ascii="Times New Roman" w:hAnsi="Times New Roman"/>
          <w:b/>
          <w:sz w:val="24"/>
          <w:szCs w:val="24"/>
        </w:rPr>
        <w:lastRenderedPageBreak/>
        <w:t>Задачи</w:t>
      </w:r>
      <w:r w:rsidRPr="00E51EA3">
        <w:rPr>
          <w:rFonts w:ascii="Times New Roman" w:hAnsi="Times New Roman"/>
          <w:sz w:val="24"/>
          <w:szCs w:val="24"/>
        </w:rPr>
        <w:t xml:space="preserve"> отражают разработку и реализацию содержания основных направлений </w:t>
      </w:r>
      <w:r w:rsidRPr="00E51EA3">
        <w:rPr>
          <w:rFonts w:ascii="Times New Roman" w:hAnsi="Times New Roman"/>
          <w:sz w:val="24"/>
          <w:szCs w:val="24"/>
        </w:rPr>
        <w:tab/>
        <w:t xml:space="preserve">коррекционной </w:t>
      </w:r>
      <w:r w:rsidRPr="00E51EA3">
        <w:rPr>
          <w:rFonts w:ascii="Times New Roman" w:hAnsi="Times New Roman"/>
          <w:sz w:val="24"/>
          <w:szCs w:val="24"/>
        </w:rPr>
        <w:tab/>
        <w:t xml:space="preserve">работы </w:t>
      </w:r>
      <w:r w:rsidRPr="00E51EA3">
        <w:rPr>
          <w:rFonts w:ascii="Times New Roman" w:hAnsi="Times New Roman"/>
          <w:sz w:val="24"/>
          <w:szCs w:val="24"/>
        </w:rPr>
        <w:tab/>
        <w:t xml:space="preserve">(диагностическое, </w:t>
      </w:r>
      <w:r w:rsidRPr="00E51EA3">
        <w:rPr>
          <w:rFonts w:ascii="Times New Roman" w:hAnsi="Times New Roman"/>
          <w:sz w:val="24"/>
          <w:szCs w:val="24"/>
        </w:rPr>
        <w:tab/>
        <w:t xml:space="preserve">коррекционноразвивающее, консультативное, информационно-просветительское):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84845" w:rsidRPr="00E51EA3" w:rsidRDefault="00784845" w:rsidP="00E51EA3">
      <w:pPr>
        <w:spacing w:after="0" w:line="240" w:lineRule="auto"/>
        <w:jc w:val="both"/>
        <w:rPr>
          <w:rFonts w:ascii="Times New Roman" w:hAnsi="Times New Roman"/>
          <w:sz w:val="24"/>
          <w:szCs w:val="24"/>
        </w:rPr>
      </w:pPr>
      <w:r w:rsidRPr="00E51EA3">
        <w:rPr>
          <w:rFonts w:ascii="Times New Roman" w:hAnsi="Times New Roman"/>
          <w:sz w:val="24"/>
          <w:szCs w:val="24"/>
        </w:rPr>
        <w:t xml:space="preserve">Содержание коррекционной работы определяют следующие принципы: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i/>
          <w:sz w:val="24"/>
          <w:szCs w:val="24"/>
        </w:rPr>
        <w:t xml:space="preserve">Преемственность. </w:t>
      </w:r>
      <w:r w:rsidRPr="00E51EA3">
        <w:rPr>
          <w:rFonts w:ascii="Times New Roman" w:hAnsi="Times New Roman"/>
          <w:i/>
          <w:sz w:val="24"/>
          <w:szCs w:val="24"/>
        </w:rPr>
        <w:tab/>
      </w:r>
      <w:r w:rsidRPr="00E51EA3">
        <w:rPr>
          <w:rFonts w:ascii="Times New Roman" w:hAnsi="Times New Roman"/>
          <w:sz w:val="24"/>
          <w:szCs w:val="24"/>
        </w:rPr>
        <w:t xml:space="preserve">Принцип </w:t>
      </w:r>
      <w:r w:rsidRPr="00E51EA3">
        <w:rPr>
          <w:rFonts w:ascii="Times New Roman" w:hAnsi="Times New Roman"/>
          <w:sz w:val="24"/>
          <w:szCs w:val="24"/>
        </w:rPr>
        <w:tab/>
        <w:t xml:space="preserve">обеспечивает </w:t>
      </w:r>
      <w:r w:rsidRPr="00E51EA3">
        <w:rPr>
          <w:rFonts w:ascii="Times New Roman" w:hAnsi="Times New Roman"/>
          <w:sz w:val="24"/>
          <w:szCs w:val="24"/>
        </w:rPr>
        <w:tab/>
        <w:t xml:space="preserve">создание </w:t>
      </w:r>
      <w:r w:rsidRPr="00E51EA3">
        <w:rPr>
          <w:rFonts w:ascii="Times New Roman" w:hAnsi="Times New Roman"/>
          <w:sz w:val="24"/>
          <w:szCs w:val="24"/>
        </w:rPr>
        <w:tab/>
        <w:t xml:space="preserve">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i/>
          <w:sz w:val="24"/>
          <w:szCs w:val="24"/>
        </w:rPr>
        <w:t>Соблюдение интересов ребенка</w:t>
      </w:r>
      <w:r w:rsidRPr="00E51EA3">
        <w:rPr>
          <w:rFonts w:ascii="Times New Roman" w:hAnsi="Times New Roman"/>
          <w:sz w:val="24"/>
          <w:szCs w:val="24"/>
        </w:rPr>
        <w:t xml:space="preserve">. Принцип определяет позицию специалиста, который призван решать проблему ребенка с максимальной пользой и в интересах ребенка. </w:t>
      </w:r>
    </w:p>
    <w:p w:rsidR="00784845" w:rsidRPr="00E51EA3" w:rsidRDefault="00784845" w:rsidP="00E51EA3">
      <w:pPr>
        <w:numPr>
          <w:ilvl w:val="3"/>
          <w:numId w:val="8"/>
        </w:numPr>
        <w:spacing w:after="0" w:line="240" w:lineRule="auto"/>
        <w:ind w:left="0" w:firstLine="547"/>
        <w:jc w:val="both"/>
        <w:rPr>
          <w:rFonts w:ascii="Times New Roman" w:hAnsi="Times New Roman"/>
          <w:sz w:val="24"/>
          <w:szCs w:val="24"/>
        </w:rPr>
      </w:pPr>
      <w:r w:rsidRPr="00E51EA3">
        <w:rPr>
          <w:rFonts w:ascii="Times New Roman" w:hAnsi="Times New Roman"/>
          <w:i/>
          <w:sz w:val="24"/>
          <w:szCs w:val="24"/>
        </w:rPr>
        <w:t>Системность.</w:t>
      </w:r>
      <w:r w:rsidRPr="00E51EA3">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w:t>
      </w:r>
    </w:p>
    <w:p w:rsidR="00784845" w:rsidRPr="00784845" w:rsidRDefault="00784845" w:rsidP="00E51EA3">
      <w:pPr>
        <w:numPr>
          <w:ilvl w:val="3"/>
          <w:numId w:val="8"/>
        </w:numPr>
        <w:spacing w:after="0" w:line="240" w:lineRule="auto"/>
        <w:ind w:left="0" w:firstLine="547"/>
        <w:jc w:val="both"/>
        <w:rPr>
          <w:rFonts w:ascii="Times New Roman" w:hAnsi="Times New Roman"/>
          <w:sz w:val="28"/>
          <w:szCs w:val="28"/>
        </w:rPr>
      </w:pPr>
      <w:r w:rsidRPr="00E51EA3">
        <w:rPr>
          <w:rFonts w:ascii="Times New Roman" w:hAnsi="Times New Roman"/>
          <w:i/>
          <w:sz w:val="24"/>
          <w:szCs w:val="24"/>
        </w:rPr>
        <w:t>Непрерывность.</w:t>
      </w:r>
      <w:r w:rsidRPr="00E51EA3">
        <w:rPr>
          <w:rFonts w:ascii="Times New Roman" w:hAnsi="Times New Roman"/>
          <w:sz w:val="24"/>
          <w:szCs w:val="24"/>
        </w:rPr>
        <w:t xml:space="preserve"> Принцип гарантирует ребенку и его родител</w:t>
      </w:r>
      <w:r w:rsidRPr="00784845">
        <w:rPr>
          <w:rFonts w:ascii="Times New Roman" w:hAnsi="Times New Roman"/>
          <w:sz w:val="28"/>
          <w:szCs w:val="28"/>
        </w:rPr>
        <w:t xml:space="preserve">ям (законным представителям) непрерывность помощи до полного решения проблемы или определения подхода к её решению. </w:t>
      </w:r>
    </w:p>
    <w:p w:rsidR="00784845" w:rsidRPr="00E51EA3" w:rsidRDefault="00784845" w:rsidP="008B06D6">
      <w:pPr>
        <w:numPr>
          <w:ilvl w:val="3"/>
          <w:numId w:val="8"/>
        </w:numPr>
        <w:spacing w:after="38" w:line="240" w:lineRule="auto"/>
        <w:ind w:left="0" w:right="-1" w:firstLine="547"/>
        <w:jc w:val="both"/>
        <w:rPr>
          <w:rFonts w:ascii="Times New Roman" w:hAnsi="Times New Roman"/>
          <w:sz w:val="24"/>
          <w:szCs w:val="24"/>
        </w:rPr>
      </w:pPr>
      <w:r w:rsidRPr="00E51EA3">
        <w:rPr>
          <w:rFonts w:ascii="Times New Roman" w:hAnsi="Times New Roman"/>
          <w:i/>
          <w:sz w:val="24"/>
          <w:szCs w:val="24"/>
        </w:rPr>
        <w:t>Вариативность.</w:t>
      </w:r>
      <w:r w:rsidRPr="00E51EA3">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84845" w:rsidRPr="00E51EA3" w:rsidRDefault="00784845" w:rsidP="008B06D6">
      <w:pPr>
        <w:numPr>
          <w:ilvl w:val="3"/>
          <w:numId w:val="8"/>
        </w:numPr>
        <w:spacing w:after="40" w:line="240" w:lineRule="auto"/>
        <w:ind w:left="0" w:right="-1" w:firstLine="547"/>
        <w:jc w:val="both"/>
        <w:rPr>
          <w:rFonts w:ascii="Times New Roman" w:hAnsi="Times New Roman"/>
          <w:sz w:val="24"/>
          <w:szCs w:val="24"/>
        </w:rPr>
      </w:pPr>
      <w:r w:rsidRPr="00E51EA3">
        <w:rPr>
          <w:rFonts w:ascii="Times New Roman" w:hAnsi="Times New Roman"/>
          <w:i/>
          <w:sz w:val="24"/>
          <w:szCs w:val="24"/>
        </w:rPr>
        <w:t>Рекомендательный характер оказания помощи</w:t>
      </w:r>
      <w:r w:rsidRPr="00E51EA3">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Pr="00E51EA3">
        <w:rPr>
          <w:rFonts w:ascii="Times New Roman" w:hAnsi="Times New Roman"/>
          <w:sz w:val="24"/>
          <w:szCs w:val="24"/>
        </w:rPr>
        <w:lastRenderedPageBreak/>
        <w:t xml:space="preserve">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784845" w:rsidRPr="00E51EA3" w:rsidRDefault="00784845" w:rsidP="008B06D6">
      <w:pPr>
        <w:numPr>
          <w:ilvl w:val="3"/>
          <w:numId w:val="8"/>
        </w:numPr>
        <w:spacing w:after="38" w:line="240" w:lineRule="auto"/>
        <w:ind w:left="0" w:right="-1" w:firstLine="547"/>
        <w:jc w:val="both"/>
        <w:rPr>
          <w:rFonts w:ascii="Times New Roman" w:hAnsi="Times New Roman"/>
          <w:sz w:val="24"/>
          <w:szCs w:val="24"/>
        </w:rPr>
      </w:pPr>
      <w:r w:rsidRPr="00E51EA3">
        <w:rPr>
          <w:rFonts w:ascii="Times New Roman" w:hAnsi="Times New Roman"/>
          <w:i/>
          <w:sz w:val="24"/>
          <w:szCs w:val="24"/>
        </w:rPr>
        <w:t>Принцип обходного пути</w:t>
      </w:r>
      <w:r w:rsidRPr="00E51EA3">
        <w:rPr>
          <w:rFonts w:ascii="Times New Roman" w:hAnsi="Times New Roman"/>
          <w:sz w:val="24"/>
          <w:szCs w:val="24"/>
        </w:rPr>
        <w:t xml:space="preserve"> – формирование новой функциональной системы в обход пострадавшего звена, опоры на сохранные анализаторы. </w:t>
      </w:r>
    </w:p>
    <w:p w:rsidR="00007ED0" w:rsidRPr="00E51EA3" w:rsidRDefault="00784845" w:rsidP="008B06D6">
      <w:pPr>
        <w:numPr>
          <w:ilvl w:val="3"/>
          <w:numId w:val="8"/>
        </w:numPr>
        <w:spacing w:after="30" w:line="240" w:lineRule="auto"/>
        <w:ind w:left="0" w:right="-1" w:firstLine="547"/>
        <w:jc w:val="both"/>
        <w:rPr>
          <w:rFonts w:ascii="Times New Roman" w:hAnsi="Times New Roman"/>
          <w:sz w:val="24"/>
          <w:szCs w:val="24"/>
        </w:rPr>
      </w:pPr>
      <w:r w:rsidRPr="00E51EA3">
        <w:rPr>
          <w:rFonts w:ascii="Times New Roman" w:hAnsi="Times New Roman"/>
          <w:i/>
          <w:sz w:val="24"/>
          <w:szCs w:val="24"/>
        </w:rPr>
        <w:t>Принцип комплексности</w:t>
      </w:r>
      <w:r w:rsidRPr="00E51EA3">
        <w:rPr>
          <w:rFonts w:ascii="Times New Roman" w:hAnsi="Times New Roman"/>
          <w:sz w:val="24"/>
          <w:szCs w:val="24"/>
        </w:rPr>
        <w:t xml:space="preserve">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007ED0" w:rsidRPr="00E51EA3" w:rsidRDefault="00007ED0" w:rsidP="008B06D6">
      <w:pPr>
        <w:numPr>
          <w:ilvl w:val="3"/>
          <w:numId w:val="8"/>
        </w:numPr>
        <w:spacing w:after="30" w:line="240" w:lineRule="auto"/>
        <w:ind w:left="0" w:right="-1" w:firstLine="547"/>
        <w:jc w:val="both"/>
        <w:rPr>
          <w:rFonts w:ascii="Times New Roman" w:hAnsi="Times New Roman"/>
          <w:sz w:val="24"/>
          <w:szCs w:val="24"/>
        </w:rPr>
      </w:pPr>
    </w:p>
    <w:p w:rsidR="00784845" w:rsidRPr="00E51EA3" w:rsidRDefault="00784845" w:rsidP="008B06D6">
      <w:pPr>
        <w:numPr>
          <w:ilvl w:val="3"/>
          <w:numId w:val="8"/>
        </w:numPr>
        <w:spacing w:after="30" w:line="240" w:lineRule="auto"/>
        <w:ind w:left="0" w:right="-1" w:firstLine="547"/>
        <w:jc w:val="both"/>
        <w:rPr>
          <w:rFonts w:ascii="Times New Roman" w:hAnsi="Times New Roman"/>
          <w:sz w:val="24"/>
          <w:szCs w:val="24"/>
        </w:rPr>
      </w:pPr>
      <w:r w:rsidRPr="00E51EA3">
        <w:rPr>
          <w:rFonts w:ascii="Times New Roman" w:hAnsi="Times New Roman"/>
          <w:b/>
          <w:sz w:val="24"/>
          <w:szCs w:val="24"/>
        </w:rPr>
        <w:t xml:space="preserve">2.2.2. Направления коррекционной работы  Диагностическая работа:  </w:t>
      </w:r>
    </w:p>
    <w:p w:rsidR="00784845" w:rsidRPr="00E51EA3" w:rsidRDefault="00784845" w:rsidP="008B06D6">
      <w:pPr>
        <w:numPr>
          <w:ilvl w:val="3"/>
          <w:numId w:val="8"/>
        </w:numPr>
        <w:spacing w:after="17"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w:t>
      </w:r>
    </w:p>
    <w:p w:rsidR="00784845" w:rsidRPr="00E51EA3" w:rsidRDefault="00784845" w:rsidP="00784845">
      <w:pPr>
        <w:spacing w:after="37" w:line="240" w:lineRule="auto"/>
        <w:ind w:right="-1"/>
        <w:jc w:val="both"/>
        <w:rPr>
          <w:rFonts w:ascii="Times New Roman" w:hAnsi="Times New Roman"/>
          <w:sz w:val="24"/>
          <w:szCs w:val="24"/>
        </w:rPr>
      </w:pPr>
      <w:r w:rsidRPr="00E51EA3">
        <w:rPr>
          <w:rFonts w:ascii="Times New Roman" w:hAnsi="Times New Roman"/>
          <w:sz w:val="24"/>
          <w:szCs w:val="24"/>
        </w:rPr>
        <w:t xml:space="preserve">образования;  </w:t>
      </w:r>
    </w:p>
    <w:p w:rsidR="00784845" w:rsidRPr="00E51EA3" w:rsidRDefault="00784845" w:rsidP="008B06D6">
      <w:pPr>
        <w:numPr>
          <w:ilvl w:val="3"/>
          <w:numId w:val="8"/>
        </w:numPr>
        <w:spacing w:after="0"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84845" w:rsidRPr="00E51EA3" w:rsidRDefault="00784845" w:rsidP="008B06D6">
      <w:pPr>
        <w:numPr>
          <w:ilvl w:val="3"/>
          <w:numId w:val="8"/>
        </w:numPr>
        <w:spacing w:after="33"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изучение социальной ситуации развития и условий семейного воспитания ребенка;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изучение адаптивных возможностей и уровня социализации ребенка с ОВЗ;  </w:t>
      </w:r>
    </w:p>
    <w:p w:rsidR="00784845" w:rsidRPr="00E51EA3" w:rsidRDefault="00784845" w:rsidP="008B06D6">
      <w:pPr>
        <w:numPr>
          <w:ilvl w:val="3"/>
          <w:numId w:val="8"/>
        </w:numPr>
        <w:spacing w:after="19"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784845" w:rsidRPr="00E51EA3" w:rsidRDefault="00784845" w:rsidP="00784845">
      <w:pPr>
        <w:spacing w:after="32" w:line="240" w:lineRule="auto"/>
        <w:ind w:right="-1" w:hanging="10"/>
        <w:jc w:val="both"/>
        <w:rPr>
          <w:rFonts w:ascii="Times New Roman" w:hAnsi="Times New Roman"/>
          <w:sz w:val="24"/>
          <w:szCs w:val="24"/>
        </w:rPr>
      </w:pPr>
      <w:r w:rsidRPr="00E51EA3">
        <w:rPr>
          <w:rFonts w:ascii="Times New Roman" w:hAnsi="Times New Roman"/>
          <w:b/>
          <w:sz w:val="24"/>
          <w:szCs w:val="24"/>
        </w:rPr>
        <w:t xml:space="preserve">Коррекционно-развивающая работа:  </w:t>
      </w:r>
    </w:p>
    <w:p w:rsidR="00784845" w:rsidRPr="00E51EA3" w:rsidRDefault="00784845" w:rsidP="008B06D6">
      <w:pPr>
        <w:numPr>
          <w:ilvl w:val="3"/>
          <w:numId w:val="8"/>
        </w:numPr>
        <w:spacing w:after="44"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84845" w:rsidRPr="00E51EA3" w:rsidRDefault="00784845" w:rsidP="008B06D6">
      <w:pPr>
        <w:numPr>
          <w:ilvl w:val="3"/>
          <w:numId w:val="8"/>
        </w:numPr>
        <w:spacing w:after="38"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коррекция и развитие высших психических функций, эмоциональноволевой, познавательной и коммуникативно-речевой сфер;  </w:t>
      </w:r>
    </w:p>
    <w:p w:rsidR="00784845" w:rsidRPr="00E51EA3" w:rsidRDefault="00784845" w:rsidP="008B06D6">
      <w:pPr>
        <w:numPr>
          <w:ilvl w:val="3"/>
          <w:numId w:val="8"/>
        </w:numPr>
        <w:spacing w:after="34"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формирование способов регуляции поведения и эмоциональных состояний;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развитие форм и навыков личностного общения в группе сверстников, коммуникативной компетенции;  </w:t>
      </w:r>
    </w:p>
    <w:p w:rsidR="00784845" w:rsidRPr="00E51EA3" w:rsidRDefault="00784845" w:rsidP="008B06D6">
      <w:pPr>
        <w:numPr>
          <w:ilvl w:val="3"/>
          <w:numId w:val="8"/>
        </w:numPr>
        <w:spacing w:after="34"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развитие компетенций, необходимых для продолжения образования и профессионального самоопределения;  </w:t>
      </w:r>
    </w:p>
    <w:p w:rsidR="00784845" w:rsidRPr="00E51EA3" w:rsidRDefault="00784845" w:rsidP="008B06D6">
      <w:pPr>
        <w:numPr>
          <w:ilvl w:val="3"/>
          <w:numId w:val="8"/>
        </w:numPr>
        <w:spacing w:after="3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84845" w:rsidRPr="00E51EA3" w:rsidRDefault="00784845" w:rsidP="008B06D6">
      <w:pPr>
        <w:numPr>
          <w:ilvl w:val="3"/>
          <w:numId w:val="8"/>
        </w:numPr>
        <w:spacing w:after="20"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социальная защита ребенка в случаях неблагоприятных условий жизни при психотравмирующих обстоятельствах. </w:t>
      </w:r>
    </w:p>
    <w:p w:rsidR="00784845" w:rsidRPr="00E51EA3" w:rsidRDefault="00784845" w:rsidP="00784845">
      <w:pPr>
        <w:spacing w:after="37" w:line="240" w:lineRule="auto"/>
        <w:ind w:right="-1" w:hanging="10"/>
        <w:jc w:val="both"/>
        <w:rPr>
          <w:rFonts w:ascii="Times New Roman" w:hAnsi="Times New Roman"/>
          <w:sz w:val="24"/>
          <w:szCs w:val="24"/>
        </w:rPr>
      </w:pPr>
      <w:r w:rsidRPr="00E51EA3">
        <w:rPr>
          <w:rFonts w:ascii="Times New Roman" w:hAnsi="Times New Roman"/>
          <w:b/>
          <w:sz w:val="24"/>
          <w:szCs w:val="24"/>
        </w:rPr>
        <w:lastRenderedPageBreak/>
        <w:t xml:space="preserve">Консультативная работа:  </w:t>
      </w:r>
    </w:p>
    <w:p w:rsidR="00784845" w:rsidRPr="00E51EA3" w:rsidRDefault="00784845" w:rsidP="008B06D6">
      <w:pPr>
        <w:numPr>
          <w:ilvl w:val="3"/>
          <w:numId w:val="8"/>
        </w:numPr>
        <w:spacing w:after="38"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84845" w:rsidRPr="00E51EA3" w:rsidRDefault="00784845" w:rsidP="008B06D6">
      <w:pPr>
        <w:numPr>
          <w:ilvl w:val="3"/>
          <w:numId w:val="8"/>
        </w:numPr>
        <w:spacing w:after="38"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84845" w:rsidRPr="00E51EA3" w:rsidRDefault="00784845" w:rsidP="008B06D6">
      <w:pPr>
        <w:numPr>
          <w:ilvl w:val="3"/>
          <w:numId w:val="8"/>
        </w:numPr>
        <w:spacing w:after="16"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консультативная помощь семье в вопросах выбора стратегии воспитания и приемов коррекционного обучения ребенка с ОВЗ;  </w:t>
      </w:r>
    </w:p>
    <w:p w:rsidR="00784845" w:rsidRPr="00E51EA3" w:rsidRDefault="00784845" w:rsidP="008B06D6">
      <w:pPr>
        <w:numPr>
          <w:ilvl w:val="3"/>
          <w:numId w:val="8"/>
        </w:numPr>
        <w:spacing w:after="25"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84845" w:rsidRPr="00E51EA3" w:rsidRDefault="00784845" w:rsidP="00784845">
      <w:pPr>
        <w:spacing w:after="32" w:line="240" w:lineRule="auto"/>
        <w:ind w:right="-1" w:hanging="10"/>
        <w:jc w:val="both"/>
        <w:rPr>
          <w:rFonts w:ascii="Times New Roman" w:hAnsi="Times New Roman"/>
          <w:sz w:val="24"/>
          <w:szCs w:val="24"/>
        </w:rPr>
      </w:pPr>
      <w:r w:rsidRPr="00E51EA3">
        <w:rPr>
          <w:rFonts w:ascii="Times New Roman" w:hAnsi="Times New Roman"/>
          <w:b/>
          <w:sz w:val="24"/>
          <w:szCs w:val="24"/>
        </w:rPr>
        <w:t xml:space="preserve">Информационно-просветительская работа:  </w:t>
      </w:r>
    </w:p>
    <w:p w:rsidR="00784845" w:rsidRPr="00E51EA3" w:rsidRDefault="00784845" w:rsidP="008B06D6">
      <w:pPr>
        <w:numPr>
          <w:ilvl w:val="3"/>
          <w:numId w:val="8"/>
        </w:numPr>
        <w:spacing w:after="38"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84845" w:rsidRPr="00E51EA3" w:rsidRDefault="00784845" w:rsidP="008B06D6">
      <w:pPr>
        <w:numPr>
          <w:ilvl w:val="3"/>
          <w:numId w:val="8"/>
        </w:numPr>
        <w:spacing w:after="37"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84845" w:rsidRPr="00E51EA3" w:rsidRDefault="00784845" w:rsidP="008B06D6">
      <w:pPr>
        <w:numPr>
          <w:ilvl w:val="3"/>
          <w:numId w:val="8"/>
        </w:numPr>
        <w:spacing w:after="12"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84845" w:rsidRPr="00E51EA3" w:rsidRDefault="00784845" w:rsidP="00784845">
      <w:pPr>
        <w:spacing w:after="16" w:line="240" w:lineRule="auto"/>
        <w:ind w:right="-1"/>
        <w:jc w:val="both"/>
        <w:rPr>
          <w:rFonts w:ascii="Times New Roman" w:hAnsi="Times New Roman"/>
          <w:sz w:val="24"/>
          <w:szCs w:val="24"/>
        </w:rPr>
      </w:pPr>
      <w:r w:rsidRPr="00E51EA3">
        <w:rPr>
          <w:rFonts w:ascii="Times New Roman" w:hAnsi="Times New Roman"/>
          <w:sz w:val="24"/>
          <w:szCs w:val="24"/>
        </w:rPr>
        <w:t>Для реализации коррекционной работы в МБОУ СОШ №</w:t>
      </w:r>
      <w:r w:rsidR="00E51EA3" w:rsidRPr="00E51EA3">
        <w:rPr>
          <w:rFonts w:ascii="Times New Roman" w:hAnsi="Times New Roman"/>
          <w:sz w:val="24"/>
          <w:szCs w:val="24"/>
        </w:rPr>
        <w:t>2</w:t>
      </w:r>
      <w:r w:rsidR="00733A6E" w:rsidRPr="00E51EA3">
        <w:rPr>
          <w:rFonts w:ascii="Times New Roman" w:hAnsi="Times New Roman"/>
          <w:sz w:val="24"/>
          <w:szCs w:val="24"/>
        </w:rPr>
        <w:t xml:space="preserve"> </w:t>
      </w:r>
      <w:r w:rsidRPr="00E51EA3">
        <w:rPr>
          <w:rFonts w:ascii="Times New Roman" w:hAnsi="Times New Roman"/>
          <w:sz w:val="24"/>
          <w:szCs w:val="24"/>
        </w:rPr>
        <w:t xml:space="preserve"> создана служба комплексного психолого-медико-социального сопровождения и поддержки обучающихся с ОВЗ.  </w:t>
      </w:r>
    </w:p>
    <w:p w:rsidR="00784845" w:rsidRPr="00E51EA3" w:rsidRDefault="00784845" w:rsidP="00784845">
      <w:pPr>
        <w:spacing w:after="15" w:line="240" w:lineRule="auto"/>
        <w:ind w:right="-1"/>
        <w:jc w:val="both"/>
        <w:rPr>
          <w:rFonts w:ascii="Times New Roman" w:hAnsi="Times New Roman"/>
          <w:sz w:val="24"/>
          <w:szCs w:val="24"/>
        </w:rPr>
      </w:pPr>
      <w:r w:rsidRPr="00E51EA3">
        <w:rPr>
          <w:rFonts w:ascii="Times New Roman" w:hAnsi="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w:t>
      </w:r>
      <w:r w:rsidR="00733A6E" w:rsidRPr="00E51EA3">
        <w:rPr>
          <w:rFonts w:ascii="Times New Roman" w:hAnsi="Times New Roman"/>
          <w:sz w:val="24"/>
          <w:szCs w:val="24"/>
        </w:rPr>
        <w:t>, дефектологом</w:t>
      </w:r>
      <w:r w:rsidRPr="00E51EA3">
        <w:rPr>
          <w:rFonts w:ascii="Times New Roman" w:hAnsi="Times New Roman"/>
          <w:sz w:val="24"/>
          <w:szCs w:val="24"/>
        </w:rPr>
        <w:t xml:space="preserve">), регламентируются локальным актом, а также Уставом </w:t>
      </w:r>
      <w:r w:rsidR="00733A6E" w:rsidRPr="00E51EA3">
        <w:rPr>
          <w:rFonts w:ascii="Times New Roman" w:hAnsi="Times New Roman"/>
          <w:sz w:val="24"/>
          <w:szCs w:val="24"/>
        </w:rPr>
        <w:t>ОУ</w:t>
      </w:r>
      <w:r w:rsidRPr="00E51EA3">
        <w:rPr>
          <w:rFonts w:ascii="Times New Roman" w:hAnsi="Times New Roman"/>
          <w:sz w:val="24"/>
          <w:szCs w:val="24"/>
        </w:rPr>
        <w:t xml:space="preserve">. Реализуется преимущественно во внеурочной деятельности. </w:t>
      </w:r>
    </w:p>
    <w:p w:rsidR="00784845" w:rsidRPr="00E51EA3" w:rsidRDefault="00784845" w:rsidP="00784845">
      <w:pPr>
        <w:spacing w:after="23" w:line="240" w:lineRule="auto"/>
        <w:ind w:right="-1"/>
        <w:jc w:val="both"/>
        <w:rPr>
          <w:rFonts w:ascii="Times New Roman" w:hAnsi="Times New Roman"/>
          <w:sz w:val="24"/>
          <w:szCs w:val="24"/>
        </w:rPr>
      </w:pPr>
      <w:r w:rsidRPr="00E51EA3">
        <w:rPr>
          <w:rFonts w:ascii="Times New Roman" w:hAnsi="Times New Roman"/>
          <w:sz w:val="24"/>
          <w:szCs w:val="24"/>
        </w:rPr>
        <w:t xml:space="preserve">Одним из условий комплексного сопровождения и поддержки обучающихся является </w:t>
      </w:r>
      <w:r w:rsidRPr="00E51EA3">
        <w:rPr>
          <w:rFonts w:ascii="Times New Roman" w:hAnsi="Times New Roman"/>
          <w:b/>
          <w:sz w:val="24"/>
          <w:szCs w:val="24"/>
        </w:rPr>
        <w:t>тесное взаимодействие специалистов</w:t>
      </w:r>
      <w:r w:rsidRPr="00E51EA3">
        <w:rPr>
          <w:rFonts w:ascii="Times New Roman" w:hAnsi="Times New Roman"/>
          <w:sz w:val="24"/>
          <w:szCs w:val="24"/>
        </w:rPr>
        <w:t xml:space="preserve"> при участии педагогов школы, представителей администрации и родителей (законных представителей). </w:t>
      </w:r>
    </w:p>
    <w:p w:rsidR="00784845" w:rsidRPr="00E51EA3" w:rsidRDefault="00784845" w:rsidP="00784845">
      <w:pPr>
        <w:spacing w:after="20" w:line="240" w:lineRule="auto"/>
        <w:ind w:right="-1"/>
        <w:jc w:val="both"/>
        <w:rPr>
          <w:rFonts w:ascii="Times New Roman" w:hAnsi="Times New Roman"/>
          <w:sz w:val="24"/>
          <w:szCs w:val="24"/>
        </w:rPr>
      </w:pPr>
      <w:r w:rsidRPr="00E51EA3">
        <w:rPr>
          <w:rFonts w:ascii="Times New Roman" w:hAnsi="Times New Roman"/>
          <w:b/>
          <w:sz w:val="24"/>
          <w:szCs w:val="24"/>
        </w:rPr>
        <w:t>Социально-педагогическое сопровождение</w:t>
      </w:r>
      <w:r w:rsidRPr="00E51EA3">
        <w:rPr>
          <w:rFonts w:ascii="Times New Roman" w:hAnsi="Times New Roman"/>
          <w:sz w:val="24"/>
          <w:szCs w:val="24"/>
        </w:rPr>
        <w:t xml:space="preserve">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w:t>
      </w:r>
      <w:r w:rsidR="00733A6E" w:rsidRPr="00E51EA3">
        <w:rPr>
          <w:rFonts w:ascii="Times New Roman" w:hAnsi="Times New Roman"/>
          <w:sz w:val="24"/>
          <w:szCs w:val="24"/>
        </w:rPr>
        <w:t>, дефектологом</w:t>
      </w:r>
      <w:r w:rsidRPr="00E51EA3">
        <w:rPr>
          <w:rFonts w:ascii="Times New Roman" w:hAnsi="Times New Roman"/>
          <w:sz w:val="24"/>
          <w:szCs w:val="24"/>
        </w:rPr>
        <w:t xml:space="preserve">)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E51EA3">
        <w:rPr>
          <w:rFonts w:ascii="Times New Roman" w:hAnsi="Times New Roman"/>
          <w:sz w:val="24"/>
          <w:szCs w:val="24"/>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педагогами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84845" w:rsidRPr="00E51EA3" w:rsidRDefault="00784845" w:rsidP="00784845">
      <w:pPr>
        <w:spacing w:after="15" w:line="240" w:lineRule="auto"/>
        <w:ind w:right="-1"/>
        <w:jc w:val="both"/>
        <w:rPr>
          <w:rFonts w:ascii="Times New Roman" w:hAnsi="Times New Roman"/>
          <w:sz w:val="24"/>
          <w:szCs w:val="24"/>
        </w:rPr>
      </w:pPr>
      <w:r w:rsidRPr="00E51EA3">
        <w:rPr>
          <w:rFonts w:ascii="Times New Roman" w:hAnsi="Times New Roman"/>
          <w:b/>
          <w:sz w:val="24"/>
          <w:szCs w:val="24"/>
        </w:rPr>
        <w:t>Психологическое сопровождение обучающихся</w:t>
      </w:r>
      <w:r w:rsidRPr="00E51EA3">
        <w:rPr>
          <w:rFonts w:ascii="Times New Roman" w:hAnsi="Times New Roman"/>
          <w:sz w:val="24"/>
          <w:szCs w:val="24"/>
        </w:rPr>
        <w:t xml:space="preserve">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w:t>
      </w:r>
    </w:p>
    <w:p w:rsidR="00784845" w:rsidRPr="00E51EA3" w:rsidRDefault="00784845" w:rsidP="00784845">
      <w:pPr>
        <w:spacing w:after="12" w:line="240" w:lineRule="auto"/>
        <w:ind w:right="-1"/>
        <w:jc w:val="both"/>
        <w:rPr>
          <w:rFonts w:ascii="Times New Roman" w:hAnsi="Times New Roman"/>
          <w:sz w:val="24"/>
          <w:szCs w:val="24"/>
        </w:rPr>
      </w:pPr>
      <w:r w:rsidRPr="00E51EA3">
        <w:rPr>
          <w:rFonts w:ascii="Times New Roman" w:hAnsi="Times New Roman"/>
          <w:sz w:val="24"/>
          <w:szCs w:val="24"/>
        </w:rPr>
        <w:t xml:space="preserve">просветительскую работу с родителями и педагогами. Данная работа включает чтение лекций, проведение обучающих семинаров и тренингов.  </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84845" w:rsidRPr="00E51EA3" w:rsidRDefault="00784845" w:rsidP="00784845">
      <w:pPr>
        <w:spacing w:after="0" w:line="240" w:lineRule="auto"/>
        <w:ind w:right="-1" w:firstLine="566"/>
        <w:jc w:val="both"/>
        <w:rPr>
          <w:rFonts w:ascii="Times New Roman" w:hAnsi="Times New Roman"/>
          <w:sz w:val="24"/>
          <w:szCs w:val="24"/>
        </w:rPr>
      </w:pPr>
      <w:r w:rsidRPr="00E51EA3">
        <w:rPr>
          <w:rFonts w:ascii="Times New Roman" w:hAnsi="Times New Roman"/>
          <w:b/>
          <w:sz w:val="24"/>
          <w:szCs w:val="24"/>
        </w:rPr>
        <w:t xml:space="preserve">2.2.3.Психолого-педагогические условия реализации адаптированной образовательной программы основного общего образования для обучающихся с ОВЗ (ЗПР) </w:t>
      </w:r>
    </w:p>
    <w:p w:rsidR="00784845" w:rsidRPr="00E51EA3" w:rsidRDefault="00784845" w:rsidP="00784845">
      <w:pPr>
        <w:spacing w:after="34" w:line="240" w:lineRule="auto"/>
        <w:ind w:right="-1" w:firstLine="566"/>
        <w:jc w:val="both"/>
        <w:rPr>
          <w:rFonts w:ascii="Times New Roman" w:hAnsi="Times New Roman"/>
          <w:sz w:val="24"/>
          <w:szCs w:val="24"/>
        </w:rPr>
      </w:pPr>
      <w:r w:rsidRPr="00E51EA3">
        <w:rPr>
          <w:rFonts w:ascii="Times New Roman" w:hAnsi="Times New Roman"/>
          <w:sz w:val="24"/>
          <w:szCs w:val="24"/>
        </w:rPr>
        <w:t xml:space="preserve">Обеспечение </w:t>
      </w:r>
      <w:r w:rsidRPr="00E51EA3">
        <w:rPr>
          <w:rFonts w:ascii="Times New Roman" w:hAnsi="Times New Roman"/>
          <w:sz w:val="24"/>
          <w:szCs w:val="24"/>
        </w:rPr>
        <w:tab/>
        <w:t xml:space="preserve">преемственности </w:t>
      </w:r>
      <w:r w:rsidRPr="00E51EA3">
        <w:rPr>
          <w:rFonts w:ascii="Times New Roman" w:hAnsi="Times New Roman"/>
          <w:sz w:val="24"/>
          <w:szCs w:val="24"/>
        </w:rPr>
        <w:tab/>
        <w:t xml:space="preserve">содержания </w:t>
      </w:r>
      <w:r w:rsidRPr="00E51EA3">
        <w:rPr>
          <w:rFonts w:ascii="Times New Roman" w:hAnsi="Times New Roman"/>
          <w:sz w:val="24"/>
          <w:szCs w:val="24"/>
        </w:rPr>
        <w:tab/>
        <w:t xml:space="preserve">и </w:t>
      </w:r>
      <w:r w:rsidRPr="00E51EA3">
        <w:rPr>
          <w:rFonts w:ascii="Times New Roman" w:hAnsi="Times New Roman"/>
          <w:sz w:val="24"/>
          <w:szCs w:val="24"/>
        </w:rPr>
        <w:tab/>
        <w:t xml:space="preserve">форм </w:t>
      </w:r>
      <w:r w:rsidRPr="00E51EA3">
        <w:rPr>
          <w:rFonts w:ascii="Times New Roman" w:hAnsi="Times New Roman"/>
          <w:sz w:val="24"/>
          <w:szCs w:val="24"/>
        </w:rPr>
        <w:tab/>
        <w:t xml:space="preserve">организации образовательного процесса по отношению к среднему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 подростковый возраст. С этой целью проводятся диагностические обследования пятиклассников (адаптация к новым социально-психологическим условиям); цикл групповых занятий с пятиклассниками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5-7 классов проводятся занятия с целью развития познавательных психических процессов </w:t>
      </w:r>
      <w:r w:rsidRPr="00E51EA3">
        <w:rPr>
          <w:rFonts w:ascii="Times New Roman" w:hAnsi="Times New Roman"/>
          <w:sz w:val="24"/>
          <w:szCs w:val="24"/>
        </w:rPr>
        <w:tab/>
        <w:t xml:space="preserve">и </w:t>
      </w:r>
      <w:r w:rsidRPr="00E51EA3">
        <w:rPr>
          <w:rFonts w:ascii="Times New Roman" w:hAnsi="Times New Roman"/>
          <w:sz w:val="24"/>
          <w:szCs w:val="24"/>
        </w:rPr>
        <w:tab/>
        <w:t xml:space="preserve">формирования </w:t>
      </w:r>
      <w:r w:rsidRPr="00E51EA3">
        <w:rPr>
          <w:rFonts w:ascii="Times New Roman" w:hAnsi="Times New Roman"/>
          <w:sz w:val="24"/>
          <w:szCs w:val="24"/>
        </w:rPr>
        <w:tab/>
        <w:t xml:space="preserve">навыков </w:t>
      </w:r>
      <w:r w:rsidRPr="00E51EA3">
        <w:rPr>
          <w:rFonts w:ascii="Times New Roman" w:hAnsi="Times New Roman"/>
          <w:sz w:val="24"/>
          <w:szCs w:val="24"/>
        </w:rPr>
        <w:tab/>
        <w:t xml:space="preserve">конструктивного </w:t>
      </w:r>
      <w:r w:rsidRPr="00E51EA3">
        <w:rPr>
          <w:rFonts w:ascii="Times New Roman" w:hAnsi="Times New Roman"/>
          <w:sz w:val="24"/>
          <w:szCs w:val="24"/>
        </w:rPr>
        <w:tab/>
        <w:t xml:space="preserve">взаимодействии; проводятся диагностические обследования обучающихся 5-9 классов.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коррекции детско-родительских отношений. </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«Психологические аспекты преемственности начальной и средней школы», «Возрастные особенности обучающихся»; родительские собрания. </w:t>
      </w:r>
    </w:p>
    <w:p w:rsidR="00784845" w:rsidRPr="00E51EA3" w:rsidRDefault="00784845" w:rsidP="00784845">
      <w:pPr>
        <w:spacing w:after="24" w:line="240" w:lineRule="auto"/>
        <w:ind w:right="-1"/>
        <w:jc w:val="both"/>
        <w:rPr>
          <w:rFonts w:ascii="Times New Roman" w:hAnsi="Times New Roman"/>
          <w:sz w:val="24"/>
          <w:szCs w:val="24"/>
        </w:rPr>
      </w:pPr>
      <w:r w:rsidRPr="00E51EA3">
        <w:rPr>
          <w:rFonts w:ascii="Times New Roman" w:hAnsi="Times New Roman"/>
          <w:sz w:val="24"/>
          <w:szCs w:val="24"/>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w:t>
      </w:r>
      <w:r w:rsidR="00733A6E" w:rsidRPr="00E51EA3">
        <w:rPr>
          <w:rFonts w:ascii="Times New Roman" w:hAnsi="Times New Roman"/>
          <w:sz w:val="24"/>
          <w:szCs w:val="24"/>
        </w:rPr>
        <w:t xml:space="preserve">ОУ </w:t>
      </w:r>
      <w:r w:rsidRPr="00E51EA3">
        <w:rPr>
          <w:rFonts w:ascii="Times New Roman" w:hAnsi="Times New Roman"/>
          <w:sz w:val="24"/>
          <w:szCs w:val="24"/>
        </w:rPr>
        <w:t xml:space="preserve">педагогомпсихологом проводятся: психологические занятия, коррекционная работа с дезадаптированными учащимися; индивидуальная работа с учащимися «группы </w:t>
      </w:r>
      <w:r w:rsidRPr="00E51EA3">
        <w:rPr>
          <w:rFonts w:ascii="Times New Roman" w:hAnsi="Times New Roman"/>
          <w:sz w:val="24"/>
          <w:szCs w:val="24"/>
        </w:rPr>
        <w:lastRenderedPageBreak/>
        <w:t xml:space="preserve">риска»; тренинги на сплочение детского коллектива; просветительская работа среди обучающихся средней школы для формирования представлений о современных профессиях и личных индивидуальных особенностях. </w:t>
      </w:r>
    </w:p>
    <w:p w:rsidR="00784845" w:rsidRPr="00E51EA3" w:rsidRDefault="00784845" w:rsidP="00784845">
      <w:pPr>
        <w:spacing w:after="0" w:line="240" w:lineRule="auto"/>
        <w:ind w:right="-1" w:hanging="10"/>
        <w:jc w:val="both"/>
        <w:rPr>
          <w:rFonts w:ascii="Times New Roman" w:hAnsi="Times New Roman"/>
          <w:sz w:val="24"/>
          <w:szCs w:val="24"/>
        </w:rPr>
      </w:pPr>
      <w:r w:rsidRPr="00E51EA3">
        <w:rPr>
          <w:rFonts w:ascii="Times New Roman" w:hAnsi="Times New Roman"/>
          <w:b/>
          <w:sz w:val="24"/>
          <w:szCs w:val="24"/>
          <w:u w:val="single" w:color="000000"/>
        </w:rPr>
        <w:t>Работа с обучающимися</w:t>
      </w:r>
    </w:p>
    <w:p w:rsidR="00784845" w:rsidRPr="00E51EA3" w:rsidRDefault="00784845" w:rsidP="00784845">
      <w:pPr>
        <w:spacing w:after="21" w:line="240" w:lineRule="auto"/>
        <w:ind w:right="-1"/>
        <w:jc w:val="both"/>
        <w:rPr>
          <w:rFonts w:ascii="Times New Roman" w:hAnsi="Times New Roman"/>
          <w:sz w:val="24"/>
          <w:szCs w:val="24"/>
        </w:rPr>
      </w:pPr>
    </w:p>
    <w:p w:rsidR="00784845" w:rsidRPr="00E51EA3" w:rsidRDefault="00784845" w:rsidP="00784845">
      <w:pPr>
        <w:spacing w:after="18" w:line="240" w:lineRule="auto"/>
        <w:ind w:right="-1" w:hanging="706"/>
        <w:jc w:val="both"/>
        <w:rPr>
          <w:rFonts w:ascii="Times New Roman" w:hAnsi="Times New Roman"/>
          <w:sz w:val="24"/>
          <w:szCs w:val="24"/>
        </w:rPr>
      </w:pPr>
      <w:r w:rsidRPr="00E51EA3">
        <w:rPr>
          <w:rFonts w:ascii="Times New Roman" w:hAnsi="Times New Roman"/>
          <w:sz w:val="24"/>
          <w:szCs w:val="24"/>
        </w:rPr>
        <w:t xml:space="preserve">№ </w:t>
      </w:r>
      <w:r w:rsidRPr="00E51EA3">
        <w:rPr>
          <w:rFonts w:ascii="Times New Roman" w:hAnsi="Times New Roman"/>
          <w:sz w:val="24"/>
          <w:szCs w:val="24"/>
        </w:rPr>
        <w:tab/>
        <w:t xml:space="preserve">Вид работы </w:t>
      </w:r>
      <w:r w:rsidRPr="00E51EA3">
        <w:rPr>
          <w:rFonts w:ascii="Times New Roman" w:hAnsi="Times New Roman"/>
          <w:sz w:val="24"/>
          <w:szCs w:val="24"/>
        </w:rPr>
        <w:tab/>
        <w:t xml:space="preserve">Предполагаемый  </w:t>
      </w:r>
      <w:r w:rsidRPr="00E51EA3">
        <w:rPr>
          <w:rFonts w:ascii="Times New Roman" w:hAnsi="Times New Roman"/>
          <w:sz w:val="24"/>
          <w:szCs w:val="24"/>
        </w:rPr>
        <w:tab/>
        <w:t xml:space="preserve">результат </w:t>
      </w:r>
    </w:p>
    <w:p w:rsidR="00784845" w:rsidRPr="00E51EA3" w:rsidRDefault="00784845" w:rsidP="00784845">
      <w:pPr>
        <w:tabs>
          <w:tab w:val="center" w:pos="2502"/>
          <w:tab w:val="center" w:pos="6300"/>
        </w:tabs>
        <w:spacing w:after="21" w:line="240" w:lineRule="auto"/>
        <w:ind w:right="-1"/>
        <w:jc w:val="both"/>
        <w:rPr>
          <w:rFonts w:ascii="Times New Roman" w:hAnsi="Times New Roman"/>
          <w:sz w:val="24"/>
          <w:szCs w:val="24"/>
        </w:rPr>
      </w:pPr>
      <w:r w:rsidRPr="00E51EA3">
        <w:rPr>
          <w:rFonts w:ascii="Times New Roman" w:hAnsi="Times New Roman"/>
          <w:sz w:val="24"/>
          <w:szCs w:val="24"/>
        </w:rPr>
        <w:tab/>
        <w:t xml:space="preserve">Психодиагностическое направление </w:t>
      </w:r>
      <w:r w:rsidRPr="00E51EA3">
        <w:rPr>
          <w:rFonts w:ascii="Times New Roman" w:hAnsi="Times New Roman"/>
          <w:sz w:val="24"/>
          <w:szCs w:val="24"/>
        </w:rPr>
        <w:tab/>
      </w:r>
    </w:p>
    <w:p w:rsidR="00784845" w:rsidRPr="00E51EA3" w:rsidRDefault="00784845" w:rsidP="008B06D6">
      <w:pPr>
        <w:numPr>
          <w:ilvl w:val="0"/>
          <w:numId w:val="11"/>
        </w:numPr>
        <w:spacing w:after="34" w:line="240" w:lineRule="auto"/>
        <w:ind w:left="0" w:right="-1" w:hanging="706"/>
        <w:jc w:val="both"/>
        <w:rPr>
          <w:rFonts w:ascii="Times New Roman" w:hAnsi="Times New Roman"/>
          <w:sz w:val="24"/>
          <w:szCs w:val="24"/>
        </w:rPr>
      </w:pPr>
      <w:r w:rsidRPr="00E51EA3">
        <w:rPr>
          <w:rFonts w:ascii="Times New Roman" w:hAnsi="Times New Roman"/>
          <w:sz w:val="24"/>
          <w:szCs w:val="24"/>
        </w:rPr>
        <w:t xml:space="preserve">Индивидуальная </w:t>
      </w:r>
      <w:r w:rsidRPr="00E51EA3">
        <w:rPr>
          <w:rFonts w:ascii="Times New Roman" w:hAnsi="Times New Roman"/>
          <w:sz w:val="24"/>
          <w:szCs w:val="24"/>
        </w:rPr>
        <w:tab/>
        <w:t xml:space="preserve">диагностика Данные </w:t>
      </w:r>
      <w:r w:rsidRPr="00E51EA3">
        <w:rPr>
          <w:rFonts w:ascii="Times New Roman" w:hAnsi="Times New Roman"/>
          <w:sz w:val="24"/>
          <w:szCs w:val="24"/>
        </w:rPr>
        <w:tab/>
        <w:t xml:space="preserve">об особенностей </w:t>
      </w:r>
      <w:r w:rsidRPr="00E51EA3">
        <w:rPr>
          <w:rFonts w:ascii="Times New Roman" w:hAnsi="Times New Roman"/>
          <w:sz w:val="24"/>
          <w:szCs w:val="24"/>
        </w:rPr>
        <w:tab/>
        <w:t xml:space="preserve">развития </w:t>
      </w:r>
      <w:r w:rsidRPr="00E51EA3">
        <w:rPr>
          <w:rFonts w:ascii="Times New Roman" w:hAnsi="Times New Roman"/>
          <w:sz w:val="24"/>
          <w:szCs w:val="24"/>
        </w:rPr>
        <w:tab/>
        <w:t xml:space="preserve">учащихся </w:t>
      </w:r>
      <w:r w:rsidRPr="00E51EA3">
        <w:rPr>
          <w:rFonts w:ascii="Times New Roman" w:hAnsi="Times New Roman"/>
          <w:sz w:val="24"/>
          <w:szCs w:val="24"/>
        </w:rPr>
        <w:tab/>
        <w:t xml:space="preserve">по индивидуальнозапросу родителей. Консультирование и личностных информирование родителей. </w:t>
      </w:r>
      <w:r w:rsidRPr="00E51EA3">
        <w:rPr>
          <w:rFonts w:ascii="Times New Roman" w:hAnsi="Times New Roman"/>
          <w:sz w:val="24"/>
          <w:szCs w:val="24"/>
        </w:rPr>
        <w:tab/>
        <w:t xml:space="preserve">характеристиках обучающихся с ОВЗ, их психическом развитии </w:t>
      </w:r>
    </w:p>
    <w:p w:rsidR="00784845" w:rsidRPr="00E51EA3" w:rsidRDefault="00784845" w:rsidP="008B06D6">
      <w:pPr>
        <w:numPr>
          <w:ilvl w:val="0"/>
          <w:numId w:val="11"/>
        </w:numPr>
        <w:spacing w:after="13" w:line="240" w:lineRule="auto"/>
        <w:ind w:left="0" w:right="-1" w:hanging="706"/>
        <w:jc w:val="both"/>
        <w:rPr>
          <w:rFonts w:ascii="Times New Roman" w:hAnsi="Times New Roman"/>
          <w:sz w:val="24"/>
          <w:szCs w:val="24"/>
        </w:rPr>
      </w:pPr>
      <w:r w:rsidRPr="00E51EA3">
        <w:rPr>
          <w:rFonts w:ascii="Times New Roman" w:hAnsi="Times New Roman"/>
          <w:sz w:val="24"/>
          <w:szCs w:val="24"/>
        </w:rPr>
        <w:t xml:space="preserve">Индивидуальная диагностика Данные об особенностей интеллектуального и интеллектуальном и эмоционального развития учащихся эмоциональном развитии класса для детей с ОВЗ. Отслеживание обучающихся с ОВЗ динамики развития. </w:t>
      </w:r>
    </w:p>
    <w:p w:rsidR="00784845" w:rsidRPr="00E51EA3" w:rsidRDefault="00784845" w:rsidP="00784845">
      <w:pPr>
        <w:tabs>
          <w:tab w:val="center" w:pos="2832"/>
          <w:tab w:val="center" w:pos="6300"/>
        </w:tabs>
        <w:spacing w:after="22" w:line="240" w:lineRule="auto"/>
        <w:ind w:right="-1"/>
        <w:jc w:val="both"/>
        <w:rPr>
          <w:rFonts w:ascii="Times New Roman" w:hAnsi="Times New Roman"/>
          <w:sz w:val="24"/>
          <w:szCs w:val="24"/>
        </w:rPr>
      </w:pPr>
      <w:r w:rsidRPr="00E51EA3">
        <w:rPr>
          <w:rFonts w:ascii="Times New Roman" w:hAnsi="Times New Roman"/>
          <w:sz w:val="24"/>
          <w:szCs w:val="24"/>
        </w:rPr>
        <w:tab/>
        <w:t xml:space="preserve">Коррекционно-развивающее направление </w:t>
      </w:r>
      <w:r w:rsidRPr="00E51EA3">
        <w:rPr>
          <w:rFonts w:ascii="Times New Roman" w:hAnsi="Times New Roman"/>
          <w:sz w:val="24"/>
          <w:szCs w:val="24"/>
        </w:rPr>
        <w:tab/>
      </w:r>
    </w:p>
    <w:p w:rsidR="00784845" w:rsidRPr="00E51EA3" w:rsidRDefault="00784845" w:rsidP="008B06D6">
      <w:pPr>
        <w:numPr>
          <w:ilvl w:val="0"/>
          <w:numId w:val="12"/>
        </w:numPr>
        <w:spacing w:after="23" w:line="240" w:lineRule="auto"/>
        <w:ind w:left="0" w:right="-1" w:hanging="706"/>
        <w:jc w:val="both"/>
        <w:rPr>
          <w:rFonts w:ascii="Times New Roman" w:hAnsi="Times New Roman"/>
          <w:sz w:val="24"/>
          <w:szCs w:val="24"/>
        </w:rPr>
      </w:pPr>
      <w:r w:rsidRPr="00E51EA3">
        <w:rPr>
          <w:rFonts w:ascii="Times New Roman" w:hAnsi="Times New Roman"/>
          <w:sz w:val="24"/>
          <w:szCs w:val="24"/>
        </w:rPr>
        <w:t xml:space="preserve">Индивидуальные и групповые занятия. Преодоление социальной </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 xml:space="preserve">Развивающие занятия с детьми группы дезадаптации </w:t>
      </w:r>
    </w:p>
    <w:p w:rsidR="00784845" w:rsidRPr="00E51EA3" w:rsidRDefault="00784845" w:rsidP="00784845">
      <w:pPr>
        <w:spacing w:after="15" w:line="240" w:lineRule="auto"/>
        <w:ind w:right="-1"/>
        <w:jc w:val="both"/>
        <w:rPr>
          <w:rFonts w:ascii="Times New Roman" w:hAnsi="Times New Roman"/>
          <w:sz w:val="24"/>
          <w:szCs w:val="24"/>
        </w:rPr>
      </w:pPr>
      <w:r w:rsidRPr="00E51EA3">
        <w:rPr>
          <w:rFonts w:ascii="Times New Roman" w:hAnsi="Times New Roman"/>
          <w:sz w:val="24"/>
          <w:szCs w:val="24"/>
        </w:rPr>
        <w:t xml:space="preserve">ОВЗ. Оказание психологической помощи, создание условий для сохранения психологического здоровья обучающихся с ОВЗ. Создание условий для успешной социально-психологической адаптации обучающихся. </w:t>
      </w:r>
    </w:p>
    <w:p w:rsidR="00784845" w:rsidRPr="00E51EA3" w:rsidRDefault="00784845" w:rsidP="00784845">
      <w:pPr>
        <w:spacing w:after="36" w:line="240" w:lineRule="auto"/>
        <w:ind w:right="-1"/>
        <w:jc w:val="both"/>
        <w:rPr>
          <w:rFonts w:ascii="Times New Roman" w:hAnsi="Times New Roman"/>
          <w:sz w:val="24"/>
          <w:szCs w:val="24"/>
        </w:rPr>
      </w:pPr>
    </w:p>
    <w:p w:rsidR="00784845" w:rsidRPr="00E51EA3" w:rsidRDefault="00784845" w:rsidP="00784845">
      <w:pPr>
        <w:spacing w:after="0" w:line="240" w:lineRule="auto"/>
        <w:ind w:right="-1" w:hanging="10"/>
        <w:jc w:val="both"/>
        <w:rPr>
          <w:rFonts w:ascii="Times New Roman" w:hAnsi="Times New Roman"/>
          <w:sz w:val="24"/>
          <w:szCs w:val="24"/>
        </w:rPr>
      </w:pPr>
      <w:r w:rsidRPr="00E51EA3">
        <w:rPr>
          <w:rFonts w:ascii="Times New Roman" w:hAnsi="Times New Roman"/>
          <w:b/>
          <w:sz w:val="24"/>
          <w:szCs w:val="24"/>
          <w:u w:val="single" w:color="000000"/>
        </w:rPr>
        <w:t>Работа с педагогами</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 xml:space="preserve">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784845" w:rsidRPr="00E51EA3" w:rsidRDefault="00784845" w:rsidP="00784845">
      <w:pPr>
        <w:spacing w:after="0" w:line="240" w:lineRule="auto"/>
        <w:ind w:right="-1" w:hanging="10"/>
        <w:jc w:val="both"/>
        <w:rPr>
          <w:rFonts w:ascii="Times New Roman" w:hAnsi="Times New Roman"/>
          <w:sz w:val="24"/>
          <w:szCs w:val="24"/>
        </w:rPr>
      </w:pPr>
      <w:r w:rsidRPr="00E51EA3">
        <w:rPr>
          <w:rFonts w:ascii="Times New Roman" w:hAnsi="Times New Roman"/>
          <w:b/>
          <w:sz w:val="24"/>
          <w:szCs w:val="24"/>
          <w:u w:val="single" w:color="000000"/>
        </w:rPr>
        <w:t>Работа с родителями</w:t>
      </w:r>
    </w:p>
    <w:p w:rsidR="00784845" w:rsidRPr="00E51EA3" w:rsidRDefault="00784845" w:rsidP="00784845">
      <w:pPr>
        <w:spacing w:after="25" w:line="240" w:lineRule="auto"/>
        <w:ind w:right="-1"/>
        <w:jc w:val="both"/>
        <w:rPr>
          <w:rFonts w:ascii="Times New Roman" w:hAnsi="Times New Roman"/>
          <w:sz w:val="24"/>
          <w:szCs w:val="24"/>
        </w:rPr>
      </w:pPr>
      <w:r w:rsidRPr="00E51EA3">
        <w:rPr>
          <w:rFonts w:ascii="Times New Roman" w:hAnsi="Times New Roman"/>
          <w:sz w:val="24"/>
          <w:szCs w:val="24"/>
        </w:rPr>
        <w:t xml:space="preserve">Психологическое просвещение. Выступления на родительских собраниях по результатам групповых психодиагностик. Индивидуальная и групповая диагностика нарушений семейного воспитания (по запросам родителей). </w:t>
      </w:r>
    </w:p>
    <w:p w:rsidR="00784845" w:rsidRPr="00E51EA3" w:rsidRDefault="00784845" w:rsidP="00784845">
      <w:pPr>
        <w:spacing w:after="24" w:line="240" w:lineRule="auto"/>
        <w:ind w:right="-1"/>
        <w:jc w:val="both"/>
        <w:rPr>
          <w:rFonts w:ascii="Times New Roman" w:hAnsi="Times New Roman"/>
          <w:sz w:val="24"/>
          <w:szCs w:val="24"/>
        </w:rPr>
      </w:pPr>
      <w:r w:rsidRPr="00E51EA3">
        <w:rPr>
          <w:rFonts w:ascii="Times New Roman" w:hAnsi="Times New Roman"/>
          <w:sz w:val="24"/>
          <w:szCs w:val="24"/>
        </w:rPr>
        <w:t xml:space="preserve">Индивидуальные консультации по запросам и выявленным проблемам. </w:t>
      </w:r>
    </w:p>
    <w:p w:rsidR="00784845" w:rsidRPr="00E51EA3" w:rsidRDefault="00784845" w:rsidP="00784845">
      <w:pPr>
        <w:spacing w:after="0" w:line="240" w:lineRule="auto"/>
        <w:ind w:right="-1" w:hanging="10"/>
        <w:jc w:val="both"/>
        <w:rPr>
          <w:rFonts w:ascii="Times New Roman" w:hAnsi="Times New Roman"/>
          <w:sz w:val="24"/>
          <w:szCs w:val="24"/>
        </w:rPr>
      </w:pPr>
      <w:r w:rsidRPr="00E51EA3">
        <w:rPr>
          <w:rFonts w:ascii="Times New Roman" w:hAnsi="Times New Roman"/>
          <w:b/>
          <w:sz w:val="24"/>
          <w:szCs w:val="24"/>
          <w:u w:val="single" w:color="000000"/>
        </w:rPr>
        <w:t>Коррекционная работа учителя</w:t>
      </w:r>
    </w:p>
    <w:p w:rsidR="00784845" w:rsidRPr="00E51EA3" w:rsidRDefault="00784845" w:rsidP="00784845">
      <w:pPr>
        <w:tabs>
          <w:tab w:val="center" w:pos="1788"/>
          <w:tab w:val="center" w:pos="3763"/>
          <w:tab w:val="center" w:pos="6605"/>
          <w:tab w:val="center" w:pos="9507"/>
        </w:tabs>
        <w:spacing w:after="18" w:line="240" w:lineRule="auto"/>
        <w:ind w:right="-1"/>
        <w:jc w:val="both"/>
        <w:rPr>
          <w:rFonts w:ascii="Times New Roman" w:hAnsi="Times New Roman"/>
          <w:sz w:val="24"/>
          <w:szCs w:val="24"/>
        </w:rPr>
      </w:pPr>
      <w:r w:rsidRPr="00E51EA3">
        <w:rPr>
          <w:rFonts w:ascii="Times New Roman" w:hAnsi="Times New Roman"/>
          <w:sz w:val="24"/>
          <w:szCs w:val="24"/>
        </w:rPr>
        <w:tab/>
        <w:t xml:space="preserve">Существенной </w:t>
      </w:r>
      <w:r w:rsidRPr="00E51EA3">
        <w:rPr>
          <w:rFonts w:ascii="Times New Roman" w:hAnsi="Times New Roman"/>
          <w:sz w:val="24"/>
          <w:szCs w:val="24"/>
        </w:rPr>
        <w:tab/>
        <w:t xml:space="preserve">чертой </w:t>
      </w:r>
      <w:r w:rsidRPr="00E51EA3">
        <w:rPr>
          <w:rFonts w:ascii="Times New Roman" w:hAnsi="Times New Roman"/>
          <w:sz w:val="24"/>
          <w:szCs w:val="24"/>
        </w:rPr>
        <w:tab/>
        <w:t xml:space="preserve">коррекционно-развивающего </w:t>
      </w:r>
      <w:r w:rsidRPr="00E51EA3">
        <w:rPr>
          <w:rFonts w:ascii="Times New Roman" w:hAnsi="Times New Roman"/>
          <w:sz w:val="24"/>
          <w:szCs w:val="24"/>
        </w:rPr>
        <w:tab/>
        <w:t>учебно-</w:t>
      </w:r>
    </w:p>
    <w:p w:rsidR="00784845" w:rsidRPr="00E51EA3" w:rsidRDefault="00784845" w:rsidP="00784845">
      <w:pPr>
        <w:spacing w:after="0" w:line="240" w:lineRule="auto"/>
        <w:ind w:right="-1"/>
        <w:jc w:val="both"/>
        <w:rPr>
          <w:rFonts w:ascii="Times New Roman" w:hAnsi="Times New Roman"/>
          <w:sz w:val="24"/>
          <w:szCs w:val="24"/>
        </w:rPr>
      </w:pPr>
      <w:r w:rsidRPr="00E51EA3">
        <w:rPr>
          <w:rFonts w:ascii="Times New Roman" w:hAnsi="Times New Roman"/>
          <w:sz w:val="24"/>
          <w:szCs w:val="24"/>
        </w:rPr>
        <w:t xml:space="preserve">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 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 </w:t>
      </w:r>
    </w:p>
    <w:p w:rsidR="00784845" w:rsidRPr="00E51EA3" w:rsidRDefault="00784845" w:rsidP="00784845">
      <w:pPr>
        <w:spacing w:after="32" w:line="240" w:lineRule="auto"/>
        <w:ind w:right="-1"/>
        <w:jc w:val="both"/>
        <w:rPr>
          <w:rFonts w:ascii="Times New Roman" w:hAnsi="Times New Roman"/>
          <w:sz w:val="24"/>
          <w:szCs w:val="24"/>
        </w:rPr>
      </w:pPr>
    </w:p>
    <w:p w:rsidR="00784845" w:rsidRPr="00E51EA3" w:rsidRDefault="00784845" w:rsidP="00784845">
      <w:pPr>
        <w:pStyle w:val="1"/>
        <w:spacing w:line="240" w:lineRule="auto"/>
        <w:ind w:right="-1"/>
        <w:jc w:val="both"/>
        <w:rPr>
          <w:rFonts w:ascii="Times New Roman" w:hAnsi="Times New Roman"/>
          <w:sz w:val="24"/>
          <w:szCs w:val="24"/>
        </w:rPr>
      </w:pPr>
      <w:r w:rsidRPr="00E51EA3">
        <w:rPr>
          <w:rFonts w:ascii="Times New Roman" w:hAnsi="Times New Roman"/>
          <w:sz w:val="24"/>
          <w:szCs w:val="24"/>
        </w:rPr>
        <w:t xml:space="preserve">Планируемые результаты коррекционной работы </w:t>
      </w:r>
    </w:p>
    <w:p w:rsidR="00784845" w:rsidRPr="00E51EA3" w:rsidRDefault="00784845" w:rsidP="008B06D6">
      <w:pPr>
        <w:numPr>
          <w:ilvl w:val="0"/>
          <w:numId w:val="13"/>
        </w:numPr>
        <w:spacing w:after="38" w:line="240" w:lineRule="auto"/>
        <w:ind w:left="0" w:right="-1" w:firstLine="547"/>
        <w:jc w:val="both"/>
        <w:rPr>
          <w:rFonts w:ascii="Times New Roman" w:hAnsi="Times New Roman"/>
          <w:sz w:val="24"/>
          <w:szCs w:val="24"/>
        </w:rPr>
      </w:pPr>
      <w:r w:rsidRPr="00E51EA3">
        <w:rPr>
          <w:rFonts w:ascii="Times New Roman" w:hAnsi="Times New Roman"/>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784845" w:rsidRPr="00E51EA3" w:rsidRDefault="00784845" w:rsidP="008B06D6">
      <w:pPr>
        <w:numPr>
          <w:ilvl w:val="0"/>
          <w:numId w:val="13"/>
        </w:numPr>
        <w:spacing w:after="0" w:line="240" w:lineRule="auto"/>
        <w:ind w:left="0" w:right="-1" w:firstLine="547"/>
        <w:jc w:val="both"/>
        <w:rPr>
          <w:rFonts w:ascii="Times New Roman" w:hAnsi="Times New Roman"/>
          <w:sz w:val="24"/>
          <w:szCs w:val="24"/>
        </w:rPr>
      </w:pPr>
      <w:r w:rsidRPr="00E51EA3">
        <w:rPr>
          <w:rFonts w:ascii="Times New Roman" w:hAnsi="Times New Roman"/>
          <w:sz w:val="24"/>
          <w:szCs w:val="24"/>
        </w:rPr>
        <w:t>достижение оптимального эмоционального уровня самооценки;</w:t>
      </w:r>
      <w:r w:rsidRPr="00E51EA3">
        <w:rPr>
          <w:rFonts w:ascii="Times New Roman" w:eastAsia="Segoe UI Symbol" w:hAnsi="Times New Roman"/>
          <w:sz w:val="24"/>
          <w:szCs w:val="24"/>
        </w:rPr>
        <w:t></w:t>
      </w:r>
      <w:r w:rsidRPr="00E51EA3">
        <w:rPr>
          <w:rFonts w:ascii="Times New Roman" w:hAnsi="Times New Roman"/>
          <w:sz w:val="24"/>
          <w:szCs w:val="24"/>
        </w:rPr>
        <w:t xml:space="preserve">многоаспектный анализ личностного развития ребенка. </w:t>
      </w:r>
    </w:p>
    <w:p w:rsidR="00784845" w:rsidRPr="00E51EA3" w:rsidRDefault="00784845" w:rsidP="008B06D6">
      <w:pPr>
        <w:numPr>
          <w:ilvl w:val="0"/>
          <w:numId w:val="13"/>
        </w:numPr>
        <w:spacing w:after="0" w:line="240" w:lineRule="auto"/>
        <w:ind w:left="0" w:right="-1" w:firstLine="547"/>
        <w:jc w:val="both"/>
        <w:rPr>
          <w:rFonts w:ascii="Times New Roman" w:hAnsi="Times New Roman"/>
          <w:sz w:val="24"/>
          <w:szCs w:val="24"/>
        </w:rPr>
      </w:pPr>
      <w:r w:rsidRPr="00E51EA3">
        <w:rPr>
          <w:rFonts w:ascii="Times New Roman" w:hAnsi="Times New Roman"/>
          <w:sz w:val="24"/>
          <w:szCs w:val="24"/>
        </w:rPr>
        <w:t>многоплановый анализ познавательного развития ребенка;</w:t>
      </w:r>
    </w:p>
    <w:p w:rsidR="00784845" w:rsidRPr="00E51EA3" w:rsidRDefault="00784845" w:rsidP="008B06D6">
      <w:pPr>
        <w:numPr>
          <w:ilvl w:val="0"/>
          <w:numId w:val="13"/>
        </w:numPr>
        <w:spacing w:after="34" w:line="240" w:lineRule="auto"/>
        <w:ind w:left="0" w:right="-1" w:firstLine="547"/>
        <w:jc w:val="both"/>
        <w:rPr>
          <w:rFonts w:ascii="Times New Roman" w:hAnsi="Times New Roman"/>
          <w:sz w:val="24"/>
          <w:szCs w:val="24"/>
        </w:rPr>
      </w:pPr>
      <w:r w:rsidRPr="00E51EA3">
        <w:rPr>
          <w:rFonts w:ascii="Times New Roman" w:hAnsi="Times New Roman"/>
          <w:sz w:val="24"/>
          <w:szCs w:val="24"/>
        </w:rPr>
        <w:lastRenderedPageBreak/>
        <w:t xml:space="preserve">мониторинг динамики развития познавательных способностей, выстраивание индивидуальной траектории их развития. </w:t>
      </w:r>
    </w:p>
    <w:p w:rsidR="00784845" w:rsidRPr="00E51EA3" w:rsidRDefault="00784845" w:rsidP="008B06D6">
      <w:pPr>
        <w:numPr>
          <w:ilvl w:val="0"/>
          <w:numId w:val="13"/>
        </w:numPr>
        <w:spacing w:after="34"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общее развитие и коррекция отдельных сторон учебно-познавательной, речевой, эмоционально-волевой и личностной сфер ребенка. </w:t>
      </w:r>
    </w:p>
    <w:p w:rsidR="00784845" w:rsidRPr="00E51EA3" w:rsidRDefault="00784845" w:rsidP="008B06D6">
      <w:pPr>
        <w:numPr>
          <w:ilvl w:val="0"/>
          <w:numId w:val="13"/>
        </w:numPr>
        <w:spacing w:after="0" w:line="240" w:lineRule="auto"/>
        <w:ind w:left="0" w:right="-1" w:firstLine="547"/>
        <w:jc w:val="both"/>
        <w:rPr>
          <w:rFonts w:ascii="Times New Roman" w:hAnsi="Times New Roman"/>
          <w:sz w:val="24"/>
          <w:szCs w:val="24"/>
        </w:rPr>
      </w:pPr>
      <w:r w:rsidRPr="00E51EA3">
        <w:rPr>
          <w:rFonts w:ascii="Times New Roman" w:hAnsi="Times New Roman"/>
          <w:sz w:val="24"/>
          <w:szCs w:val="24"/>
        </w:rPr>
        <w:t>социальная адаптация в коллективе, обществе.</w:t>
      </w:r>
    </w:p>
    <w:p w:rsidR="00784845" w:rsidRPr="00E51EA3" w:rsidRDefault="00784845" w:rsidP="00784845">
      <w:pPr>
        <w:spacing w:after="9" w:line="240" w:lineRule="auto"/>
        <w:ind w:right="-1" w:hanging="10"/>
        <w:jc w:val="both"/>
        <w:rPr>
          <w:rFonts w:ascii="Times New Roman" w:hAnsi="Times New Roman"/>
          <w:sz w:val="24"/>
          <w:szCs w:val="24"/>
        </w:rPr>
      </w:pPr>
      <w:r w:rsidRPr="00E51EA3">
        <w:rPr>
          <w:rFonts w:ascii="Times New Roman" w:hAnsi="Times New Roman"/>
          <w:b/>
          <w:sz w:val="24"/>
          <w:szCs w:val="24"/>
        </w:rPr>
        <w:t xml:space="preserve">Критерии эффективности коррекционной работы </w:t>
      </w:r>
    </w:p>
    <w:p w:rsidR="00784845" w:rsidRPr="00E51EA3" w:rsidRDefault="00784845" w:rsidP="00784845">
      <w:pPr>
        <w:spacing w:after="35" w:line="240" w:lineRule="auto"/>
        <w:ind w:right="-1"/>
        <w:jc w:val="both"/>
        <w:rPr>
          <w:rFonts w:ascii="Times New Roman" w:hAnsi="Times New Roman"/>
          <w:sz w:val="24"/>
          <w:szCs w:val="24"/>
        </w:rPr>
      </w:pPr>
      <w:r w:rsidRPr="00E51EA3">
        <w:rPr>
          <w:rFonts w:ascii="Times New Roman" w:hAnsi="Times New Roman"/>
          <w:sz w:val="24"/>
          <w:szCs w:val="24"/>
        </w:rPr>
        <w:t xml:space="preserve">В качестве показателей результативности и эффективности коррекционной работы могут рассматриваться:  </w:t>
      </w:r>
    </w:p>
    <w:p w:rsidR="00784845" w:rsidRPr="00E51EA3" w:rsidRDefault="00784845" w:rsidP="008B06D6">
      <w:pPr>
        <w:numPr>
          <w:ilvl w:val="0"/>
          <w:numId w:val="13"/>
        </w:numPr>
        <w:spacing w:after="39"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динамика индивидуальных достижений учащихся по освоению предметных программ; </w:t>
      </w:r>
    </w:p>
    <w:p w:rsidR="00784845" w:rsidRPr="00E51EA3" w:rsidRDefault="00784845" w:rsidP="008B06D6">
      <w:pPr>
        <w:numPr>
          <w:ilvl w:val="0"/>
          <w:numId w:val="13"/>
        </w:numPr>
        <w:spacing w:after="37"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создание необходимых условий для обеспечения доступности качественного образования для детей (формы обучения, оптимизирующие коррекционную работу, и наличие соответствующих материально-технических условий); </w:t>
      </w:r>
    </w:p>
    <w:p w:rsidR="00784845" w:rsidRPr="00E51EA3" w:rsidRDefault="00784845" w:rsidP="008B06D6">
      <w:pPr>
        <w:numPr>
          <w:ilvl w:val="0"/>
          <w:numId w:val="13"/>
        </w:numPr>
        <w:spacing w:after="12" w:line="240" w:lineRule="auto"/>
        <w:ind w:left="0" w:right="-1" w:firstLine="547"/>
        <w:jc w:val="both"/>
        <w:rPr>
          <w:rFonts w:ascii="Times New Roman" w:hAnsi="Times New Roman"/>
          <w:sz w:val="24"/>
          <w:szCs w:val="24"/>
        </w:rPr>
      </w:pPr>
      <w:r w:rsidRPr="00E51EA3">
        <w:rPr>
          <w:rFonts w:ascii="Times New Roman" w:hAnsi="Times New Roman"/>
          <w:sz w:val="24"/>
          <w:szCs w:val="24"/>
        </w:rPr>
        <w:t xml:space="preserve">сравнительная характеристика данных медико-психологической и педагогической диагностики учащихся на разных этапах обучения. </w:t>
      </w:r>
    </w:p>
    <w:p w:rsidR="00784845" w:rsidRPr="00E51EA3" w:rsidRDefault="00784845" w:rsidP="00733A6E">
      <w:pPr>
        <w:spacing w:after="0" w:line="240" w:lineRule="auto"/>
        <w:ind w:right="-1"/>
        <w:jc w:val="both"/>
        <w:rPr>
          <w:rFonts w:ascii="Times New Roman" w:hAnsi="Times New Roman"/>
          <w:sz w:val="24"/>
          <w:szCs w:val="24"/>
        </w:rPr>
      </w:pPr>
      <w:r w:rsidRPr="00E51EA3">
        <w:rPr>
          <w:rFonts w:ascii="Times New Roman" w:hAnsi="Times New Roman"/>
          <w:sz w:val="24"/>
          <w:szCs w:val="24"/>
        </w:rPr>
        <w:tab/>
      </w:r>
    </w:p>
    <w:p w:rsidR="00733A6E" w:rsidRPr="00E51EA3" w:rsidRDefault="00733A6E" w:rsidP="00733A6E">
      <w:pPr>
        <w:spacing w:after="0" w:line="240" w:lineRule="auto"/>
        <w:ind w:left="1697" w:right="49"/>
        <w:jc w:val="both"/>
        <w:rPr>
          <w:rFonts w:ascii="Times New Roman" w:hAnsi="Times New Roman"/>
          <w:sz w:val="24"/>
          <w:szCs w:val="24"/>
        </w:rPr>
      </w:pPr>
      <w:r w:rsidRPr="00E51EA3">
        <w:rPr>
          <w:rFonts w:ascii="Times New Roman" w:hAnsi="Times New Roman"/>
          <w:b/>
          <w:sz w:val="24"/>
          <w:szCs w:val="24"/>
        </w:rPr>
        <w:t xml:space="preserve">2.3. Программа воспитания и социализации обучающихся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Программа направлена на: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экологической культуры, </w:t>
      </w:r>
      <w:r w:rsidRPr="00E51EA3">
        <w:rPr>
          <w:rFonts w:ascii="Times New Roman" w:eastAsia="Segoe UI Symbol" w:hAnsi="Times New Roman"/>
          <w:sz w:val="24"/>
          <w:szCs w:val="24"/>
        </w:rPr>
        <w:t></w:t>
      </w:r>
      <w:r w:rsidRPr="00E51EA3">
        <w:rPr>
          <w:rFonts w:ascii="Times New Roman" w:hAnsi="Times New Roman"/>
          <w:sz w:val="24"/>
          <w:szCs w:val="24"/>
        </w:rPr>
        <w:t xml:space="preserve">формирование антикоррупционного сознания.  </w:t>
      </w:r>
    </w:p>
    <w:p w:rsidR="00733A6E" w:rsidRPr="00E51EA3" w:rsidRDefault="00733A6E" w:rsidP="00733A6E">
      <w:pPr>
        <w:spacing w:after="0" w:line="240" w:lineRule="auto"/>
        <w:ind w:left="1078" w:right="49"/>
        <w:jc w:val="both"/>
        <w:rPr>
          <w:rFonts w:ascii="Times New Roman" w:hAnsi="Times New Roman"/>
          <w:sz w:val="24"/>
          <w:szCs w:val="24"/>
        </w:rPr>
      </w:pPr>
      <w:r w:rsidRPr="00E51EA3">
        <w:rPr>
          <w:rFonts w:ascii="Times New Roman" w:hAnsi="Times New Roman"/>
          <w:b/>
          <w:sz w:val="24"/>
          <w:szCs w:val="24"/>
        </w:rPr>
        <w:t>Программа обеспечивает:</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w:t>
      </w:r>
      <w:r w:rsidRPr="00E51EA3">
        <w:rPr>
          <w:rFonts w:ascii="Times New Roman" w:hAnsi="Times New Roman"/>
          <w:sz w:val="24"/>
          <w:szCs w:val="24"/>
        </w:rPr>
        <w:lastRenderedPageBreak/>
        <w:t xml:space="preserve">общества, учитывающего историко-культурную и этническую специфику региона, потребности обучающихся и их родителей </w:t>
      </w:r>
    </w:p>
    <w:p w:rsidR="00733A6E" w:rsidRPr="00E51EA3" w:rsidRDefault="00733A6E" w:rsidP="00733A6E">
      <w:pPr>
        <w:spacing w:after="0" w:line="240" w:lineRule="auto"/>
        <w:ind w:left="355" w:right="590"/>
        <w:jc w:val="both"/>
        <w:rPr>
          <w:rFonts w:ascii="Times New Roman" w:hAnsi="Times New Roman"/>
          <w:sz w:val="24"/>
          <w:szCs w:val="24"/>
        </w:rPr>
      </w:pPr>
      <w:r w:rsidRPr="00E51EA3">
        <w:rPr>
          <w:rFonts w:ascii="Times New Roman" w:hAnsi="Times New Roman"/>
          <w:sz w:val="24"/>
          <w:szCs w:val="24"/>
        </w:rPr>
        <w:t xml:space="preserve">(законных представителей);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в экологическом просвещении сверстников, родителей, населения;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в благоустройстве школы, класса, сельского поселения, города;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w:t>
      </w:r>
      <w:r w:rsidRPr="00E51EA3">
        <w:rPr>
          <w:rFonts w:ascii="Times New Roman" w:hAnsi="Times New Roman"/>
          <w:sz w:val="24"/>
          <w:szCs w:val="24"/>
        </w:rPr>
        <w:lastRenderedPageBreak/>
        <w:t xml:space="preserve">образования, центрами профориентационной работы, совместную деятельность с родителями, (законными представителями);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убежденности </w:t>
      </w:r>
      <w:r w:rsidRPr="00E51EA3">
        <w:rPr>
          <w:rFonts w:ascii="Times New Roman" w:hAnsi="Times New Roman"/>
          <w:sz w:val="24"/>
          <w:szCs w:val="24"/>
        </w:rPr>
        <w:tab/>
        <w:t xml:space="preserve">в </w:t>
      </w:r>
      <w:r w:rsidRPr="00E51EA3">
        <w:rPr>
          <w:rFonts w:ascii="Times New Roman" w:hAnsi="Times New Roman"/>
          <w:sz w:val="24"/>
          <w:szCs w:val="24"/>
        </w:rPr>
        <w:tab/>
        <w:t xml:space="preserve">выборе </w:t>
      </w:r>
      <w:r w:rsidRPr="00E51EA3">
        <w:rPr>
          <w:rFonts w:ascii="Times New Roman" w:hAnsi="Times New Roman"/>
          <w:sz w:val="24"/>
          <w:szCs w:val="24"/>
        </w:rPr>
        <w:tab/>
        <w:t xml:space="preserve">здорового </w:t>
      </w:r>
      <w:r w:rsidRPr="00E51EA3">
        <w:rPr>
          <w:rFonts w:ascii="Times New Roman" w:hAnsi="Times New Roman"/>
          <w:sz w:val="24"/>
          <w:szCs w:val="24"/>
        </w:rPr>
        <w:tab/>
        <w:t xml:space="preserve">образа </w:t>
      </w:r>
      <w:r w:rsidRPr="00E51EA3">
        <w:rPr>
          <w:rFonts w:ascii="Times New Roman" w:hAnsi="Times New Roman"/>
          <w:sz w:val="24"/>
          <w:szCs w:val="24"/>
        </w:rPr>
        <w:tab/>
        <w:t xml:space="preserve">жизни </w:t>
      </w:r>
      <w:r w:rsidRPr="00E51EA3">
        <w:rPr>
          <w:rFonts w:ascii="Times New Roman" w:hAnsi="Times New Roman"/>
          <w:sz w:val="24"/>
          <w:szCs w:val="24"/>
        </w:rPr>
        <w:tab/>
        <w:t xml:space="preserve">и </w:t>
      </w:r>
      <w:r w:rsidRPr="00E51EA3">
        <w:rPr>
          <w:rFonts w:ascii="Times New Roman" w:hAnsi="Times New Roman"/>
          <w:sz w:val="24"/>
          <w:szCs w:val="24"/>
        </w:rPr>
        <w:tab/>
        <w:t xml:space="preserve">вреде </w:t>
      </w:r>
    </w:p>
    <w:p w:rsidR="00733A6E" w:rsidRPr="00E51EA3" w:rsidRDefault="00733A6E" w:rsidP="00733A6E">
      <w:pPr>
        <w:spacing w:after="0" w:line="240" w:lineRule="auto"/>
        <w:ind w:left="355" w:right="590"/>
        <w:jc w:val="both"/>
        <w:rPr>
          <w:rFonts w:ascii="Times New Roman" w:hAnsi="Times New Roman"/>
          <w:sz w:val="24"/>
          <w:szCs w:val="24"/>
        </w:rPr>
      </w:pPr>
      <w:r w:rsidRPr="00E51EA3">
        <w:rPr>
          <w:rFonts w:ascii="Times New Roman" w:hAnsi="Times New Roman"/>
          <w:sz w:val="24"/>
          <w:szCs w:val="24"/>
        </w:rPr>
        <w:t xml:space="preserve">употребления алкоголя и табакокурения;  </w:t>
      </w:r>
    </w:p>
    <w:p w:rsidR="00733A6E" w:rsidRPr="00E51EA3" w:rsidRDefault="00733A6E" w:rsidP="008B06D6">
      <w:pPr>
        <w:numPr>
          <w:ilvl w:val="0"/>
          <w:numId w:val="23"/>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r w:rsidRPr="00E51EA3">
        <w:rPr>
          <w:rFonts w:ascii="Times New Roman" w:hAnsi="Times New Roman"/>
          <w:b/>
          <w:sz w:val="24"/>
          <w:szCs w:val="24"/>
        </w:rPr>
        <w:t xml:space="preserve">В программе отражаются: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w:t>
      </w:r>
    </w:p>
    <w:p w:rsidR="00733A6E" w:rsidRPr="00E51EA3" w:rsidRDefault="00733A6E" w:rsidP="00733A6E">
      <w:pPr>
        <w:spacing w:after="0" w:line="240" w:lineRule="auto"/>
        <w:ind w:left="355" w:right="590"/>
        <w:jc w:val="both"/>
        <w:rPr>
          <w:rFonts w:ascii="Times New Roman" w:hAnsi="Times New Roman"/>
          <w:sz w:val="24"/>
          <w:szCs w:val="24"/>
        </w:rPr>
      </w:pPr>
      <w:r w:rsidRPr="00E51EA3">
        <w:rPr>
          <w:rFonts w:ascii="Times New Roman" w:hAnsi="Times New Roman"/>
          <w:sz w:val="24"/>
          <w:szCs w:val="24"/>
        </w:rPr>
        <w:t xml:space="preserve">организации, запросы участников образовательного процесса;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lastRenderedPageBreak/>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w:t>
      </w:r>
    </w:p>
    <w:p w:rsidR="00733A6E" w:rsidRPr="00E51EA3" w:rsidRDefault="00733A6E" w:rsidP="00733A6E">
      <w:pPr>
        <w:spacing w:after="0" w:line="240" w:lineRule="auto"/>
        <w:ind w:left="355" w:right="590"/>
        <w:jc w:val="both"/>
        <w:rPr>
          <w:rFonts w:ascii="Times New Roman" w:hAnsi="Times New Roman"/>
          <w:sz w:val="24"/>
          <w:szCs w:val="24"/>
        </w:rPr>
      </w:pPr>
      <w:r w:rsidRPr="00E51EA3">
        <w:rPr>
          <w:rFonts w:ascii="Times New Roman" w:hAnsi="Times New Roman"/>
          <w:sz w:val="24"/>
          <w:szCs w:val="24"/>
        </w:rPr>
        <w:t xml:space="preserve">организациями, в том числе с системой дополнительного образования;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методику и инструментарий мониторинга духовно-нравственного развития, воспитания и социализации обучающихся;  </w:t>
      </w:r>
    </w:p>
    <w:p w:rsidR="00733A6E" w:rsidRPr="00E51EA3" w:rsidRDefault="00733A6E" w:rsidP="008B06D6">
      <w:pPr>
        <w:numPr>
          <w:ilvl w:val="0"/>
          <w:numId w:val="24"/>
        </w:numPr>
        <w:spacing w:after="0" w:line="240" w:lineRule="auto"/>
        <w:ind w:right="590" w:firstLine="708"/>
        <w:jc w:val="both"/>
        <w:rPr>
          <w:rFonts w:ascii="Times New Roman" w:hAnsi="Times New Roman"/>
          <w:sz w:val="24"/>
          <w:szCs w:val="24"/>
        </w:rPr>
      </w:pPr>
      <w:r w:rsidRPr="00E51EA3">
        <w:rPr>
          <w:rFonts w:ascii="Times New Roman" w:hAnsi="Times New Roman"/>
          <w:sz w:val="24"/>
          <w:szCs w:val="24"/>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33A6E" w:rsidRPr="00E51EA3" w:rsidRDefault="00733A6E" w:rsidP="00733A6E">
      <w:pPr>
        <w:spacing w:after="0" w:line="240" w:lineRule="auto"/>
        <w:ind w:left="360"/>
        <w:jc w:val="both"/>
        <w:rPr>
          <w:rFonts w:ascii="Times New Roman" w:hAnsi="Times New Roman"/>
          <w:sz w:val="24"/>
          <w:szCs w:val="24"/>
        </w:rPr>
      </w:pPr>
    </w:p>
    <w:p w:rsidR="00733A6E" w:rsidRPr="00E51EA3" w:rsidRDefault="00733A6E" w:rsidP="00733A6E">
      <w:pPr>
        <w:spacing w:after="0" w:line="240" w:lineRule="auto"/>
        <w:ind w:left="360"/>
        <w:jc w:val="both"/>
        <w:rPr>
          <w:rFonts w:ascii="Times New Roman" w:hAnsi="Times New Roman"/>
          <w:sz w:val="24"/>
          <w:szCs w:val="24"/>
        </w:rPr>
      </w:pPr>
    </w:p>
    <w:p w:rsidR="00733A6E" w:rsidRPr="00E51EA3" w:rsidRDefault="00733A6E" w:rsidP="00733A6E">
      <w:pPr>
        <w:spacing w:after="0" w:line="240" w:lineRule="auto"/>
        <w:ind w:left="3159" w:right="49" w:hanging="1981"/>
        <w:jc w:val="both"/>
        <w:rPr>
          <w:rFonts w:ascii="Times New Roman" w:hAnsi="Times New Roman"/>
          <w:sz w:val="24"/>
          <w:szCs w:val="24"/>
        </w:rPr>
      </w:pPr>
      <w:r w:rsidRPr="00E51EA3">
        <w:rPr>
          <w:rFonts w:ascii="Times New Roman" w:hAnsi="Times New Roman"/>
          <w:b/>
          <w:sz w:val="24"/>
          <w:szCs w:val="24"/>
        </w:rPr>
        <w:t xml:space="preserve">2.3.1. Цель и задачи духовно-нравственного развития, воспитания и социализации обучающихся </w:t>
      </w:r>
    </w:p>
    <w:p w:rsidR="00733A6E" w:rsidRPr="00E51EA3" w:rsidRDefault="00733A6E" w:rsidP="00733A6E">
      <w:pPr>
        <w:spacing w:after="0" w:line="240" w:lineRule="auto"/>
        <w:ind w:left="345" w:right="578" w:firstLine="708"/>
        <w:jc w:val="both"/>
        <w:rPr>
          <w:rFonts w:ascii="Times New Roman" w:hAnsi="Times New Roman"/>
          <w:sz w:val="24"/>
          <w:szCs w:val="24"/>
        </w:rPr>
      </w:pPr>
      <w:r w:rsidRPr="00E51EA3">
        <w:rPr>
          <w:rFonts w:ascii="Times New Roman" w:hAnsi="Times New Roman"/>
          <w:sz w:val="24"/>
          <w:szCs w:val="24"/>
        </w:rPr>
        <w:t xml:space="preserve">Программа построена на основе базовых национальных ценностей российского общества, таких, </w:t>
      </w:r>
      <w:r w:rsidRPr="00E51EA3">
        <w:rPr>
          <w:rFonts w:ascii="Times New Roman" w:hAnsi="Times New Roman"/>
          <w:i/>
          <w:sz w:val="24"/>
          <w:szCs w:val="24"/>
        </w:rPr>
        <w:t>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sidRPr="00E51EA3">
        <w:rPr>
          <w:rFonts w:ascii="Times New Roman" w:hAnsi="Times New Roman"/>
          <w:sz w:val="24"/>
          <w:szCs w:val="24"/>
        </w:rPr>
        <w:t xml:space="preserve">, и направлена на развитие и воспитание </w:t>
      </w:r>
      <w:r w:rsidRPr="00E51EA3">
        <w:rPr>
          <w:rFonts w:ascii="Times New Roman" w:hAnsi="Times New Roman"/>
          <w:i/>
          <w:sz w:val="24"/>
          <w:szCs w:val="24"/>
        </w:rPr>
        <w:t xml:space="preserve">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r w:rsidRPr="00E51EA3">
        <w:rPr>
          <w:rFonts w:ascii="Times New Roman" w:hAnsi="Times New Roman"/>
          <w:b/>
          <w:i/>
          <w:sz w:val="24"/>
          <w:szCs w:val="24"/>
        </w:rPr>
        <w:t xml:space="preserve">Программа направлена на: </w:t>
      </w:r>
    </w:p>
    <w:p w:rsidR="00733A6E" w:rsidRPr="00E51EA3" w:rsidRDefault="00733A6E" w:rsidP="008B06D6">
      <w:pPr>
        <w:numPr>
          <w:ilvl w:val="0"/>
          <w:numId w:val="25"/>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33A6E" w:rsidRPr="00E51EA3" w:rsidRDefault="00733A6E" w:rsidP="008B06D6">
      <w:pPr>
        <w:numPr>
          <w:ilvl w:val="0"/>
          <w:numId w:val="25"/>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w:t>
      </w:r>
      <w:r w:rsidRPr="00E51EA3">
        <w:rPr>
          <w:rFonts w:ascii="Times New Roman" w:hAnsi="Times New Roman"/>
          <w:sz w:val="24"/>
          <w:szCs w:val="24"/>
        </w:rPr>
        <w:lastRenderedPageBreak/>
        <w:t xml:space="preserve">индивидуальными особенностями и способностями, с учетом потребностей рынка труда; </w:t>
      </w:r>
    </w:p>
    <w:p w:rsidR="00733A6E" w:rsidRPr="00E51EA3" w:rsidRDefault="00733A6E" w:rsidP="008B06D6">
      <w:pPr>
        <w:numPr>
          <w:ilvl w:val="0"/>
          <w:numId w:val="25"/>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33A6E" w:rsidRPr="00E51EA3" w:rsidRDefault="00733A6E" w:rsidP="008B06D6">
      <w:pPr>
        <w:numPr>
          <w:ilvl w:val="0"/>
          <w:numId w:val="25"/>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формирование экологической культуры.</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Исходя из опыта, традиций школы  разработчики программы пришли к выводу о том, что именно уклад школьной жизни, ее дух, образ жизни учебного заведения оказывают мощное и постоянное воспитательное воздействие на обучающихся, поэтому цель программы воспитания и социализации - создание такого уклада школьной жизни, который формирует социально активную, духовно здоровую, творческую личность.</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Практика убедила нас в том, что в образе и жизни школы, духе, стиле взаимодействия должна находиться культура – совокупность всего того, что делает человека человеком, основная социальная функция, которой – человекотворная, человекоформирующая. Ее высшее предназначение: созидать, творить человека, его духовный мир, его духовное здоровье. Именно культура составляет вечное и нерушимое прибежище, где дух человеческий находит пути ко всему просветленному и прекрасному.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b/>
          <w:sz w:val="24"/>
          <w:szCs w:val="24"/>
        </w:rPr>
        <w:t>Целью программы воспитания и социализации</w:t>
      </w:r>
      <w:r w:rsidR="00036C21">
        <w:rPr>
          <w:rFonts w:ascii="Times New Roman" w:hAnsi="Times New Roman"/>
          <w:sz w:val="24"/>
          <w:szCs w:val="24"/>
        </w:rPr>
        <w:t xml:space="preserve">  обучающихся МБОУ  СОШ № 2 п.Чернянка</w:t>
      </w:r>
      <w:r w:rsidRPr="00E51EA3">
        <w:rPr>
          <w:rFonts w:ascii="Times New Roman" w:hAnsi="Times New Roman"/>
          <w:sz w:val="24"/>
          <w:szCs w:val="24"/>
        </w:rPr>
        <w:t xml:space="preserve"> на ступенях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733A6E" w:rsidRPr="00E51EA3" w:rsidRDefault="00733A6E" w:rsidP="00733A6E">
      <w:pPr>
        <w:spacing w:after="0" w:line="240" w:lineRule="auto"/>
        <w:ind w:left="345" w:right="589" w:firstLine="708"/>
        <w:jc w:val="both"/>
        <w:rPr>
          <w:rFonts w:ascii="Times New Roman" w:hAnsi="Times New Roman"/>
          <w:sz w:val="24"/>
          <w:szCs w:val="24"/>
        </w:rPr>
      </w:pPr>
      <w:r w:rsidRPr="00E51EA3">
        <w:rPr>
          <w:rFonts w:ascii="Times New Roman" w:hAnsi="Times New Roman"/>
          <w:sz w:val="24"/>
          <w:szCs w:val="24"/>
        </w:rPr>
        <w:t xml:space="preserve">Развитие такой личности является целью и основной задачей данной программы, содержание которой отражает основные направления этого развития: </w:t>
      </w:r>
    </w:p>
    <w:p w:rsidR="00733A6E" w:rsidRPr="00E51EA3" w:rsidRDefault="00733A6E" w:rsidP="00733A6E">
      <w:pPr>
        <w:spacing w:after="0" w:line="240" w:lineRule="auto"/>
        <w:ind w:left="1078" w:right="590"/>
        <w:jc w:val="both"/>
        <w:rPr>
          <w:rFonts w:ascii="Times New Roman" w:hAnsi="Times New Roman"/>
          <w:sz w:val="24"/>
          <w:szCs w:val="24"/>
        </w:rPr>
      </w:pPr>
      <w:r w:rsidRPr="00E51EA3">
        <w:rPr>
          <w:rFonts w:ascii="Times New Roman" w:hAnsi="Times New Roman"/>
          <w:sz w:val="24"/>
          <w:szCs w:val="24"/>
        </w:rPr>
        <w:t xml:space="preserve">Личностная культура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Способность к нравственному самосовершенствованию, самооценке, пониманию смысла своей жизни;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Готовность открыто выражать и отстаивать свою общественную позицию, критически оценивать свои поступки, намерения;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Способность к правильному морально-нравственному выбору;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Трудолюбие, бережливость, способность к преодолению трудностей;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Осознание ценностей других людей, ценности человеческой жизни, умение противостоять действиям, представляющим угрозу физическому и нравственному здоровью и духовной безопасности своей и других. Семейная культура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Осознание ценности семьи как первоосновы нашей принадлежности к народу, Отечеству;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Понимание и поддержание таких нравственных устоев семьи, как любовь, взаимопомощь, почитание родителей, забота о младших и старших, ответственность за родных;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Бережное отношение к жизни человека, забота о продолжении рода. Социальная культура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Осознание себя гражданином России на основе принятия общих национальных, духовных и нравственных ценностей;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lastRenderedPageBreak/>
        <w:t xml:space="preserve">Приобретение лидерских качеств и участие членов гимнастического сообщества в решении социально значимых проблем;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Активная жизненная позиция, чувство ответственности за свою страну, приобретение навыков гражданского участия в решении актуальных социальных проблем через социальные проекты, участие во Всероссийских акциях и в решении актуальных проблем местного сообщества;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Знание законов, провозглашенных Конституцией РФ. Адекватное восприятие ценностей общества: прав человека, правового государства; </w:t>
      </w:r>
    </w:p>
    <w:p w:rsidR="00733A6E" w:rsidRPr="00E51EA3" w:rsidRDefault="00733A6E" w:rsidP="008B06D6">
      <w:pPr>
        <w:numPr>
          <w:ilvl w:val="0"/>
          <w:numId w:val="26"/>
        </w:numPr>
        <w:spacing w:after="0" w:line="240" w:lineRule="auto"/>
        <w:ind w:right="590" w:hanging="360"/>
        <w:jc w:val="both"/>
        <w:rPr>
          <w:rFonts w:ascii="Times New Roman" w:hAnsi="Times New Roman"/>
          <w:sz w:val="24"/>
          <w:szCs w:val="24"/>
        </w:rPr>
      </w:pPr>
      <w:r w:rsidRPr="00E51EA3">
        <w:rPr>
          <w:rFonts w:ascii="Times New Roman" w:hAnsi="Times New Roman"/>
          <w:sz w:val="24"/>
          <w:szCs w:val="24"/>
        </w:rPr>
        <w:t xml:space="preserve">Готовность солидарно противостоять глобальным вызовам современной эпохи, поддержать межэтнический мир и согласие. </w:t>
      </w:r>
    </w:p>
    <w:p w:rsidR="00733A6E" w:rsidRPr="00E51EA3" w:rsidRDefault="00733A6E" w:rsidP="00036C21">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Целью и конечным результатом деятельности явл</w:t>
      </w:r>
      <w:r w:rsidR="00036C21">
        <w:rPr>
          <w:rFonts w:ascii="Times New Roman" w:hAnsi="Times New Roman"/>
          <w:sz w:val="24"/>
          <w:szCs w:val="24"/>
        </w:rPr>
        <w:t>яется выпускник основной школы.</w:t>
      </w:r>
    </w:p>
    <w:p w:rsidR="00733A6E" w:rsidRPr="00E51EA3" w:rsidRDefault="00733A6E" w:rsidP="00733A6E">
      <w:pPr>
        <w:spacing w:after="0" w:line="240" w:lineRule="auto"/>
        <w:ind w:right="768"/>
        <w:jc w:val="both"/>
        <w:rPr>
          <w:rFonts w:ascii="Times New Roman" w:hAnsi="Times New Roman"/>
          <w:sz w:val="24"/>
          <w:szCs w:val="24"/>
        </w:rPr>
      </w:pPr>
    </w:p>
    <w:p w:rsidR="00733A6E" w:rsidRPr="00E51EA3" w:rsidRDefault="00733A6E" w:rsidP="00733A6E">
      <w:pPr>
        <w:spacing w:after="0" w:line="240" w:lineRule="auto"/>
        <w:ind w:left="362" w:right="352"/>
        <w:jc w:val="both"/>
        <w:rPr>
          <w:rFonts w:ascii="Times New Roman" w:hAnsi="Times New Roman"/>
          <w:sz w:val="24"/>
          <w:szCs w:val="24"/>
        </w:rPr>
      </w:pPr>
      <w:r w:rsidRPr="00E51EA3">
        <w:rPr>
          <w:rFonts w:ascii="Times New Roman" w:hAnsi="Times New Roman"/>
          <w:b/>
          <w:sz w:val="24"/>
          <w:szCs w:val="24"/>
        </w:rPr>
        <w:t xml:space="preserve">2.3.2. Направления деятельности по духовно-нравственному развитию, воспитанию и социализации, профессиональной ориентации </w:t>
      </w:r>
    </w:p>
    <w:p w:rsidR="00733A6E" w:rsidRPr="00E51EA3" w:rsidRDefault="00733A6E" w:rsidP="00733A6E">
      <w:pPr>
        <w:pStyle w:val="1"/>
        <w:spacing w:after="0" w:line="240" w:lineRule="auto"/>
        <w:ind w:left="362" w:right="352"/>
        <w:jc w:val="both"/>
        <w:rPr>
          <w:rFonts w:ascii="Times New Roman" w:hAnsi="Times New Roman"/>
          <w:sz w:val="24"/>
          <w:szCs w:val="24"/>
        </w:rPr>
      </w:pPr>
      <w:r w:rsidRPr="00E51EA3">
        <w:rPr>
          <w:rFonts w:ascii="Times New Roman" w:hAnsi="Times New Roman"/>
          <w:sz w:val="24"/>
          <w:szCs w:val="24"/>
        </w:rPr>
        <w:t xml:space="preserve">обучающихся, здоровьесберегающей деятельности и формированию экологической культуры обучающихся </w:t>
      </w:r>
    </w:p>
    <w:p w:rsidR="00733A6E" w:rsidRPr="00E51EA3" w:rsidRDefault="00733A6E" w:rsidP="00733A6E">
      <w:pPr>
        <w:spacing w:after="0" w:line="240" w:lineRule="auto"/>
        <w:ind w:left="814"/>
        <w:jc w:val="both"/>
        <w:rPr>
          <w:rFonts w:ascii="Times New Roman" w:hAnsi="Times New Roman"/>
          <w:sz w:val="24"/>
          <w:szCs w:val="24"/>
        </w:rPr>
      </w:pPr>
    </w:p>
    <w:p w:rsidR="00733A6E" w:rsidRPr="00E51EA3" w:rsidRDefault="00711C43" w:rsidP="00733A6E">
      <w:pPr>
        <w:spacing w:after="0" w:line="240" w:lineRule="auto"/>
        <w:ind w:left="345" w:right="590" w:firstLine="454"/>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0560" behindDoc="0" locked="0" layoutInCell="1" allowOverlap="0">
            <wp:simplePos x="0" y="0"/>
            <wp:positionH relativeFrom="page">
              <wp:posOffset>1013460</wp:posOffset>
            </wp:positionH>
            <wp:positionV relativeFrom="page">
              <wp:posOffset>0</wp:posOffset>
            </wp:positionV>
            <wp:extent cx="5587365" cy="3928745"/>
            <wp:effectExtent l="0" t="0" r="0" b="0"/>
            <wp:wrapTopAndBottom/>
            <wp:docPr id="56" name="Picture 3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7365" cy="3928745"/>
                    </a:xfrm>
                    <a:prstGeom prst="rect">
                      <a:avLst/>
                    </a:prstGeom>
                    <a:noFill/>
                  </pic:spPr>
                </pic:pic>
              </a:graphicData>
            </a:graphic>
            <wp14:sizeRelH relativeFrom="page">
              <wp14:pctWidth>0</wp14:pctWidth>
            </wp14:sizeRelH>
            <wp14:sizeRelV relativeFrom="page">
              <wp14:pctHeight>0</wp14:pctHeight>
            </wp14:sizeRelV>
          </wp:anchor>
        </w:drawing>
      </w:r>
      <w:r w:rsidR="00733A6E" w:rsidRPr="00E51EA3">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00733A6E" w:rsidRPr="00E51EA3">
        <w:rPr>
          <w:rFonts w:ascii="Times New Roman" w:hAnsi="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733A6E" w:rsidRPr="00E51EA3" w:rsidRDefault="00733A6E" w:rsidP="008B06D6">
      <w:pPr>
        <w:numPr>
          <w:ilvl w:val="0"/>
          <w:numId w:val="27"/>
        </w:numPr>
        <w:spacing w:after="0" w:line="240" w:lineRule="auto"/>
        <w:ind w:right="590" w:firstLine="454"/>
        <w:jc w:val="both"/>
        <w:rPr>
          <w:rFonts w:ascii="Times New Roman" w:hAnsi="Times New Roman"/>
          <w:sz w:val="24"/>
          <w:szCs w:val="24"/>
        </w:rPr>
      </w:pPr>
      <w:r w:rsidRPr="00E51EA3">
        <w:rPr>
          <w:rFonts w:ascii="Times New Roman" w:hAnsi="Times New Roman"/>
          <w:b/>
          <w:sz w:val="24"/>
          <w:szCs w:val="24"/>
        </w:rPr>
        <w:t>Воспитание социальной ответственности и компетентности (</w:t>
      </w:r>
      <w:r w:rsidRPr="00E51EA3">
        <w:rPr>
          <w:rFonts w:ascii="Times New Roman" w:hAnsi="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33A6E" w:rsidRPr="00E51EA3" w:rsidRDefault="00733A6E" w:rsidP="008B06D6">
      <w:pPr>
        <w:numPr>
          <w:ilvl w:val="0"/>
          <w:numId w:val="27"/>
        </w:numPr>
        <w:spacing w:after="0" w:line="240" w:lineRule="auto"/>
        <w:ind w:right="590" w:firstLine="454"/>
        <w:jc w:val="both"/>
        <w:rPr>
          <w:rFonts w:ascii="Times New Roman" w:hAnsi="Times New Roman"/>
          <w:sz w:val="24"/>
          <w:szCs w:val="24"/>
        </w:rPr>
      </w:pPr>
      <w:r w:rsidRPr="00E51EA3">
        <w:rPr>
          <w:rFonts w:ascii="Times New Roman" w:hAnsi="Times New Roman"/>
          <w:b/>
          <w:sz w:val="24"/>
          <w:szCs w:val="24"/>
        </w:rPr>
        <w:t>Воспитание нравственных чувств, убеждений, этического сознания</w:t>
      </w:r>
      <w:r w:rsidRPr="00E51EA3">
        <w:rPr>
          <w:rFonts w:ascii="Times New Roman" w:hAnsi="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w:t>
      </w:r>
      <w:r w:rsidRPr="00E51EA3">
        <w:rPr>
          <w:rFonts w:ascii="Times New Roman" w:hAnsi="Times New Roman"/>
          <w:sz w:val="24"/>
          <w:szCs w:val="24"/>
        </w:rPr>
        <w:lastRenderedPageBreak/>
        <w:t xml:space="preserve">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733A6E" w:rsidRPr="00E51EA3" w:rsidRDefault="00733A6E" w:rsidP="008B06D6">
      <w:pPr>
        <w:numPr>
          <w:ilvl w:val="0"/>
          <w:numId w:val="27"/>
        </w:numPr>
        <w:spacing w:after="0" w:line="240" w:lineRule="auto"/>
        <w:ind w:right="590" w:firstLine="454"/>
        <w:jc w:val="both"/>
        <w:rPr>
          <w:rFonts w:ascii="Times New Roman" w:hAnsi="Times New Roman"/>
          <w:sz w:val="24"/>
          <w:szCs w:val="24"/>
        </w:rPr>
      </w:pPr>
      <w:r w:rsidRPr="00E51EA3">
        <w:rPr>
          <w:rFonts w:ascii="Times New Roman" w:hAnsi="Times New Roman"/>
          <w:b/>
          <w:sz w:val="24"/>
          <w:szCs w:val="24"/>
        </w:rPr>
        <w:t xml:space="preserve">Воспитание экологической культуры, культуры здорового и безопасного образа жизни </w:t>
      </w:r>
      <w:r w:rsidRPr="00E51EA3">
        <w:rPr>
          <w:rFonts w:ascii="Times New Roman" w:hAnsi="Times New Roman"/>
          <w:sz w:val="24"/>
          <w:szCs w:val="24"/>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p>
    <w:p w:rsidR="00733A6E" w:rsidRPr="00E51EA3" w:rsidRDefault="00733A6E" w:rsidP="00733A6E">
      <w:pPr>
        <w:spacing w:after="0" w:line="240" w:lineRule="auto"/>
        <w:ind w:left="355" w:right="590"/>
        <w:jc w:val="both"/>
        <w:rPr>
          <w:rFonts w:ascii="Times New Roman" w:hAnsi="Times New Roman"/>
          <w:sz w:val="24"/>
          <w:szCs w:val="24"/>
        </w:rPr>
      </w:pPr>
      <w:r w:rsidRPr="00E51EA3">
        <w:rPr>
          <w:rFonts w:ascii="Times New Roman" w:hAnsi="Times New Roman"/>
          <w:sz w:val="24"/>
          <w:szCs w:val="24"/>
        </w:rPr>
        <w:t xml:space="preserve">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733A6E" w:rsidRPr="00E51EA3" w:rsidRDefault="00733A6E" w:rsidP="008B06D6">
      <w:pPr>
        <w:numPr>
          <w:ilvl w:val="0"/>
          <w:numId w:val="27"/>
        </w:numPr>
        <w:spacing w:after="0" w:line="240" w:lineRule="auto"/>
        <w:ind w:right="590" w:firstLine="454"/>
        <w:jc w:val="both"/>
        <w:rPr>
          <w:rFonts w:ascii="Times New Roman" w:hAnsi="Times New Roman"/>
          <w:sz w:val="24"/>
          <w:szCs w:val="24"/>
        </w:rPr>
      </w:pPr>
      <w:r w:rsidRPr="00E51EA3">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51EA3">
        <w:rPr>
          <w:rFonts w:ascii="Times New Roman" w:hAnsi="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733A6E" w:rsidRPr="00E51EA3" w:rsidRDefault="00733A6E" w:rsidP="008B06D6">
      <w:pPr>
        <w:numPr>
          <w:ilvl w:val="0"/>
          <w:numId w:val="27"/>
        </w:numPr>
        <w:spacing w:after="0" w:line="240" w:lineRule="auto"/>
        <w:ind w:right="590" w:firstLine="454"/>
        <w:jc w:val="both"/>
        <w:rPr>
          <w:rFonts w:ascii="Times New Roman" w:hAnsi="Times New Roman"/>
          <w:sz w:val="24"/>
          <w:szCs w:val="24"/>
        </w:rPr>
      </w:pPr>
      <w:r w:rsidRPr="00E51EA3">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E51EA3">
        <w:rPr>
          <w:rFonts w:ascii="Times New Roman" w:hAnsi="Times New Roman"/>
          <w:sz w:val="24"/>
          <w:szCs w:val="24"/>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733A6E" w:rsidRPr="00E51EA3" w:rsidRDefault="00733A6E" w:rsidP="00733A6E">
      <w:pPr>
        <w:spacing w:after="0" w:line="240" w:lineRule="auto"/>
        <w:ind w:left="360"/>
        <w:jc w:val="both"/>
        <w:rPr>
          <w:rFonts w:ascii="Times New Roman" w:hAnsi="Times New Roman"/>
          <w:sz w:val="24"/>
          <w:szCs w:val="24"/>
        </w:rPr>
      </w:pPr>
    </w:p>
    <w:p w:rsidR="00733A6E" w:rsidRPr="00E51EA3" w:rsidRDefault="00733A6E" w:rsidP="00733A6E">
      <w:pPr>
        <w:pStyle w:val="2"/>
        <w:ind w:left="362" w:right="522"/>
      </w:pPr>
      <w:r w:rsidRPr="00E51EA3">
        <w:t>2.3.3. Содержание, виды деятельности и формы занятий с обучающимися(по направлениям духовно-нравственного развития, воспитания и</w:t>
      </w:r>
      <w:r w:rsidR="00036C21">
        <w:t xml:space="preserve"> </w:t>
      </w:r>
      <w:r w:rsidRPr="00E51EA3">
        <w:t xml:space="preserve">социализации обучающихся) </w:t>
      </w:r>
    </w:p>
    <w:p w:rsidR="00733A6E" w:rsidRPr="00E51EA3" w:rsidRDefault="00733A6E" w:rsidP="00733A6E">
      <w:pPr>
        <w:spacing w:after="0" w:line="240" w:lineRule="auto"/>
        <w:ind w:left="360"/>
        <w:jc w:val="both"/>
        <w:rPr>
          <w:rFonts w:ascii="Times New Roman" w:hAnsi="Times New Roman"/>
          <w:sz w:val="24"/>
          <w:szCs w:val="24"/>
        </w:rPr>
      </w:pPr>
    </w:p>
    <w:p w:rsidR="00733A6E" w:rsidRPr="00E51EA3" w:rsidRDefault="00733A6E" w:rsidP="00733A6E">
      <w:pPr>
        <w:spacing w:after="0" w:line="240" w:lineRule="auto"/>
        <w:ind w:left="345" w:right="586" w:firstLine="708"/>
        <w:jc w:val="both"/>
        <w:rPr>
          <w:rFonts w:ascii="Times New Roman" w:hAnsi="Times New Roman"/>
          <w:sz w:val="24"/>
          <w:szCs w:val="24"/>
        </w:rPr>
      </w:pPr>
      <w:r w:rsidRPr="00E51EA3">
        <w:rPr>
          <w:rFonts w:ascii="Times New Roman" w:hAnsi="Times New Roman"/>
          <w:b/>
          <w:sz w:val="24"/>
          <w:szCs w:val="24"/>
          <w:u w:val="single" w:color="000000"/>
        </w:rPr>
        <w:t>Воспитание гражданственности, патриотизма, уважения к правам,свободам и обязанностям человека:</w:t>
      </w:r>
      <w:r w:rsidRPr="00E51EA3">
        <w:rPr>
          <w:rFonts w:ascii="Times New Roman" w:hAnsi="Times New Roman"/>
          <w:b/>
          <w:sz w:val="24"/>
          <w:szCs w:val="24"/>
        </w:rPr>
        <w:t xml:space="preserve"> Задачи: </w:t>
      </w:r>
    </w:p>
    <w:p w:rsidR="00733A6E" w:rsidRPr="00E51EA3" w:rsidRDefault="00733A6E" w:rsidP="008B06D6">
      <w:pPr>
        <w:numPr>
          <w:ilvl w:val="0"/>
          <w:numId w:val="28"/>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733A6E" w:rsidRPr="00E51EA3" w:rsidRDefault="00733A6E" w:rsidP="008B06D6">
      <w:pPr>
        <w:numPr>
          <w:ilvl w:val="0"/>
          <w:numId w:val="28"/>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733A6E" w:rsidRPr="00E51EA3" w:rsidRDefault="00733A6E" w:rsidP="008B06D6">
      <w:pPr>
        <w:numPr>
          <w:ilvl w:val="0"/>
          <w:numId w:val="28"/>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понимание и одобрение правил поведения в обществе, уважение органов и лиц, охраняющих общественный порядок; </w:t>
      </w:r>
    </w:p>
    <w:p w:rsidR="00733A6E" w:rsidRPr="00E51EA3" w:rsidRDefault="00733A6E" w:rsidP="008B06D6">
      <w:pPr>
        <w:numPr>
          <w:ilvl w:val="0"/>
          <w:numId w:val="28"/>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осознание конституционного долга и обязанностей гражданина своей Родины; </w:t>
      </w:r>
    </w:p>
    <w:p w:rsidR="00733A6E" w:rsidRPr="00E51EA3" w:rsidRDefault="00733A6E" w:rsidP="008B06D6">
      <w:pPr>
        <w:numPr>
          <w:ilvl w:val="0"/>
          <w:numId w:val="28"/>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733A6E" w:rsidRPr="00E51EA3" w:rsidRDefault="00733A6E" w:rsidP="008B06D6">
      <w:pPr>
        <w:numPr>
          <w:ilvl w:val="0"/>
          <w:numId w:val="28"/>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733A6E" w:rsidRPr="00E51EA3" w:rsidRDefault="00733A6E" w:rsidP="00733A6E">
      <w:pPr>
        <w:spacing w:after="0" w:line="240" w:lineRule="auto"/>
        <w:ind w:left="1078" w:right="49"/>
        <w:jc w:val="both"/>
        <w:rPr>
          <w:rFonts w:ascii="Times New Roman" w:hAnsi="Times New Roman"/>
          <w:sz w:val="24"/>
          <w:szCs w:val="24"/>
        </w:rPr>
      </w:pPr>
      <w:r w:rsidRPr="00E51EA3">
        <w:rPr>
          <w:rFonts w:ascii="Times New Roman" w:hAnsi="Times New Roman"/>
          <w:b/>
          <w:sz w:val="24"/>
          <w:szCs w:val="24"/>
        </w:rPr>
        <w:t xml:space="preserve">Содержание деятельности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lastRenderedPageBreak/>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E51EA3">
        <w:rPr>
          <w:rFonts w:ascii="Times New Roman" w:hAnsi="Times New Roman"/>
          <w:i/>
          <w:sz w:val="24"/>
          <w:szCs w:val="24"/>
        </w:rPr>
        <w:t xml:space="preserve">— </w:t>
      </w:r>
      <w:r w:rsidRPr="00E51EA3">
        <w:rPr>
          <w:rFonts w:ascii="Times New Roman" w:hAnsi="Times New Roman"/>
          <w:sz w:val="24"/>
          <w:szCs w:val="24"/>
        </w:rPr>
        <w:t xml:space="preserve">Флаге, Гербе России, о флаге и гербе Белгорода и Белгородской области, в котором находится образовательное учреждение.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гимназии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пополняя и посещая районный краеведческий музей, музеи города Белгорода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изучения учебных дисциплин).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школы, в социально-значимых акциях «Георгиевская ленточка», «Ветеран живет рядом», «Военные реликвии моей семьи – история моей родины», миссии волонтеров в дома ветеранов войны и труда).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733A6E" w:rsidRPr="00E51EA3" w:rsidRDefault="00733A6E" w:rsidP="00036C21">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 </w:t>
      </w:r>
    </w:p>
    <w:p w:rsidR="00733A6E" w:rsidRPr="00E51EA3" w:rsidRDefault="00733A6E" w:rsidP="00733A6E">
      <w:pPr>
        <w:spacing w:after="0" w:line="240" w:lineRule="auto"/>
        <w:ind w:left="926" w:right="586"/>
        <w:jc w:val="both"/>
        <w:rPr>
          <w:rFonts w:ascii="Times New Roman" w:hAnsi="Times New Roman"/>
          <w:sz w:val="24"/>
          <w:szCs w:val="24"/>
        </w:rPr>
      </w:pPr>
      <w:r w:rsidRPr="00E51EA3">
        <w:rPr>
          <w:rFonts w:ascii="Times New Roman" w:hAnsi="Times New Roman"/>
          <w:b/>
          <w:sz w:val="24"/>
          <w:szCs w:val="24"/>
          <w:u w:val="single" w:color="000000"/>
        </w:rPr>
        <w:t>Воспитание социальной ответственности и компетентности:</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Задачи: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усвоение позитивного социального опыта, образцов поведения подростков и молодёжи в современном мире;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lastRenderedPageBreak/>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осознанное принятие основных социальных ролей, соответствующих подростковому возрасту: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социальные роли в семье: сына (дочери), брата (сестры), помощника, ответственного хозяина (хозяйки), наследника (наследницы);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733A6E" w:rsidRPr="00E51EA3" w:rsidRDefault="00733A6E" w:rsidP="008B06D6">
      <w:pPr>
        <w:numPr>
          <w:ilvl w:val="0"/>
          <w:numId w:val="29"/>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формирование собственного конструктивного стиля общественного поведения. </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Содержание деятельности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Активно участвуют в улучшении школьной среды, доступных сфер жизни окружающего социума.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Приобретают </w:t>
      </w:r>
      <w:r w:rsidRPr="00E51EA3">
        <w:rPr>
          <w:rFonts w:ascii="Times New Roman" w:hAnsi="Times New Roman"/>
          <w:sz w:val="24"/>
          <w:szCs w:val="24"/>
        </w:rPr>
        <w:tab/>
        <w:t xml:space="preserve">опыт </w:t>
      </w:r>
      <w:r w:rsidRPr="00E51EA3">
        <w:rPr>
          <w:rFonts w:ascii="Times New Roman" w:hAnsi="Times New Roman"/>
          <w:sz w:val="24"/>
          <w:szCs w:val="24"/>
        </w:rPr>
        <w:tab/>
        <w:t xml:space="preserve">и </w:t>
      </w:r>
      <w:r w:rsidRPr="00E51EA3">
        <w:rPr>
          <w:rFonts w:ascii="Times New Roman" w:hAnsi="Times New Roman"/>
          <w:sz w:val="24"/>
          <w:szCs w:val="24"/>
        </w:rPr>
        <w:tab/>
        <w:t xml:space="preserve">осваивают </w:t>
      </w:r>
      <w:r w:rsidRPr="00E51EA3">
        <w:rPr>
          <w:rFonts w:ascii="Times New Roman" w:hAnsi="Times New Roman"/>
          <w:sz w:val="24"/>
          <w:szCs w:val="24"/>
        </w:rPr>
        <w:tab/>
        <w:t xml:space="preserve">основные </w:t>
      </w:r>
      <w:r w:rsidRPr="00E51EA3">
        <w:rPr>
          <w:rFonts w:ascii="Times New Roman" w:hAnsi="Times New Roman"/>
          <w:sz w:val="24"/>
          <w:szCs w:val="24"/>
        </w:rPr>
        <w:tab/>
        <w:t xml:space="preserve">формы </w:t>
      </w:r>
      <w:r w:rsidRPr="00E51EA3">
        <w:rPr>
          <w:rFonts w:ascii="Times New Roman" w:hAnsi="Times New Roman"/>
          <w:sz w:val="24"/>
          <w:szCs w:val="24"/>
        </w:rPr>
        <w:tab/>
        <w:t xml:space="preserve">учебного сотрудничества: сотрудничество со сверстниками и с учителями.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поселка, области.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733A6E" w:rsidRPr="00E51EA3" w:rsidRDefault="00733A6E" w:rsidP="00733A6E">
      <w:pPr>
        <w:spacing w:after="0" w:line="240" w:lineRule="auto"/>
        <w:ind w:left="360"/>
        <w:jc w:val="both"/>
        <w:rPr>
          <w:rFonts w:ascii="Times New Roman" w:hAnsi="Times New Roman"/>
          <w:sz w:val="24"/>
          <w:szCs w:val="24"/>
        </w:rPr>
      </w:pPr>
    </w:p>
    <w:p w:rsidR="00733A6E" w:rsidRPr="00E51EA3" w:rsidRDefault="00733A6E" w:rsidP="00733A6E">
      <w:pPr>
        <w:spacing w:after="0" w:line="240" w:lineRule="auto"/>
        <w:ind w:right="710"/>
        <w:jc w:val="both"/>
        <w:rPr>
          <w:rFonts w:ascii="Times New Roman" w:hAnsi="Times New Roman"/>
          <w:sz w:val="24"/>
          <w:szCs w:val="24"/>
        </w:rPr>
      </w:pPr>
      <w:r w:rsidRPr="00E51EA3">
        <w:rPr>
          <w:rFonts w:ascii="Times New Roman" w:hAnsi="Times New Roman"/>
          <w:b/>
          <w:sz w:val="24"/>
          <w:szCs w:val="24"/>
          <w:u w:val="single" w:color="000000"/>
        </w:rPr>
        <w:t>Воспитание нравственных чувств, убеждений, этического сознания:</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Задачи: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сознательное принятие базовых национальных российских ценностей;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любовь к школе, своему поселку,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lastRenderedPageBreak/>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733A6E" w:rsidRPr="00E51EA3" w:rsidRDefault="00733A6E" w:rsidP="008B06D6">
      <w:pPr>
        <w:numPr>
          <w:ilvl w:val="0"/>
          <w:numId w:val="30"/>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Содержание деятельности.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Участвуют в общественно полезном труде в помощь школе, поселку,  родному краю.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Знакомятся с деятельностью традиционных религиозных организаций. </w:t>
      </w:r>
    </w:p>
    <w:p w:rsidR="00733A6E" w:rsidRPr="00E51EA3" w:rsidRDefault="00733A6E" w:rsidP="00036C21">
      <w:pPr>
        <w:spacing w:after="0" w:line="240" w:lineRule="auto"/>
        <w:ind w:right="586"/>
        <w:jc w:val="both"/>
        <w:rPr>
          <w:rFonts w:ascii="Times New Roman" w:hAnsi="Times New Roman"/>
          <w:sz w:val="24"/>
          <w:szCs w:val="24"/>
        </w:rPr>
      </w:pPr>
      <w:r w:rsidRPr="00E51EA3">
        <w:rPr>
          <w:rFonts w:ascii="Times New Roman" w:hAnsi="Times New Roman"/>
          <w:b/>
          <w:sz w:val="24"/>
          <w:szCs w:val="24"/>
          <w:u w:val="single" w:color="000000"/>
        </w:rPr>
        <w:t>Воспитание экологической культуры, культуры здорового и</w:t>
      </w:r>
      <w:r w:rsidR="00036C21">
        <w:rPr>
          <w:rFonts w:ascii="Times New Roman" w:hAnsi="Times New Roman"/>
          <w:b/>
          <w:sz w:val="24"/>
          <w:szCs w:val="24"/>
          <w:u w:val="single" w:color="000000"/>
        </w:rPr>
        <w:t xml:space="preserve"> </w:t>
      </w:r>
      <w:r w:rsidRPr="00E51EA3">
        <w:rPr>
          <w:rFonts w:ascii="Times New Roman" w:hAnsi="Times New Roman"/>
          <w:b/>
          <w:sz w:val="24"/>
          <w:szCs w:val="24"/>
          <w:u w:val="single" w:color="000000"/>
        </w:rPr>
        <w:t>безопасного образа жизни:</w:t>
      </w:r>
      <w:r w:rsidRPr="00E51EA3">
        <w:rPr>
          <w:rFonts w:ascii="Times New Roman" w:hAnsi="Times New Roman"/>
          <w:b/>
          <w:sz w:val="24"/>
          <w:szCs w:val="24"/>
        </w:rPr>
        <w:t xml:space="preserve"> Задачи: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понимание взаимной связи здоровья, экологического качества окружающей среды и экологической культуры человека;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E51EA3">
        <w:rPr>
          <w:rFonts w:ascii="Times New Roman" w:hAnsi="Times New Roman"/>
          <w:sz w:val="24"/>
          <w:szCs w:val="24"/>
        </w:rPr>
        <w:lastRenderedPageBreak/>
        <w:t>(работоспособность, устойчивость к заболеваниям), психического (умственная работоспособность, эмоциональное благополучие), социально-</w:t>
      </w:r>
    </w:p>
    <w:p w:rsidR="00733A6E" w:rsidRPr="00E51EA3" w:rsidRDefault="00733A6E" w:rsidP="00733A6E">
      <w:pPr>
        <w:spacing w:after="0" w:line="240" w:lineRule="auto"/>
        <w:ind w:left="355" w:right="590"/>
        <w:jc w:val="both"/>
        <w:rPr>
          <w:rFonts w:ascii="Times New Roman" w:hAnsi="Times New Roman"/>
          <w:sz w:val="24"/>
          <w:szCs w:val="24"/>
        </w:rPr>
      </w:pPr>
      <w:r w:rsidRPr="00E51EA3">
        <w:rPr>
          <w:rFonts w:ascii="Times New Roman" w:hAnsi="Times New Roman"/>
          <w:sz w:val="24"/>
          <w:szCs w:val="24"/>
        </w:rPr>
        <w:t xml:space="preserve">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опыт </w:t>
      </w:r>
      <w:r w:rsidRPr="00E51EA3">
        <w:rPr>
          <w:rFonts w:ascii="Times New Roman" w:hAnsi="Times New Roman"/>
          <w:sz w:val="24"/>
          <w:szCs w:val="24"/>
        </w:rPr>
        <w:tab/>
        <w:t xml:space="preserve">участия </w:t>
      </w:r>
      <w:r w:rsidRPr="00E51EA3">
        <w:rPr>
          <w:rFonts w:ascii="Times New Roman" w:hAnsi="Times New Roman"/>
          <w:sz w:val="24"/>
          <w:szCs w:val="24"/>
        </w:rPr>
        <w:tab/>
        <w:t xml:space="preserve">в </w:t>
      </w:r>
      <w:r w:rsidRPr="00E51EA3">
        <w:rPr>
          <w:rFonts w:ascii="Times New Roman" w:hAnsi="Times New Roman"/>
          <w:sz w:val="24"/>
          <w:szCs w:val="24"/>
        </w:rPr>
        <w:tab/>
        <w:t xml:space="preserve">физкультурно-оздоровительных, </w:t>
      </w:r>
      <w:r w:rsidRPr="00E51EA3">
        <w:rPr>
          <w:rFonts w:ascii="Times New Roman" w:hAnsi="Times New Roman"/>
          <w:sz w:val="24"/>
          <w:szCs w:val="24"/>
        </w:rPr>
        <w:tab/>
        <w:t xml:space="preserve">санитарногигиенических мероприятиях, экологическом туризме;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733A6E" w:rsidRPr="00E51EA3" w:rsidRDefault="00733A6E" w:rsidP="008B06D6">
      <w:pPr>
        <w:numPr>
          <w:ilvl w:val="0"/>
          <w:numId w:val="31"/>
        </w:numPr>
        <w:spacing w:after="0" w:line="240" w:lineRule="auto"/>
        <w:ind w:right="590" w:firstLine="454"/>
        <w:jc w:val="both"/>
        <w:rPr>
          <w:rFonts w:ascii="Times New Roman" w:hAnsi="Times New Roman"/>
          <w:sz w:val="24"/>
          <w:szCs w:val="24"/>
        </w:rPr>
      </w:pPr>
      <w:r w:rsidRPr="00E51EA3">
        <w:rPr>
          <w:rFonts w:ascii="Times New Roman" w:hAnsi="Times New Roman"/>
          <w:sz w:val="24"/>
          <w:szCs w:val="24"/>
        </w:rPr>
        <w:t xml:space="preserve">отрицательное отношение к лицам и организациям, пропагандирующим курение и пьянство, распространяющим наркотики и другие ПАВ. </w:t>
      </w:r>
      <w:r w:rsidRPr="00E51EA3">
        <w:rPr>
          <w:rFonts w:ascii="Times New Roman" w:hAnsi="Times New Roman"/>
          <w:b/>
          <w:sz w:val="24"/>
          <w:szCs w:val="24"/>
        </w:rPr>
        <w:t xml:space="preserve">Содержание деятельности.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lastRenderedPageBreak/>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733A6E" w:rsidRPr="00E51EA3" w:rsidRDefault="00733A6E" w:rsidP="00733A6E">
      <w:pPr>
        <w:spacing w:after="0" w:line="240" w:lineRule="auto"/>
        <w:ind w:left="1078" w:right="590"/>
        <w:jc w:val="both"/>
        <w:rPr>
          <w:rFonts w:ascii="Times New Roman" w:hAnsi="Times New Roman"/>
          <w:sz w:val="24"/>
          <w:szCs w:val="24"/>
        </w:rPr>
      </w:pPr>
      <w:r w:rsidRPr="00E51EA3">
        <w:rPr>
          <w:rFonts w:ascii="Times New Roman" w:hAnsi="Times New Roman"/>
          <w:sz w:val="24"/>
          <w:szCs w:val="24"/>
        </w:rPr>
        <w:t xml:space="preserve">Учатся оказывать первую доврачебную помощь пострадавшим.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33A6E" w:rsidRPr="00E51EA3" w:rsidRDefault="00733A6E" w:rsidP="00733A6E">
      <w:pPr>
        <w:spacing w:after="0" w:line="240" w:lineRule="auto"/>
        <w:ind w:left="345" w:right="590" w:firstLine="708"/>
        <w:jc w:val="both"/>
        <w:rPr>
          <w:rFonts w:ascii="Times New Roman" w:hAnsi="Times New Roman"/>
          <w:sz w:val="24"/>
          <w:szCs w:val="24"/>
        </w:rPr>
      </w:pPr>
      <w:r w:rsidRPr="00E51EA3">
        <w:rPr>
          <w:rFonts w:ascii="Times New Roman" w:hAnsi="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733A6E" w:rsidRPr="00E51EA3" w:rsidRDefault="00733A6E" w:rsidP="00733A6E">
      <w:pPr>
        <w:spacing w:after="0" w:line="240" w:lineRule="auto"/>
        <w:ind w:left="355" w:right="589"/>
        <w:jc w:val="both"/>
        <w:rPr>
          <w:rFonts w:ascii="Times New Roman" w:hAnsi="Times New Roman"/>
          <w:sz w:val="24"/>
          <w:szCs w:val="24"/>
        </w:rPr>
      </w:pPr>
      <w:r w:rsidRPr="00E51EA3">
        <w:rPr>
          <w:rFonts w:ascii="Times New Roman" w:hAnsi="Times New Roman"/>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733A6E" w:rsidRPr="00733A6E" w:rsidRDefault="00733A6E" w:rsidP="00733A6E">
      <w:pPr>
        <w:spacing w:after="0" w:line="240" w:lineRule="auto"/>
        <w:ind w:left="360"/>
        <w:jc w:val="both"/>
        <w:rPr>
          <w:rFonts w:ascii="Times New Roman" w:hAnsi="Times New Roman"/>
          <w:sz w:val="28"/>
          <w:szCs w:val="28"/>
        </w:rPr>
      </w:pPr>
    </w:p>
    <w:p w:rsidR="00733A6E" w:rsidRPr="00E51EA3" w:rsidRDefault="00E51EA3" w:rsidP="00733A6E">
      <w:pPr>
        <w:spacing w:after="0" w:line="240" w:lineRule="auto"/>
        <w:ind w:left="345" w:right="586" w:firstLine="556"/>
        <w:jc w:val="both"/>
        <w:rPr>
          <w:rFonts w:ascii="Times New Roman" w:hAnsi="Times New Roman"/>
          <w:sz w:val="24"/>
          <w:szCs w:val="24"/>
        </w:rPr>
      </w:pPr>
      <w:r w:rsidRPr="00E51EA3">
        <w:rPr>
          <w:rFonts w:ascii="Times New Roman" w:hAnsi="Times New Roman"/>
          <w:b/>
          <w:sz w:val="24"/>
          <w:szCs w:val="24"/>
          <w:u w:val="single" w:color="000000"/>
        </w:rPr>
        <w:t>В</w:t>
      </w:r>
      <w:r w:rsidR="00733A6E" w:rsidRPr="00E51EA3">
        <w:rPr>
          <w:rFonts w:ascii="Times New Roman" w:hAnsi="Times New Roman"/>
          <w:b/>
          <w:sz w:val="24"/>
          <w:szCs w:val="24"/>
          <w:u w:val="single" w:color="000000"/>
        </w:rPr>
        <w:t>оспитание трудолюбия, сознательного, творческого отношения кобразованию, труду и жизни, подготовка к сознательному выборупрофессии:</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Задачи: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понимание необходимости научных знаний для развития личности и общества, их роли в жизни, труде, творчестве;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осознание нравственных основ образования;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осознание важности непрерывного образования и самообразования в течение всей жизни;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lastRenderedPageBreak/>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общее знакомство с трудовым законодательством; </w:t>
      </w:r>
    </w:p>
    <w:p w:rsidR="00733A6E" w:rsidRPr="00E51EA3" w:rsidRDefault="00733A6E" w:rsidP="008B06D6">
      <w:pPr>
        <w:numPr>
          <w:ilvl w:val="0"/>
          <w:numId w:val="32"/>
        </w:numPr>
        <w:spacing w:after="0" w:line="240" w:lineRule="auto"/>
        <w:ind w:right="590" w:firstLine="566"/>
        <w:jc w:val="both"/>
        <w:rPr>
          <w:rFonts w:ascii="Times New Roman" w:hAnsi="Times New Roman"/>
          <w:sz w:val="24"/>
          <w:szCs w:val="24"/>
        </w:rPr>
      </w:pPr>
      <w:r w:rsidRPr="00E51EA3">
        <w:rPr>
          <w:rFonts w:ascii="Times New Roman" w:hAnsi="Times New Roman"/>
          <w:sz w:val="24"/>
          <w:szCs w:val="24"/>
        </w:rPr>
        <w:t xml:space="preserve">нетерпимое отношение к лени, безответственности и пассивности в образовании и труде. </w:t>
      </w:r>
    </w:p>
    <w:p w:rsidR="00733A6E" w:rsidRPr="00E51EA3" w:rsidRDefault="00733A6E" w:rsidP="00733A6E">
      <w:pPr>
        <w:spacing w:after="0" w:line="240" w:lineRule="auto"/>
        <w:ind w:left="936" w:right="49"/>
        <w:jc w:val="both"/>
        <w:rPr>
          <w:rFonts w:ascii="Times New Roman" w:hAnsi="Times New Roman"/>
          <w:sz w:val="24"/>
          <w:szCs w:val="24"/>
        </w:rPr>
      </w:pPr>
      <w:r w:rsidRPr="00E51EA3">
        <w:rPr>
          <w:rFonts w:ascii="Times New Roman" w:hAnsi="Times New Roman"/>
          <w:b/>
          <w:sz w:val="24"/>
          <w:szCs w:val="24"/>
        </w:rPr>
        <w:t xml:space="preserve">Содержание деятельности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Ведут дневники экскурсий, походов, наблюдений по оценке окружающей среды.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733A6E" w:rsidRPr="00E51EA3" w:rsidRDefault="00733A6E" w:rsidP="00733A6E">
      <w:pPr>
        <w:spacing w:after="0" w:line="240" w:lineRule="auto"/>
        <w:ind w:left="345" w:right="590" w:firstLine="566"/>
        <w:jc w:val="both"/>
        <w:rPr>
          <w:rFonts w:ascii="Times New Roman" w:hAnsi="Times New Roman"/>
          <w:sz w:val="24"/>
          <w:szCs w:val="24"/>
        </w:rPr>
      </w:pPr>
      <w:r w:rsidRPr="00E51EA3">
        <w:rPr>
          <w:rFonts w:ascii="Times New Roman" w:hAnsi="Times New Roman"/>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733A6E" w:rsidRPr="00733A6E" w:rsidRDefault="00733A6E" w:rsidP="00E51EA3">
      <w:pPr>
        <w:spacing w:after="0" w:line="240" w:lineRule="auto"/>
        <w:jc w:val="both"/>
        <w:rPr>
          <w:rFonts w:ascii="Times New Roman" w:hAnsi="Times New Roman"/>
          <w:sz w:val="28"/>
          <w:szCs w:val="28"/>
        </w:rPr>
      </w:pPr>
    </w:p>
    <w:p w:rsidR="00733A6E" w:rsidRPr="00DF2F42" w:rsidRDefault="00733A6E" w:rsidP="00733A6E">
      <w:pPr>
        <w:spacing w:after="0" w:line="240" w:lineRule="auto"/>
        <w:ind w:left="345" w:right="586" w:firstLine="556"/>
        <w:jc w:val="both"/>
        <w:rPr>
          <w:rFonts w:ascii="Times New Roman" w:hAnsi="Times New Roman"/>
          <w:sz w:val="24"/>
          <w:szCs w:val="24"/>
        </w:rPr>
      </w:pPr>
      <w:r w:rsidRPr="00DF2F42">
        <w:rPr>
          <w:rFonts w:ascii="Times New Roman" w:hAnsi="Times New Roman"/>
          <w:b/>
          <w:sz w:val="24"/>
          <w:szCs w:val="24"/>
          <w:u w:val="single" w:color="000000"/>
        </w:rPr>
        <w:t>Воспитание ценностного отношения к прекрасному, формированиеоснов эстетической культуры (эстетическое воспитание):</w:t>
      </w:r>
    </w:p>
    <w:p w:rsidR="00733A6E" w:rsidRPr="00DF2F42" w:rsidRDefault="00733A6E" w:rsidP="00733A6E">
      <w:pPr>
        <w:spacing w:after="0" w:line="240" w:lineRule="auto"/>
        <w:ind w:left="936" w:right="49"/>
        <w:jc w:val="both"/>
        <w:rPr>
          <w:rFonts w:ascii="Times New Roman" w:hAnsi="Times New Roman"/>
          <w:sz w:val="24"/>
          <w:szCs w:val="24"/>
        </w:rPr>
      </w:pPr>
      <w:r w:rsidRPr="00DF2F42">
        <w:rPr>
          <w:rFonts w:ascii="Times New Roman" w:hAnsi="Times New Roman"/>
          <w:b/>
          <w:sz w:val="24"/>
          <w:szCs w:val="24"/>
        </w:rPr>
        <w:t xml:space="preserve">Задачи: </w:t>
      </w:r>
    </w:p>
    <w:p w:rsidR="00733A6E" w:rsidRPr="00DF2F42" w:rsidRDefault="00733A6E" w:rsidP="008B06D6">
      <w:pPr>
        <w:numPr>
          <w:ilvl w:val="0"/>
          <w:numId w:val="33"/>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ценностное отношение к прекрасному, восприятие искусства как особой формы познания и преобразования мира; </w:t>
      </w:r>
    </w:p>
    <w:p w:rsidR="00733A6E" w:rsidRPr="00DF2F42" w:rsidRDefault="00733A6E" w:rsidP="008B06D6">
      <w:pPr>
        <w:numPr>
          <w:ilvl w:val="0"/>
          <w:numId w:val="33"/>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733A6E" w:rsidRPr="00DF2F42" w:rsidRDefault="00733A6E" w:rsidP="008B06D6">
      <w:pPr>
        <w:numPr>
          <w:ilvl w:val="0"/>
          <w:numId w:val="33"/>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представление об искусстве народов России. </w:t>
      </w:r>
      <w:r w:rsidRPr="00DF2F42">
        <w:rPr>
          <w:rFonts w:ascii="Times New Roman" w:hAnsi="Times New Roman"/>
          <w:b/>
          <w:sz w:val="24"/>
          <w:szCs w:val="24"/>
        </w:rPr>
        <w:t xml:space="preserve">Содержание деятельности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Участвуют в оформлении класса и школы, озеленении пришкольной территории, стремятся внести красоту в домашний быт.  </w:t>
      </w:r>
    </w:p>
    <w:p w:rsidR="00733A6E" w:rsidRPr="00036C21" w:rsidRDefault="00733A6E" w:rsidP="00036C21">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Культура школы (совокупность норм, ценностей, традиций, обычаев, ритуалов, правил, регулирующих деятельность и взаимодействие членов коллектива нашей школы)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 </w:t>
      </w:r>
    </w:p>
    <w:p w:rsidR="00733A6E" w:rsidRPr="00DF2F42" w:rsidRDefault="00DF2F42" w:rsidP="00733A6E">
      <w:pPr>
        <w:spacing w:after="0" w:line="240" w:lineRule="auto"/>
        <w:ind w:left="362" w:right="524"/>
        <w:jc w:val="both"/>
        <w:rPr>
          <w:rFonts w:ascii="Times New Roman" w:hAnsi="Times New Roman"/>
          <w:sz w:val="24"/>
          <w:szCs w:val="24"/>
        </w:rPr>
      </w:pPr>
      <w:r>
        <w:rPr>
          <w:rFonts w:ascii="Times New Roman" w:hAnsi="Times New Roman"/>
          <w:b/>
          <w:sz w:val="28"/>
          <w:szCs w:val="28"/>
        </w:rPr>
        <w:t>2</w:t>
      </w:r>
      <w:r w:rsidRPr="00DF2F42">
        <w:rPr>
          <w:rFonts w:ascii="Times New Roman" w:hAnsi="Times New Roman"/>
          <w:b/>
          <w:sz w:val="24"/>
          <w:szCs w:val="24"/>
        </w:rPr>
        <w:t>.3.4</w:t>
      </w:r>
      <w:r w:rsidR="00733A6E" w:rsidRPr="00DF2F42">
        <w:rPr>
          <w:rFonts w:ascii="Times New Roman" w:hAnsi="Times New Roman"/>
          <w:b/>
          <w:sz w:val="24"/>
          <w:szCs w:val="24"/>
        </w:rPr>
        <w:t xml:space="preserve">. Этапы организации работы в системе социального воспитания в рамках образовательной организации, совместной деятельности </w:t>
      </w:r>
    </w:p>
    <w:p w:rsidR="00733A6E" w:rsidRPr="00DF2F42" w:rsidRDefault="00733A6E" w:rsidP="00733A6E">
      <w:pPr>
        <w:pStyle w:val="1"/>
        <w:spacing w:after="0" w:line="240" w:lineRule="auto"/>
        <w:ind w:left="362" w:right="593"/>
        <w:jc w:val="both"/>
        <w:rPr>
          <w:rFonts w:ascii="Times New Roman" w:hAnsi="Times New Roman"/>
          <w:sz w:val="24"/>
          <w:szCs w:val="24"/>
        </w:rPr>
      </w:pPr>
      <w:r w:rsidRPr="00DF2F42">
        <w:rPr>
          <w:rFonts w:ascii="Times New Roman" w:hAnsi="Times New Roman"/>
          <w:sz w:val="24"/>
          <w:szCs w:val="24"/>
        </w:rPr>
        <w:lastRenderedPageBreak/>
        <w:t xml:space="preserve">образовательной организации с предприятиями, общественными организациями, в том числе с организациями дополнительного образования </w:t>
      </w:r>
    </w:p>
    <w:p w:rsidR="00733A6E" w:rsidRPr="00DF2F42" w:rsidRDefault="00733A6E" w:rsidP="00036C21">
      <w:pPr>
        <w:spacing w:after="0" w:line="240" w:lineRule="auto"/>
        <w:ind w:right="590"/>
        <w:jc w:val="both"/>
        <w:rPr>
          <w:rFonts w:ascii="Times New Roman" w:hAnsi="Times New Roman"/>
          <w:sz w:val="24"/>
          <w:szCs w:val="24"/>
        </w:rPr>
      </w:pPr>
      <w:r w:rsidRPr="00DF2F42">
        <w:rPr>
          <w:rFonts w:ascii="Times New Roman" w:hAnsi="Times New Roman"/>
          <w:sz w:val="24"/>
          <w:szCs w:val="24"/>
        </w:rPr>
        <w:t xml:space="preserve">Целенаправленная социальная деятельность обучающихся школы обеспечивается формирующейся социальной средой и укладом школьной жизни. Программа предполагает поэтапную организацию социального воспитания обучающихся: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b/>
          <w:sz w:val="24"/>
          <w:szCs w:val="24"/>
        </w:rPr>
        <w:t>Организационно-административный этап</w:t>
      </w:r>
      <w:r w:rsidRPr="00DF2F42">
        <w:rPr>
          <w:rFonts w:ascii="Times New Roman" w:hAnsi="Times New Roman"/>
          <w:sz w:val="24"/>
          <w:szCs w:val="24"/>
        </w:rPr>
        <w:t xml:space="preserve"> (ведущий субъект — администрация школы) включает: </w:t>
      </w:r>
    </w:p>
    <w:p w:rsidR="00733A6E" w:rsidRPr="00DF2F42" w:rsidRDefault="00733A6E" w:rsidP="008B06D6">
      <w:pPr>
        <w:numPr>
          <w:ilvl w:val="0"/>
          <w:numId w:val="34"/>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создание такой среды школы, такого уклада школьной жизни, которые формируют позитивные образцы поведения, ориентированы на создание системы отношений обучающихся, учителей и родителей в духе гражданскопатриотических ценностей партнерства и сотрудничества. </w:t>
      </w:r>
    </w:p>
    <w:p w:rsidR="00733A6E" w:rsidRPr="00DF2F42" w:rsidRDefault="00733A6E" w:rsidP="008B06D6">
      <w:pPr>
        <w:numPr>
          <w:ilvl w:val="1"/>
          <w:numId w:val="34"/>
        </w:numPr>
        <w:spacing w:after="0" w:line="240" w:lineRule="auto"/>
        <w:ind w:right="590" w:hanging="745"/>
        <w:jc w:val="both"/>
        <w:rPr>
          <w:rFonts w:ascii="Times New Roman" w:hAnsi="Times New Roman"/>
          <w:sz w:val="24"/>
          <w:szCs w:val="24"/>
        </w:rPr>
      </w:pPr>
      <w:r w:rsidRPr="00DF2F42">
        <w:rPr>
          <w:rFonts w:ascii="Times New Roman" w:hAnsi="Times New Roman"/>
          <w:sz w:val="24"/>
          <w:szCs w:val="24"/>
        </w:rPr>
        <w:t xml:space="preserve">Престижными видами совместной деятельности остаются: </w:t>
      </w:r>
    </w:p>
    <w:p w:rsidR="00733A6E" w:rsidRPr="00DF2F42" w:rsidRDefault="00733A6E" w:rsidP="008B06D6">
      <w:pPr>
        <w:numPr>
          <w:ilvl w:val="2"/>
          <w:numId w:val="34"/>
        </w:numPr>
        <w:spacing w:after="0" w:line="240" w:lineRule="auto"/>
        <w:ind w:right="590" w:hanging="826"/>
        <w:jc w:val="both"/>
        <w:rPr>
          <w:rFonts w:ascii="Times New Roman" w:hAnsi="Times New Roman"/>
          <w:sz w:val="24"/>
          <w:szCs w:val="24"/>
        </w:rPr>
      </w:pPr>
      <w:r w:rsidRPr="00DF2F42">
        <w:rPr>
          <w:rFonts w:ascii="Times New Roman" w:hAnsi="Times New Roman"/>
          <w:sz w:val="24"/>
          <w:szCs w:val="24"/>
        </w:rPr>
        <w:t xml:space="preserve">операция «Поиск» - сбор материала по истории школы: «Ими гордится школа» (об учителях – ветеранах педагогического труда), «Состоявшиеся в профессии» (о </w:t>
      </w:r>
    </w:p>
    <w:p w:rsidR="00733A6E" w:rsidRPr="00DF2F42" w:rsidRDefault="00733A6E" w:rsidP="00733A6E">
      <w:pPr>
        <w:spacing w:after="0" w:line="240" w:lineRule="auto"/>
        <w:ind w:left="1810" w:right="590"/>
        <w:jc w:val="both"/>
        <w:rPr>
          <w:rFonts w:ascii="Times New Roman" w:hAnsi="Times New Roman"/>
          <w:sz w:val="24"/>
          <w:szCs w:val="24"/>
        </w:rPr>
      </w:pPr>
      <w:r w:rsidRPr="00DF2F42">
        <w:rPr>
          <w:rFonts w:ascii="Times New Roman" w:hAnsi="Times New Roman"/>
          <w:sz w:val="24"/>
          <w:szCs w:val="24"/>
        </w:rPr>
        <w:t xml:space="preserve">выпускниках – учителях), «Наши знаменитые выпускники»; </w:t>
      </w:r>
    </w:p>
    <w:p w:rsidR="00733A6E" w:rsidRPr="00DF2F42" w:rsidRDefault="00733A6E" w:rsidP="008B06D6">
      <w:pPr>
        <w:numPr>
          <w:ilvl w:val="2"/>
          <w:numId w:val="34"/>
        </w:numPr>
        <w:spacing w:after="0" w:line="240" w:lineRule="auto"/>
        <w:ind w:right="590" w:hanging="826"/>
        <w:jc w:val="both"/>
        <w:rPr>
          <w:rFonts w:ascii="Times New Roman" w:hAnsi="Times New Roman"/>
          <w:sz w:val="24"/>
          <w:szCs w:val="24"/>
        </w:rPr>
      </w:pPr>
      <w:r w:rsidRPr="00DF2F42">
        <w:rPr>
          <w:rFonts w:ascii="Times New Roman" w:hAnsi="Times New Roman"/>
          <w:sz w:val="24"/>
          <w:szCs w:val="24"/>
        </w:rPr>
        <w:t xml:space="preserve">День Памяти "Живи и помни" </w:t>
      </w:r>
    </w:p>
    <w:p w:rsidR="00733A6E" w:rsidRPr="00DF2F42" w:rsidRDefault="00733A6E" w:rsidP="008B06D6">
      <w:pPr>
        <w:numPr>
          <w:ilvl w:val="2"/>
          <w:numId w:val="34"/>
        </w:numPr>
        <w:spacing w:after="0" w:line="240" w:lineRule="auto"/>
        <w:ind w:right="590" w:hanging="826"/>
        <w:jc w:val="both"/>
        <w:rPr>
          <w:rFonts w:ascii="Times New Roman" w:hAnsi="Times New Roman"/>
          <w:sz w:val="24"/>
          <w:szCs w:val="24"/>
        </w:rPr>
      </w:pPr>
      <w:r w:rsidRPr="00DF2F42">
        <w:rPr>
          <w:rFonts w:ascii="Times New Roman" w:hAnsi="Times New Roman"/>
          <w:sz w:val="24"/>
          <w:szCs w:val="24"/>
        </w:rPr>
        <w:t xml:space="preserve">создание культурно-речевого пространства в школе; </w:t>
      </w:r>
    </w:p>
    <w:p w:rsidR="00733A6E" w:rsidRPr="00DF2F42" w:rsidRDefault="00733A6E" w:rsidP="008B06D6">
      <w:pPr>
        <w:numPr>
          <w:ilvl w:val="2"/>
          <w:numId w:val="34"/>
        </w:numPr>
        <w:spacing w:after="0" w:line="240" w:lineRule="auto"/>
        <w:ind w:right="590" w:hanging="826"/>
        <w:jc w:val="both"/>
        <w:rPr>
          <w:rFonts w:ascii="Times New Roman" w:hAnsi="Times New Roman"/>
          <w:sz w:val="24"/>
          <w:szCs w:val="24"/>
        </w:rPr>
      </w:pPr>
      <w:r w:rsidRPr="00DF2F42">
        <w:rPr>
          <w:rFonts w:ascii="Times New Roman" w:hAnsi="Times New Roman"/>
          <w:sz w:val="24"/>
          <w:szCs w:val="24"/>
        </w:rPr>
        <w:t xml:space="preserve">следование в деловом, межличностном общении правилам «Этики общения для всех» (в школе  и микрорайоне).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Для создания условий формирования духовно здоровой личности совершенствовать работу библиотеки, развивать экскурсионные программы. </w:t>
      </w:r>
    </w:p>
    <w:p w:rsidR="00733A6E" w:rsidRPr="00DF2F42" w:rsidRDefault="00733A6E" w:rsidP="008B06D6">
      <w:pPr>
        <w:numPr>
          <w:ilvl w:val="1"/>
          <w:numId w:val="34"/>
        </w:numPr>
        <w:spacing w:after="0" w:line="240" w:lineRule="auto"/>
        <w:ind w:right="590" w:hanging="745"/>
        <w:jc w:val="both"/>
        <w:rPr>
          <w:rFonts w:ascii="Times New Roman" w:hAnsi="Times New Roman"/>
          <w:sz w:val="24"/>
          <w:szCs w:val="24"/>
        </w:rPr>
      </w:pPr>
      <w:r w:rsidRPr="00DF2F42">
        <w:rPr>
          <w:rFonts w:ascii="Times New Roman" w:hAnsi="Times New Roman"/>
          <w:sz w:val="24"/>
          <w:szCs w:val="24"/>
        </w:rPr>
        <w:t xml:space="preserve">Оформление рекреаций: </w:t>
      </w:r>
    </w:p>
    <w:p w:rsidR="00733A6E" w:rsidRPr="00DF2F42" w:rsidRDefault="00733A6E" w:rsidP="008B06D6">
      <w:pPr>
        <w:numPr>
          <w:ilvl w:val="2"/>
          <w:numId w:val="34"/>
        </w:numPr>
        <w:spacing w:after="0" w:line="240" w:lineRule="auto"/>
        <w:ind w:right="590" w:hanging="826"/>
        <w:jc w:val="both"/>
        <w:rPr>
          <w:rFonts w:ascii="Times New Roman" w:hAnsi="Times New Roman"/>
          <w:sz w:val="24"/>
          <w:szCs w:val="24"/>
        </w:rPr>
      </w:pPr>
      <w:r w:rsidRPr="00DF2F42">
        <w:rPr>
          <w:rFonts w:ascii="Times New Roman" w:hAnsi="Times New Roman"/>
          <w:sz w:val="24"/>
          <w:szCs w:val="24"/>
        </w:rPr>
        <w:t xml:space="preserve">«По странам и континентам»; </w:t>
      </w:r>
      <w:r w:rsidRPr="00DF2F42">
        <w:rPr>
          <w:rFonts w:ascii="Times New Roman" w:eastAsia="Segoe UI Symbol" w:hAnsi="Times New Roman"/>
          <w:sz w:val="24"/>
          <w:szCs w:val="24"/>
        </w:rPr>
        <w:t></w:t>
      </w:r>
      <w:r w:rsidRPr="00DF2F42">
        <w:rPr>
          <w:rFonts w:ascii="Times New Roman" w:hAnsi="Times New Roman"/>
          <w:sz w:val="24"/>
          <w:szCs w:val="24"/>
        </w:rPr>
        <w:t xml:space="preserve">«Уголок отдыха»;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Эффективно использовать и сохранить хорошо оборудованные спортивный зал, тренажерный и танцевальный залы, стрелковый тир, удобные раздевалки, столовую (баннеры, цветы, все для приема пищи на уровне культуры, культура обслуживания, дежурные по столовой). </w:t>
      </w:r>
    </w:p>
    <w:p w:rsidR="00733A6E" w:rsidRPr="00DF2F42" w:rsidRDefault="00733A6E" w:rsidP="008B06D6">
      <w:pPr>
        <w:numPr>
          <w:ilvl w:val="1"/>
          <w:numId w:val="34"/>
        </w:numPr>
        <w:spacing w:after="0" w:line="240" w:lineRule="auto"/>
        <w:ind w:right="590" w:hanging="745"/>
        <w:jc w:val="both"/>
        <w:rPr>
          <w:rFonts w:ascii="Times New Roman" w:hAnsi="Times New Roman"/>
          <w:sz w:val="24"/>
          <w:szCs w:val="24"/>
        </w:rPr>
      </w:pPr>
      <w:r w:rsidRPr="00DF2F42">
        <w:rPr>
          <w:rFonts w:ascii="Times New Roman" w:hAnsi="Times New Roman"/>
          <w:sz w:val="24"/>
          <w:szCs w:val="24"/>
        </w:rPr>
        <w:t xml:space="preserve">Эстетическое обустройство школьного двора: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цветочные клумбы перед входом в школу  и розарий, детская площадка «Чудища и чудеса», березовая аллея, цветущий сад.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Создание культурной среды, где воспитывается духовно здоровая личность, одна из главных задач педколлектива:</w:t>
      </w:r>
    </w:p>
    <w:p w:rsidR="00733A6E" w:rsidRPr="00DF2F42" w:rsidRDefault="00733A6E" w:rsidP="00843C00">
      <w:pPr>
        <w:numPr>
          <w:ilvl w:val="0"/>
          <w:numId w:val="34"/>
        </w:numPr>
        <w:spacing w:after="0" w:line="240" w:lineRule="auto"/>
        <w:ind w:right="590" w:hanging="142"/>
        <w:jc w:val="both"/>
        <w:rPr>
          <w:rFonts w:ascii="Times New Roman" w:hAnsi="Times New Roman"/>
          <w:sz w:val="24"/>
          <w:szCs w:val="24"/>
        </w:rPr>
      </w:pPr>
      <w:r w:rsidRPr="00DF2F42">
        <w:rPr>
          <w:rFonts w:ascii="Times New Roman" w:hAnsi="Times New Roman"/>
          <w:sz w:val="24"/>
          <w:szCs w:val="24"/>
        </w:rPr>
        <w:t xml:space="preserve">культивирование привычки и модели поведения человека в контексте школьной среды обитания вводим в качестве единственно возможных такие поведенческие культурные нормы по отношению к окружающему предметному пространству, как бережливость, соблюдение порядка, регулярный уход за вещами и предметами, целевое </w:t>
      </w:r>
    </w:p>
    <w:p w:rsidR="00733A6E" w:rsidRPr="00DF2F42" w:rsidRDefault="00733A6E" w:rsidP="00733A6E">
      <w:pPr>
        <w:spacing w:after="0" w:line="240" w:lineRule="auto"/>
        <w:ind w:left="730" w:right="590"/>
        <w:jc w:val="both"/>
        <w:rPr>
          <w:rFonts w:ascii="Times New Roman" w:hAnsi="Times New Roman"/>
          <w:sz w:val="24"/>
          <w:szCs w:val="24"/>
        </w:rPr>
      </w:pPr>
      <w:r w:rsidRPr="00DF2F42">
        <w:rPr>
          <w:rFonts w:ascii="Times New Roman" w:hAnsi="Times New Roman"/>
          <w:sz w:val="24"/>
          <w:szCs w:val="24"/>
        </w:rPr>
        <w:t xml:space="preserve">использование, сохранение чистоты после проведенного занятия; </w:t>
      </w:r>
    </w:p>
    <w:p w:rsidR="00733A6E" w:rsidRPr="00DF2F42" w:rsidRDefault="00733A6E" w:rsidP="00843C00">
      <w:pPr>
        <w:numPr>
          <w:ilvl w:val="0"/>
          <w:numId w:val="34"/>
        </w:numPr>
        <w:spacing w:after="0" w:line="240" w:lineRule="auto"/>
        <w:ind w:right="590" w:hanging="567"/>
        <w:jc w:val="both"/>
        <w:rPr>
          <w:rFonts w:ascii="Times New Roman" w:hAnsi="Times New Roman"/>
          <w:sz w:val="24"/>
          <w:szCs w:val="24"/>
        </w:rPr>
      </w:pPr>
      <w:r w:rsidRPr="00DF2F42">
        <w:rPr>
          <w:rFonts w:ascii="Times New Roman" w:hAnsi="Times New Roman"/>
          <w:sz w:val="24"/>
          <w:szCs w:val="24"/>
        </w:rPr>
        <w:t xml:space="preserve">введение правил школьного этикета «Этика общения для всех», педагогическая мастерская «Развитие педагогического мастерства через развитие общения»,  классные часы (занятия) по этике общения. Бесконфликтное общение. Классные часы по воспитанию негативного отношения к сквернословию «Начнем с себя»;  </w:t>
      </w:r>
    </w:p>
    <w:p w:rsidR="00733A6E" w:rsidRPr="00DF2F42" w:rsidRDefault="00733A6E" w:rsidP="00843C00">
      <w:pPr>
        <w:numPr>
          <w:ilvl w:val="0"/>
          <w:numId w:val="34"/>
        </w:numPr>
        <w:spacing w:after="0" w:line="240" w:lineRule="auto"/>
        <w:ind w:right="590" w:hanging="567"/>
        <w:jc w:val="both"/>
        <w:rPr>
          <w:rFonts w:ascii="Times New Roman" w:hAnsi="Times New Roman"/>
          <w:sz w:val="24"/>
          <w:szCs w:val="24"/>
        </w:rPr>
      </w:pPr>
      <w:r w:rsidRPr="00DF2F42">
        <w:rPr>
          <w:rFonts w:ascii="Times New Roman" w:hAnsi="Times New Roman"/>
          <w:sz w:val="24"/>
          <w:szCs w:val="24"/>
        </w:rPr>
        <w:t xml:space="preserve">ежегодные (1 сентября) классные часы по принятию каждым учеником, учителем и родителем «Единых требований к поведению школьника», о традициях уклада школьной жизни (приветствие, сменная обувь, поведение в раздевалках, обязанности дежурного класса, расписание уроков, занятий ДО, единая школьная одежда, своевременная информация о делах «У нас в четверти», успехах, победах, своевременная явка на все уроки и мероприятия, культура поведения во время концертов, смотров-конкурсов, культура эмоций. </w:t>
      </w:r>
    </w:p>
    <w:p w:rsidR="00733A6E" w:rsidRPr="00DF2F42" w:rsidRDefault="00733A6E" w:rsidP="00843C00">
      <w:pPr>
        <w:numPr>
          <w:ilvl w:val="0"/>
          <w:numId w:val="34"/>
        </w:numPr>
        <w:spacing w:after="0" w:line="240" w:lineRule="auto"/>
        <w:ind w:right="590" w:hanging="567"/>
        <w:jc w:val="both"/>
        <w:rPr>
          <w:rFonts w:ascii="Times New Roman" w:hAnsi="Times New Roman"/>
          <w:sz w:val="24"/>
          <w:szCs w:val="24"/>
        </w:rPr>
      </w:pPr>
      <w:r w:rsidRPr="00DF2F42">
        <w:rPr>
          <w:rFonts w:ascii="Times New Roman" w:hAnsi="Times New Roman"/>
          <w:sz w:val="24"/>
          <w:szCs w:val="24"/>
        </w:rPr>
        <w:lastRenderedPageBreak/>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733A6E" w:rsidRPr="00733A6E" w:rsidRDefault="00733A6E" w:rsidP="00843C00">
      <w:pPr>
        <w:spacing w:after="0" w:line="240" w:lineRule="auto"/>
        <w:ind w:left="926" w:hanging="567"/>
        <w:jc w:val="both"/>
        <w:rPr>
          <w:rFonts w:ascii="Times New Roman" w:hAnsi="Times New Roman"/>
          <w:sz w:val="28"/>
          <w:szCs w:val="28"/>
        </w:rPr>
      </w:pPr>
    </w:p>
    <w:p w:rsidR="00733A6E" w:rsidRPr="00DF2F42" w:rsidRDefault="00733A6E" w:rsidP="00843C00">
      <w:pPr>
        <w:spacing w:after="0" w:line="240" w:lineRule="auto"/>
        <w:ind w:right="590"/>
        <w:jc w:val="both"/>
        <w:rPr>
          <w:rFonts w:ascii="Times New Roman" w:hAnsi="Times New Roman"/>
          <w:sz w:val="24"/>
          <w:szCs w:val="24"/>
        </w:rPr>
      </w:pPr>
      <w:r w:rsidRPr="00DF2F42">
        <w:rPr>
          <w:rFonts w:ascii="Times New Roman" w:hAnsi="Times New Roman"/>
          <w:b/>
          <w:sz w:val="24"/>
          <w:szCs w:val="24"/>
        </w:rPr>
        <w:t>Организационно-педагогический этап</w:t>
      </w:r>
      <w:r w:rsidRPr="00DF2F42">
        <w:rPr>
          <w:rFonts w:ascii="Times New Roman" w:hAnsi="Times New Roman"/>
          <w:sz w:val="24"/>
          <w:szCs w:val="24"/>
        </w:rPr>
        <w:t xml:space="preserve"> (ведущий субъект — педагогический коллектив школы) включает: проведение педагогических советов, инструктивно-методических совещаний, заседаний МО классных руководителей и учителей-предметников: </w:t>
      </w:r>
    </w:p>
    <w:p w:rsidR="00733A6E" w:rsidRPr="00DF2F42" w:rsidRDefault="00733A6E" w:rsidP="00843C00">
      <w:pPr>
        <w:numPr>
          <w:ilvl w:val="0"/>
          <w:numId w:val="35"/>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«Культура школы как фактор социализации учащихся»; </w:t>
      </w:r>
    </w:p>
    <w:p w:rsidR="00733A6E" w:rsidRPr="00DF2F42" w:rsidRDefault="00733A6E" w:rsidP="00843C00">
      <w:pPr>
        <w:numPr>
          <w:ilvl w:val="0"/>
          <w:numId w:val="35"/>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«Конфликты в педагогическом общении и способы их преодоления»; </w:t>
      </w:r>
    </w:p>
    <w:p w:rsidR="00733A6E" w:rsidRPr="00DF2F42" w:rsidRDefault="00733A6E" w:rsidP="00843C00">
      <w:pPr>
        <w:numPr>
          <w:ilvl w:val="0"/>
          <w:numId w:val="35"/>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«Социальное проектирование в воспитательной работе школы»; </w:t>
      </w:r>
    </w:p>
    <w:p w:rsidR="00733A6E" w:rsidRPr="00DF2F42" w:rsidRDefault="00733A6E" w:rsidP="00843C00">
      <w:pPr>
        <w:numPr>
          <w:ilvl w:val="0"/>
          <w:numId w:val="35"/>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«Социальное партнёрство в формировании личности»; </w:t>
      </w:r>
    </w:p>
    <w:p w:rsidR="00733A6E" w:rsidRPr="00DF2F42" w:rsidRDefault="00733A6E" w:rsidP="00843C00">
      <w:pPr>
        <w:numPr>
          <w:ilvl w:val="0"/>
          <w:numId w:val="35"/>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«Развитие личностного потенциала ребенка в системе гуманистических отношений школьного сообщества»; </w:t>
      </w:r>
    </w:p>
    <w:p w:rsidR="00733A6E" w:rsidRPr="00DF2F42" w:rsidRDefault="00733A6E" w:rsidP="00843C00">
      <w:pPr>
        <w:numPr>
          <w:ilvl w:val="0"/>
          <w:numId w:val="35"/>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«Культура педагогического общения - как условие благоприятного психологического климата в школе»; </w:t>
      </w:r>
    </w:p>
    <w:p w:rsidR="00733A6E" w:rsidRPr="00DF2F42" w:rsidRDefault="00733A6E" w:rsidP="008B06D6">
      <w:pPr>
        <w:numPr>
          <w:ilvl w:val="0"/>
          <w:numId w:val="35"/>
        </w:numPr>
        <w:spacing w:after="0" w:line="240" w:lineRule="auto"/>
        <w:ind w:right="590" w:hanging="360"/>
        <w:jc w:val="both"/>
        <w:rPr>
          <w:rFonts w:ascii="Times New Roman" w:hAnsi="Times New Roman"/>
          <w:sz w:val="24"/>
          <w:szCs w:val="24"/>
        </w:rPr>
      </w:pPr>
      <w:r w:rsidRPr="00DF2F42">
        <w:rPr>
          <w:rFonts w:ascii="Times New Roman" w:hAnsi="Times New Roman"/>
          <w:sz w:val="24"/>
          <w:szCs w:val="24"/>
        </w:rPr>
        <w:t xml:space="preserve">«Современные способы формирования коммуникативных профессонально-педагогических компетенций педагога»; </w:t>
      </w:r>
    </w:p>
    <w:p w:rsidR="00733A6E" w:rsidRPr="00DF2F42" w:rsidRDefault="00733A6E" w:rsidP="008B06D6">
      <w:pPr>
        <w:numPr>
          <w:ilvl w:val="0"/>
          <w:numId w:val="35"/>
        </w:numPr>
        <w:spacing w:after="0" w:line="240" w:lineRule="auto"/>
        <w:ind w:right="590" w:hanging="360"/>
        <w:jc w:val="both"/>
        <w:rPr>
          <w:rFonts w:ascii="Times New Roman" w:hAnsi="Times New Roman"/>
          <w:sz w:val="24"/>
          <w:szCs w:val="24"/>
        </w:rPr>
      </w:pPr>
      <w:r w:rsidRPr="00DF2F42">
        <w:rPr>
          <w:rFonts w:ascii="Times New Roman" w:hAnsi="Times New Roman"/>
          <w:sz w:val="24"/>
          <w:szCs w:val="24"/>
        </w:rPr>
        <w:t xml:space="preserve">«Коммуникативная культура учителя»; </w:t>
      </w:r>
    </w:p>
    <w:p w:rsidR="00733A6E" w:rsidRPr="00DF2F42" w:rsidRDefault="00733A6E" w:rsidP="008B06D6">
      <w:pPr>
        <w:numPr>
          <w:ilvl w:val="0"/>
          <w:numId w:val="35"/>
        </w:numPr>
        <w:spacing w:after="0" w:line="240" w:lineRule="auto"/>
        <w:ind w:right="590" w:hanging="360"/>
        <w:jc w:val="both"/>
        <w:rPr>
          <w:rFonts w:ascii="Times New Roman" w:hAnsi="Times New Roman"/>
          <w:sz w:val="24"/>
          <w:szCs w:val="24"/>
        </w:rPr>
      </w:pPr>
      <w:r w:rsidRPr="00DF2F42">
        <w:rPr>
          <w:rFonts w:ascii="Times New Roman" w:hAnsi="Times New Roman"/>
          <w:sz w:val="24"/>
          <w:szCs w:val="24"/>
        </w:rPr>
        <w:t xml:space="preserve">«Профессиональное самоопределение как средство социализации и адаптации учащихся в современных условиях». </w:t>
      </w:r>
    </w:p>
    <w:p w:rsidR="00733A6E" w:rsidRPr="00DF2F42" w:rsidRDefault="00733A6E" w:rsidP="00733A6E">
      <w:pPr>
        <w:spacing w:after="0" w:line="240" w:lineRule="auto"/>
        <w:ind w:left="345" w:right="590" w:firstLine="708"/>
        <w:jc w:val="both"/>
        <w:rPr>
          <w:rFonts w:ascii="Times New Roman" w:hAnsi="Times New Roman"/>
          <w:sz w:val="24"/>
          <w:szCs w:val="24"/>
        </w:rPr>
      </w:pPr>
      <w:r w:rsidRPr="00DF2F42">
        <w:rPr>
          <w:rFonts w:ascii="Times New Roman" w:hAnsi="Times New Roman"/>
          <w:sz w:val="24"/>
          <w:szCs w:val="24"/>
        </w:rPr>
        <w:t xml:space="preserve">Использование различных форм педагогической поддержки социально значимой деятельности учащихся (личное участие в совместной реализации проектов, организация творческих групп по разработке проекта, привлечение социальных партнеров, использование СМИ, агитационная работа по привлечению обучающихся в активную социальную деятельность): дизайнерский проект обустройства ландшафта школы и микрорайона, детская площадка «Чудища и чудеса». Организация праздников микрорайона, посвященных Дню пожилого человека, Дню матерей России, Дню защитника Отечества, Дню Победы, спортивные праздники,  организация персональных выставок рисунков, фоторабот, поделок  «Мое увлечение – моя душа», творческие отчеты коллективов, солистов, чтецов, издание сборника «Проба пера», еженедельникагазета «Школа.RU». Организационно-педагогическая поддержка проводимых общешкольных праздников, вечеров, встреч: литературные балы,  Декада творчества,  рыцарские турниры «Мы - парни бравые», семейные викторины «Великая Отечественная война в истории моего края», операция «Утро ветерана» (поздравление ветеранов войны, вдов, тружеников тыла), День Памяти "Живи и помни", мотивирование всех обучающихся к участию в волонтерских миссиях, стимулирование сознательных социальных инициатив и деятельности обучающихся (поздравления с успехами, достижениями, отзывы жителей микрорайона, чествование на линейках Первого и Последнего звонка, награждение сувенирами, грамотами, подарками, на общешкольных собраниях по итогам первого полугодия, публичная презентация в фойе школы, выставление на сайт информации о социально-значимой деятельности, проведение ежегодного конкурса достижений "Золотой росток"). </w:t>
      </w:r>
    </w:p>
    <w:p w:rsidR="00733A6E" w:rsidRPr="00DF2F42" w:rsidRDefault="00733A6E" w:rsidP="00733A6E">
      <w:pPr>
        <w:spacing w:after="0" w:line="240" w:lineRule="auto"/>
        <w:ind w:left="1078" w:right="49"/>
        <w:jc w:val="both"/>
        <w:rPr>
          <w:rFonts w:ascii="Times New Roman" w:hAnsi="Times New Roman"/>
          <w:sz w:val="24"/>
          <w:szCs w:val="24"/>
        </w:rPr>
      </w:pPr>
      <w:r w:rsidRPr="00DF2F42">
        <w:rPr>
          <w:rFonts w:ascii="Times New Roman" w:hAnsi="Times New Roman"/>
          <w:b/>
          <w:sz w:val="24"/>
          <w:szCs w:val="24"/>
        </w:rPr>
        <w:t>Этап социализации обучающихся</w:t>
      </w:r>
      <w:r w:rsidRPr="00DF2F42">
        <w:rPr>
          <w:rFonts w:ascii="Times New Roman" w:hAnsi="Times New Roman"/>
          <w:sz w:val="24"/>
          <w:szCs w:val="24"/>
        </w:rPr>
        <w:t xml:space="preserve"> включает: </w:t>
      </w:r>
    </w:p>
    <w:p w:rsidR="00733A6E" w:rsidRPr="00DF2F42" w:rsidRDefault="00733A6E" w:rsidP="00733A6E">
      <w:pPr>
        <w:spacing w:after="0" w:line="240" w:lineRule="auto"/>
        <w:ind w:left="345" w:right="589" w:firstLine="708"/>
        <w:jc w:val="both"/>
        <w:rPr>
          <w:rFonts w:ascii="Times New Roman" w:hAnsi="Times New Roman"/>
          <w:sz w:val="24"/>
          <w:szCs w:val="24"/>
        </w:rPr>
      </w:pPr>
      <w:r w:rsidRPr="00DF2F42">
        <w:rPr>
          <w:rFonts w:ascii="Times New Roman" w:hAnsi="Times New Roman"/>
          <w:sz w:val="24"/>
          <w:szCs w:val="24"/>
        </w:rPr>
        <w:t xml:space="preserve">Активное участие в изменении школьной среды и в изменении доступных сфер в жизни окружающего социума (рейды ученического самоуправления по соблюдению «Единых требований к поведению школьника», состояние класса-кабинета, школьных учебников, сохранность и чистота классов-кабинетов и </w:t>
      </w:r>
      <w:r w:rsidRPr="00DF2F42">
        <w:rPr>
          <w:rFonts w:ascii="Times New Roman" w:hAnsi="Times New Roman"/>
          <w:sz w:val="24"/>
          <w:szCs w:val="24"/>
        </w:rPr>
        <w:lastRenderedPageBreak/>
        <w:t xml:space="preserve">закрепленных территорий, эстетическое оформление представленной информации в атриуме, в рекреациях школы, в классах-кабинетах, по культуре питания, по соблюдению правил культуры общения, культуры взаимоотношений, по культуре поведения во время концертов, встреч, культура эмоционального восприятия увиденного и услышанного). </w:t>
      </w:r>
    </w:p>
    <w:p w:rsidR="00733A6E" w:rsidRPr="00DF2F42" w:rsidRDefault="00733A6E" w:rsidP="00733A6E">
      <w:pPr>
        <w:spacing w:after="0" w:line="240" w:lineRule="auto"/>
        <w:ind w:left="345" w:right="590" w:firstLine="708"/>
        <w:jc w:val="both"/>
        <w:rPr>
          <w:rFonts w:ascii="Times New Roman" w:hAnsi="Times New Roman"/>
          <w:sz w:val="24"/>
          <w:szCs w:val="24"/>
        </w:rPr>
      </w:pPr>
      <w:r w:rsidRPr="00DF2F42">
        <w:rPr>
          <w:rFonts w:ascii="Times New Roman" w:hAnsi="Times New Roman"/>
          <w:sz w:val="24"/>
          <w:szCs w:val="24"/>
        </w:rPr>
        <w:t>Распределение социальных ролей в школьном и классном самоуправлении, исходя из интересов и склонностей обучающихся (ответственные за физкультминутку, редколлегию, за зеленый уголок, выпуск газеты, корреспонденты (предоставление  материалов о жизни класса для школьного еженедельника), выдвижение неординарных, талантливых ребят для участия в творческих отчетах, персональных выставках, смотрах</w:t>
      </w:r>
      <w:r w:rsidR="00843C00">
        <w:rPr>
          <w:rFonts w:ascii="Times New Roman" w:hAnsi="Times New Roman"/>
          <w:sz w:val="24"/>
          <w:szCs w:val="24"/>
        </w:rPr>
        <w:t xml:space="preserve"> ,</w:t>
      </w:r>
      <w:r w:rsidRPr="00DF2F42">
        <w:rPr>
          <w:rFonts w:ascii="Times New Roman" w:hAnsi="Times New Roman"/>
          <w:sz w:val="24"/>
          <w:szCs w:val="24"/>
        </w:rPr>
        <w:t xml:space="preserve">конкурсах). </w:t>
      </w:r>
    </w:p>
    <w:p w:rsidR="00733A6E" w:rsidRPr="00DF2F42" w:rsidRDefault="00733A6E" w:rsidP="00733A6E">
      <w:pPr>
        <w:spacing w:after="0" w:line="240" w:lineRule="auto"/>
        <w:ind w:left="345" w:right="590" w:firstLine="454"/>
        <w:jc w:val="both"/>
        <w:rPr>
          <w:rFonts w:ascii="Times New Roman" w:hAnsi="Times New Roman"/>
          <w:sz w:val="24"/>
          <w:szCs w:val="24"/>
        </w:rPr>
      </w:pPr>
      <w:r w:rsidRPr="00DF2F42">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733A6E" w:rsidRPr="00DF2F42" w:rsidRDefault="00733A6E" w:rsidP="00733A6E">
      <w:pPr>
        <w:spacing w:after="0" w:line="240" w:lineRule="auto"/>
        <w:ind w:left="360"/>
        <w:jc w:val="both"/>
        <w:rPr>
          <w:rFonts w:ascii="Times New Roman" w:hAnsi="Times New Roman"/>
          <w:sz w:val="24"/>
          <w:szCs w:val="24"/>
        </w:rPr>
      </w:pPr>
    </w:p>
    <w:p w:rsidR="00733A6E" w:rsidRPr="00DF2F42" w:rsidRDefault="00733A6E" w:rsidP="00733A6E">
      <w:pPr>
        <w:spacing w:after="0" w:line="240" w:lineRule="auto"/>
        <w:ind w:left="554" w:right="49" w:firstLine="744"/>
        <w:jc w:val="both"/>
        <w:rPr>
          <w:rFonts w:ascii="Times New Roman" w:hAnsi="Times New Roman"/>
          <w:sz w:val="24"/>
          <w:szCs w:val="24"/>
        </w:rPr>
      </w:pPr>
      <w:r w:rsidRPr="00DF2F42">
        <w:rPr>
          <w:rFonts w:ascii="Times New Roman" w:hAnsi="Times New Roman"/>
          <w:b/>
          <w:sz w:val="24"/>
          <w:szCs w:val="24"/>
        </w:rPr>
        <w:t xml:space="preserve">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33A6E" w:rsidRPr="00DF2F42" w:rsidRDefault="00733A6E" w:rsidP="00843C00">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w:t>
      </w:r>
      <w:r w:rsidR="00843C00">
        <w:rPr>
          <w:rFonts w:ascii="Times New Roman" w:hAnsi="Times New Roman"/>
          <w:sz w:val="24"/>
          <w:szCs w:val="24"/>
        </w:rPr>
        <w:t>вания социальной среды.</w:t>
      </w:r>
      <w:r w:rsidRPr="00DF2F42">
        <w:rPr>
          <w:rFonts w:ascii="Times New Roman" w:hAnsi="Times New Roman"/>
          <w:sz w:val="24"/>
          <w:szCs w:val="24"/>
        </w:rPr>
        <w:t xml:space="preserve"> </w:t>
      </w:r>
    </w:p>
    <w:p w:rsidR="00733A6E" w:rsidRPr="00DF2F42" w:rsidRDefault="00733A6E" w:rsidP="00843C00">
      <w:pPr>
        <w:spacing w:after="0" w:line="240" w:lineRule="auto"/>
        <w:ind w:left="345" w:right="590" w:firstLine="710"/>
        <w:jc w:val="both"/>
        <w:rPr>
          <w:rFonts w:ascii="Times New Roman" w:hAnsi="Times New Roman"/>
          <w:sz w:val="24"/>
          <w:szCs w:val="24"/>
        </w:rPr>
      </w:pPr>
      <w:r w:rsidRPr="00DF2F42">
        <w:rPr>
          <w:rFonts w:ascii="Times New Roman" w:hAnsi="Times New Roman"/>
          <w:sz w:val="24"/>
          <w:szCs w:val="24"/>
        </w:rPr>
        <w:t xml:space="preserve">Мотивирование учащихся к участию в конкурсах: муниципальных, региональных, всероссийских, международных: международный математический конкурс-игра «Кенгуру»; муниципальный отборочный этап всероссийского конкурса исследовательских работ и творческих проектов «Я </w:t>
      </w:r>
      <w:r w:rsidR="00843C00">
        <w:rPr>
          <w:rFonts w:ascii="Times New Roman" w:hAnsi="Times New Roman"/>
          <w:sz w:val="24"/>
          <w:szCs w:val="24"/>
        </w:rPr>
        <w:t xml:space="preserve">– исследователь»; </w:t>
      </w:r>
      <w:r w:rsidRPr="00DF2F42">
        <w:rPr>
          <w:rFonts w:ascii="Times New Roman" w:hAnsi="Times New Roman"/>
          <w:sz w:val="24"/>
          <w:szCs w:val="24"/>
        </w:rPr>
        <w:t>муниципальная научно-практическая конференция «Первые шаги в науку»; муниципальный этап Всероссийской предметной олимпиады школьников; муниципальный  конкурс «Компьютер – новый век</w:t>
      </w:r>
      <w:r w:rsidR="00843C00">
        <w:rPr>
          <w:rFonts w:ascii="Times New Roman" w:hAnsi="Times New Roman"/>
          <w:sz w:val="24"/>
          <w:szCs w:val="24"/>
        </w:rPr>
        <w:t>,</w:t>
      </w:r>
      <w:r w:rsidRPr="00DF2F42">
        <w:rPr>
          <w:rFonts w:ascii="Times New Roman" w:hAnsi="Times New Roman"/>
          <w:sz w:val="24"/>
          <w:szCs w:val="24"/>
        </w:rPr>
        <w:t xml:space="preserve"> школьный этап Всероссийской предметной олимпиады школьников, интеллектуальные ринги, предметные вечера, литературные гостиные (встречи с писателями, поэтами, художниками Белгородчины), поэтические вечера, конкурс на самого читающего ученика, на самый читающий класс. </w:t>
      </w:r>
    </w:p>
    <w:p w:rsidR="00733A6E" w:rsidRPr="00DF2F42" w:rsidRDefault="00733A6E" w:rsidP="00733A6E">
      <w:pPr>
        <w:spacing w:after="0" w:line="240" w:lineRule="auto"/>
        <w:ind w:left="345" w:right="590" w:firstLine="708"/>
        <w:jc w:val="both"/>
        <w:rPr>
          <w:rFonts w:ascii="Times New Roman" w:hAnsi="Times New Roman"/>
          <w:sz w:val="24"/>
          <w:szCs w:val="24"/>
        </w:rPr>
      </w:pPr>
      <w:r w:rsidRPr="00DF2F42">
        <w:rPr>
          <w:rFonts w:ascii="Times New Roman" w:hAnsi="Times New Roman"/>
          <w:b/>
          <w:sz w:val="24"/>
          <w:szCs w:val="24"/>
        </w:rPr>
        <w:t>Педагогическая поддержка социализации обучающихся средствами общественной деятельности.</w:t>
      </w:r>
      <w:r w:rsidRPr="00DF2F42">
        <w:rPr>
          <w:rFonts w:ascii="Times New Roman" w:hAnsi="Times New Roman"/>
          <w:sz w:val="24"/>
          <w:szCs w:val="24"/>
        </w:rPr>
        <w:t xml:space="preserve"> Формирование у обучающихся социальных навыков и компетентности, помогающих им лучше осваивать сферу общественных отношений; организация социально значимой общественной деятельности. С этой целью работа педагогического коллектива направлена на поддержку различных форм сотрудничества и взаимодействия в социально значимой общественной деятельности, поддержка социальных инициатив, определяющих самосознание подростка как гражданина и участника общественных процессов: выработка Единых требований к поведению школьника, деловые игры по классам «Создаем конституцию класса», диалоги и размышления «Зачем нужен общественный порядокучастие в реализации программы «Я – Белгородец!», в социально значимом проекте «Я - Белгородец! Думай, решай, действуй!», реализация проектов «Книга памяти», </w:t>
      </w:r>
      <w:r w:rsidR="00843C00">
        <w:rPr>
          <w:rFonts w:ascii="Times New Roman" w:hAnsi="Times New Roman"/>
          <w:sz w:val="24"/>
          <w:szCs w:val="24"/>
        </w:rPr>
        <w:t>в</w:t>
      </w:r>
      <w:r w:rsidRPr="00DF2F42">
        <w:rPr>
          <w:rFonts w:ascii="Times New Roman" w:hAnsi="Times New Roman"/>
          <w:sz w:val="24"/>
          <w:szCs w:val="24"/>
        </w:rPr>
        <w:t xml:space="preserve">олонтерские миссии, рейды по выполнению прав и обязанностей обучающихся, участие в </w:t>
      </w:r>
      <w:r w:rsidRPr="00DF2F42">
        <w:rPr>
          <w:rFonts w:ascii="Times New Roman" w:hAnsi="Times New Roman"/>
          <w:sz w:val="24"/>
          <w:szCs w:val="24"/>
        </w:rPr>
        <w:lastRenderedPageBreak/>
        <w:t>принятии решений управляющего совета школы, заседании в ученических советов, в, тради</w:t>
      </w:r>
      <w:r w:rsidR="00843C00">
        <w:rPr>
          <w:rFonts w:ascii="Times New Roman" w:hAnsi="Times New Roman"/>
          <w:sz w:val="24"/>
          <w:szCs w:val="24"/>
        </w:rPr>
        <w:t>ционных мероприятий школы.</w:t>
      </w:r>
      <w:r w:rsidRPr="00DF2F42">
        <w:rPr>
          <w:rFonts w:ascii="Times New Roman" w:hAnsi="Times New Roman"/>
          <w:sz w:val="24"/>
          <w:szCs w:val="24"/>
        </w:rPr>
        <w:t xml:space="preserve"> </w:t>
      </w:r>
    </w:p>
    <w:p w:rsidR="00733A6E" w:rsidRPr="00DF2F42" w:rsidRDefault="00733A6E" w:rsidP="00733A6E">
      <w:pPr>
        <w:spacing w:after="0" w:line="240" w:lineRule="auto"/>
        <w:ind w:left="345" w:right="590" w:firstLine="708"/>
        <w:jc w:val="both"/>
        <w:rPr>
          <w:rFonts w:ascii="Times New Roman" w:hAnsi="Times New Roman"/>
          <w:sz w:val="24"/>
          <w:szCs w:val="24"/>
        </w:rPr>
      </w:pPr>
      <w:r w:rsidRPr="00DF2F42">
        <w:rPr>
          <w:rFonts w:ascii="Times New Roman" w:hAnsi="Times New Roman"/>
          <w:b/>
          <w:sz w:val="24"/>
          <w:szCs w:val="24"/>
        </w:rPr>
        <w:t xml:space="preserve">Педагогическая поддержка социализации обучающихся средствами трудовой деятельности. </w:t>
      </w:r>
      <w:r w:rsidRPr="00DF2F42">
        <w:rPr>
          <w:rFonts w:ascii="Times New Roman" w:hAnsi="Times New Roman"/>
          <w:sz w:val="24"/>
          <w:szCs w:val="24"/>
        </w:rPr>
        <w:t xml:space="preserve">Социализации обучающихся будет способствовать педагогическая поддержка социально значимой трудовой деятельности: дежурство обучающихся по школе (самостоятельное распределение дежурных на пост, взаимоконтроль добросовестного отношения к исполнению обязанностей дежурных, предъявленных требований дежурного класса к обучающимся по их выполнению), поощрение за хорошее дежурство (газета, приказы по школе), самообслуживание, содержание в чистоте классных кабинетов, их сохранность. </w:t>
      </w:r>
    </w:p>
    <w:p w:rsidR="00733A6E" w:rsidRPr="00DF2F42" w:rsidRDefault="00733A6E" w:rsidP="00733A6E">
      <w:pPr>
        <w:spacing w:after="0" w:line="240" w:lineRule="auto"/>
        <w:ind w:left="345" w:right="590" w:firstLine="708"/>
        <w:jc w:val="both"/>
        <w:rPr>
          <w:rFonts w:ascii="Times New Roman" w:hAnsi="Times New Roman"/>
          <w:sz w:val="24"/>
          <w:szCs w:val="24"/>
        </w:rPr>
      </w:pPr>
      <w:r w:rsidRPr="00DF2F42">
        <w:rPr>
          <w:rFonts w:ascii="Times New Roman" w:hAnsi="Times New Roman"/>
          <w:sz w:val="24"/>
          <w:szCs w:val="24"/>
        </w:rPr>
        <w:t xml:space="preserve">Поддержка инициатив и их реализация по оформлению рекреаций, зон отдыха, оборудование тематических уголков в здании школы и в школьном дворе: детской площадки, цветочных клумб, в операции «Чистый двор», поддержание в чистоте и порядке  спортивного комплекса, работы по очистке лесной зоны в микрорайоне школы. </w:t>
      </w:r>
    </w:p>
    <w:p w:rsidR="00733A6E" w:rsidRPr="00DF2F42" w:rsidRDefault="00733A6E" w:rsidP="00733A6E">
      <w:pPr>
        <w:spacing w:after="0" w:line="240" w:lineRule="auto"/>
        <w:ind w:left="926"/>
        <w:jc w:val="both"/>
        <w:rPr>
          <w:rFonts w:ascii="Times New Roman" w:hAnsi="Times New Roman"/>
          <w:sz w:val="24"/>
          <w:szCs w:val="24"/>
        </w:rPr>
      </w:pPr>
    </w:p>
    <w:p w:rsidR="00733A6E" w:rsidRPr="00DF2F42" w:rsidRDefault="00733A6E" w:rsidP="00733A6E">
      <w:pPr>
        <w:pStyle w:val="2"/>
        <w:ind w:left="362" w:right="339"/>
      </w:pPr>
      <w:r w:rsidRPr="00DF2F42">
        <w:t xml:space="preserve">2.3.7. Модели организации работы по формированию экологически целесообразного, здорового и безопасного образа жизни </w:t>
      </w:r>
    </w:p>
    <w:p w:rsidR="00733A6E" w:rsidRPr="00DF2F42" w:rsidRDefault="00733A6E" w:rsidP="00733A6E">
      <w:pPr>
        <w:spacing w:after="0" w:line="240" w:lineRule="auto"/>
        <w:ind w:left="360"/>
        <w:jc w:val="both"/>
        <w:rPr>
          <w:rFonts w:ascii="Times New Roman" w:hAnsi="Times New Roman"/>
          <w:sz w:val="24"/>
          <w:szCs w:val="24"/>
        </w:rPr>
      </w:pP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осуществляется через: </w:t>
      </w:r>
    </w:p>
    <w:p w:rsidR="00733A6E" w:rsidRPr="00DF2F42" w:rsidRDefault="00733A6E" w:rsidP="00733A6E">
      <w:pPr>
        <w:spacing w:after="0" w:line="240" w:lineRule="auto"/>
        <w:ind w:left="936" w:right="49"/>
        <w:jc w:val="both"/>
        <w:rPr>
          <w:rFonts w:ascii="Times New Roman" w:hAnsi="Times New Roman"/>
          <w:sz w:val="24"/>
          <w:szCs w:val="24"/>
        </w:rPr>
      </w:pPr>
      <w:r w:rsidRPr="00DF2F42">
        <w:rPr>
          <w:rFonts w:ascii="Times New Roman" w:hAnsi="Times New Roman"/>
          <w:b/>
          <w:sz w:val="24"/>
          <w:szCs w:val="24"/>
        </w:rPr>
        <w:t xml:space="preserve">Уроки физкультуры (в процессе урока)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Физическая культура (основные понятия). Физическое развитие человека. Характеристика его основных показателей.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 во время закаливающих процедур. Основные правила развития физических качеств.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Организация самостоятельных занятий физической культурой. Выбор упражнений и составление индивидуальных комплексов. Физическая нагрузка и способы ее дозирования.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Оценка эффективности занятий физической культурой. Самонаблюдение за индивидуальным физическим развитием, за индивидуальными показателями физической подготовленности. Самоконтроль за изменением частоты сердечных сокращений.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Физкультурно-оздоровительная деятельность. Комплексы упражнений для развития гибкости и координации движений, формирования правильной осанки. Комплексы дыхательной гимнастики. Комплексы упражнений для формирования стройной фигуры. Гимнастика для профилактики нарушений зрения. </w:t>
      </w:r>
    </w:p>
    <w:p w:rsidR="00733A6E" w:rsidRPr="00DF2F42" w:rsidRDefault="00733A6E" w:rsidP="00733A6E">
      <w:pPr>
        <w:spacing w:after="0" w:line="240" w:lineRule="auto"/>
        <w:ind w:left="936" w:right="49"/>
        <w:jc w:val="both"/>
        <w:rPr>
          <w:rFonts w:ascii="Times New Roman" w:hAnsi="Times New Roman"/>
          <w:sz w:val="24"/>
          <w:szCs w:val="24"/>
        </w:rPr>
      </w:pPr>
      <w:r w:rsidRPr="00DF2F42">
        <w:rPr>
          <w:rFonts w:ascii="Times New Roman" w:hAnsi="Times New Roman"/>
          <w:b/>
          <w:sz w:val="24"/>
          <w:szCs w:val="24"/>
        </w:rPr>
        <w:t xml:space="preserve">Спортивно-массовые мероприятия.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Физкультминутки на уроках. Динамические паузы. Подвижные игры на переменах.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Организация работы спортивных секций и кружков: футбол, волейбол, баскетбол,  акробатика, ритмика.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lastRenderedPageBreak/>
        <w:t xml:space="preserve">Спортивные игры и соревнования: лапта, веселые старты, внутришкольные соревнования: по футболу, баскетболу, волейболу, легкой атлетике.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Спортивные праздники: «Мы - парни бравые», рыцарские турниры «И мы ни лыком шиты», праздник-реклама всех видов спорта, Дни здоровья, акция «Спорт против наркотиков», праздник чествования победителей спортивных мероприятий «Цена спортивной победы». </w:t>
      </w:r>
    </w:p>
    <w:p w:rsidR="00733A6E" w:rsidRPr="00DF2F42" w:rsidRDefault="00733A6E" w:rsidP="00733A6E">
      <w:pPr>
        <w:spacing w:after="0" w:line="240" w:lineRule="auto"/>
        <w:ind w:left="936" w:right="49"/>
        <w:jc w:val="both"/>
        <w:rPr>
          <w:rFonts w:ascii="Times New Roman" w:hAnsi="Times New Roman"/>
          <w:sz w:val="24"/>
          <w:szCs w:val="24"/>
        </w:rPr>
      </w:pPr>
      <w:r w:rsidRPr="00DF2F42">
        <w:rPr>
          <w:rFonts w:ascii="Times New Roman" w:hAnsi="Times New Roman"/>
          <w:b/>
          <w:sz w:val="24"/>
          <w:szCs w:val="24"/>
        </w:rPr>
        <w:t xml:space="preserve">Уроки ОБЖ.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Основы здорового образа жизни. Здоровый образ жизни и его составляющие. Общие понятия о здоровье как основной ценности человека, индивидуальное здоровье человека, его физическая, духовная и социальная сущность.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Влияние наркотиков и других психоактивных веществ на здоровье человека. Табачный энергетический вампиризм (беседа), противокурительный аутотренинг. Практическое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Тренинги «Полезные привычки все цвета кроме черного». Беседа о вреде токсикомании. Почему люди становятся токсикоманами.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Компьютер и его влияние на здоровье. Здоровый образ жизни и профилактика утомления.  </w:t>
      </w:r>
    </w:p>
    <w:p w:rsidR="00733A6E" w:rsidRPr="00DF2F42" w:rsidRDefault="00733A6E" w:rsidP="008B06D6">
      <w:pPr>
        <w:numPr>
          <w:ilvl w:val="0"/>
          <w:numId w:val="37"/>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 </w:t>
      </w:r>
    </w:p>
    <w:p w:rsidR="00733A6E" w:rsidRPr="00843C00" w:rsidRDefault="00733A6E" w:rsidP="00733A6E">
      <w:pPr>
        <w:spacing w:after="0" w:line="240" w:lineRule="auto"/>
        <w:ind w:left="369" w:right="49" w:firstLine="566"/>
        <w:jc w:val="both"/>
        <w:rPr>
          <w:rFonts w:ascii="Times New Roman" w:hAnsi="Times New Roman"/>
          <w:sz w:val="24"/>
          <w:szCs w:val="24"/>
        </w:rPr>
      </w:pPr>
      <w:r w:rsidRPr="00843C00">
        <w:rPr>
          <w:rFonts w:ascii="Times New Roman" w:hAnsi="Times New Roman"/>
          <w:sz w:val="24"/>
          <w:szCs w:val="24"/>
        </w:rPr>
        <w:t xml:space="preserve">Беседы психолога, социального педагога, просветительские беседы, групповая (тренинг) и индивидуальная форма работы. </w:t>
      </w:r>
    </w:p>
    <w:p w:rsidR="00733A6E" w:rsidRPr="00843C00" w:rsidRDefault="00733A6E" w:rsidP="00733A6E">
      <w:pPr>
        <w:spacing w:after="0" w:line="240" w:lineRule="auto"/>
        <w:ind w:left="542"/>
        <w:jc w:val="both"/>
        <w:rPr>
          <w:rFonts w:ascii="Times New Roman" w:hAnsi="Times New Roman"/>
          <w:sz w:val="24"/>
          <w:szCs w:val="24"/>
        </w:rPr>
      </w:pPr>
    </w:p>
    <w:p w:rsidR="00733A6E" w:rsidRPr="00DF2F42" w:rsidRDefault="00733A6E" w:rsidP="00733A6E">
      <w:pPr>
        <w:spacing w:after="0" w:line="240" w:lineRule="auto"/>
        <w:ind w:left="369" w:right="49" w:firstLine="1099"/>
        <w:jc w:val="both"/>
        <w:rPr>
          <w:rFonts w:ascii="Times New Roman" w:hAnsi="Times New Roman"/>
          <w:sz w:val="24"/>
          <w:szCs w:val="24"/>
        </w:rPr>
      </w:pPr>
      <w:r w:rsidRPr="00DF2F42">
        <w:rPr>
          <w:rFonts w:ascii="Times New Roman" w:hAnsi="Times New Roman"/>
          <w:b/>
          <w:sz w:val="24"/>
          <w:szCs w:val="24"/>
        </w:rPr>
        <w:t xml:space="preserve">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p w:rsidR="00733A6E" w:rsidRPr="00DF2F42" w:rsidRDefault="00733A6E" w:rsidP="00733A6E">
      <w:pPr>
        <w:spacing w:after="0" w:line="240" w:lineRule="auto"/>
        <w:ind w:left="360"/>
        <w:jc w:val="both"/>
        <w:rPr>
          <w:rFonts w:ascii="Times New Roman" w:hAnsi="Times New Roman"/>
          <w:sz w:val="24"/>
          <w:szCs w:val="24"/>
        </w:rPr>
      </w:pP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733A6E" w:rsidRPr="00DF2F42" w:rsidRDefault="00733A6E" w:rsidP="00733A6E">
      <w:pPr>
        <w:spacing w:after="0" w:line="240" w:lineRule="auto"/>
        <w:ind w:left="369" w:right="49" w:firstLine="566"/>
        <w:jc w:val="both"/>
        <w:rPr>
          <w:rFonts w:ascii="Times New Roman" w:hAnsi="Times New Roman"/>
          <w:sz w:val="24"/>
          <w:szCs w:val="24"/>
        </w:rPr>
      </w:pPr>
      <w:r w:rsidRPr="00DF2F42">
        <w:rPr>
          <w:rFonts w:ascii="Times New Roman" w:hAnsi="Times New Roman"/>
          <w:b/>
          <w:sz w:val="24"/>
          <w:szCs w:val="24"/>
        </w:rPr>
        <w:lastRenderedPageBreak/>
        <w:t>Экологически безопасная здоровьесберегающая инфраструктура образовательного учреждения</w:t>
      </w:r>
      <w:r w:rsidRPr="00DF2F42">
        <w:rPr>
          <w:rFonts w:ascii="Times New Roman" w:hAnsi="Times New Roman"/>
          <w:sz w:val="24"/>
          <w:szCs w:val="24"/>
        </w:rPr>
        <w:t xml:space="preserve"> включает: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наличие </w:t>
      </w:r>
      <w:r w:rsidRPr="00DF2F42">
        <w:rPr>
          <w:rFonts w:ascii="Times New Roman" w:hAnsi="Times New Roman"/>
          <w:sz w:val="24"/>
          <w:szCs w:val="24"/>
        </w:rPr>
        <w:tab/>
        <w:t xml:space="preserve">и </w:t>
      </w:r>
      <w:r w:rsidRPr="00DF2F42">
        <w:rPr>
          <w:rFonts w:ascii="Times New Roman" w:hAnsi="Times New Roman"/>
          <w:sz w:val="24"/>
          <w:szCs w:val="24"/>
        </w:rPr>
        <w:tab/>
        <w:t xml:space="preserve">необходимое </w:t>
      </w:r>
      <w:r w:rsidRPr="00DF2F42">
        <w:rPr>
          <w:rFonts w:ascii="Times New Roman" w:hAnsi="Times New Roman"/>
          <w:sz w:val="24"/>
          <w:szCs w:val="24"/>
        </w:rPr>
        <w:tab/>
        <w:t xml:space="preserve">оснащение </w:t>
      </w:r>
      <w:r w:rsidRPr="00DF2F42">
        <w:rPr>
          <w:rFonts w:ascii="Times New Roman" w:hAnsi="Times New Roman"/>
          <w:sz w:val="24"/>
          <w:szCs w:val="24"/>
        </w:rPr>
        <w:tab/>
        <w:t xml:space="preserve">помещений </w:t>
      </w:r>
      <w:r w:rsidRPr="00DF2F42">
        <w:rPr>
          <w:rFonts w:ascii="Times New Roman" w:hAnsi="Times New Roman"/>
          <w:sz w:val="24"/>
          <w:szCs w:val="24"/>
        </w:rPr>
        <w:tab/>
        <w:t xml:space="preserve">для </w:t>
      </w:r>
      <w:r w:rsidRPr="00DF2F42">
        <w:rPr>
          <w:rFonts w:ascii="Times New Roman" w:hAnsi="Times New Roman"/>
          <w:sz w:val="24"/>
          <w:szCs w:val="24"/>
        </w:rPr>
        <w:tab/>
        <w:t xml:space="preserve">питания </w:t>
      </w:r>
    </w:p>
    <w:p w:rsidR="00733A6E" w:rsidRPr="00DF2F42" w:rsidRDefault="00733A6E" w:rsidP="00733A6E">
      <w:pPr>
        <w:spacing w:after="0" w:line="240" w:lineRule="auto"/>
        <w:ind w:left="355" w:right="590"/>
        <w:jc w:val="both"/>
        <w:rPr>
          <w:rFonts w:ascii="Times New Roman" w:hAnsi="Times New Roman"/>
          <w:sz w:val="24"/>
          <w:szCs w:val="24"/>
        </w:rPr>
      </w:pPr>
      <w:r w:rsidRPr="00DF2F42">
        <w:rPr>
          <w:rFonts w:ascii="Times New Roman" w:hAnsi="Times New Roman"/>
          <w:sz w:val="24"/>
          <w:szCs w:val="24"/>
        </w:rPr>
        <w:t xml:space="preserve">обучающихся, а также для хранения и приготовления пищи;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организация качественного горячего питания обучающихся, в том числе горячих завтраков;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наличие помещений для медицинского персонала;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наличие пришкольной площадки, кабинета или лаборатории для экологического образования.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Ответственность за реализацию этого блока и контроль возлагаются на администрацию школы.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b/>
          <w:sz w:val="24"/>
          <w:szCs w:val="24"/>
        </w:rPr>
        <w:t>Рациональная организация учебной и внеучебной деятельности обучающихся</w:t>
      </w:r>
      <w:r w:rsidRPr="00DF2F42">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обучение обучающихся вариантам рациональных способов и приёмов работы с учебной информацией и организации учебного труда;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введение любых инноваций в учебный процесс только под контролем специалистов;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733A6E" w:rsidRPr="00DF2F42" w:rsidRDefault="00733A6E" w:rsidP="008B06D6">
      <w:pPr>
        <w:numPr>
          <w:ilvl w:val="0"/>
          <w:numId w:val="38"/>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Эффективность реализации этого блока зависит от администрации школы и деятельности каждого педагога. </w:t>
      </w:r>
    </w:p>
    <w:p w:rsidR="00733A6E" w:rsidRPr="00DF2F42" w:rsidRDefault="00733A6E" w:rsidP="00843C00">
      <w:pPr>
        <w:spacing w:after="0" w:line="240" w:lineRule="auto"/>
        <w:ind w:right="49"/>
        <w:jc w:val="both"/>
        <w:rPr>
          <w:rFonts w:ascii="Times New Roman" w:hAnsi="Times New Roman"/>
          <w:sz w:val="24"/>
          <w:szCs w:val="24"/>
        </w:rPr>
      </w:pPr>
      <w:r w:rsidRPr="00DF2F42">
        <w:rPr>
          <w:rFonts w:ascii="Times New Roman" w:hAnsi="Times New Roman"/>
          <w:b/>
          <w:sz w:val="24"/>
          <w:szCs w:val="24"/>
        </w:rPr>
        <w:t>Эффективная организация в школе физкультурно-оздоровительной работы:</w:t>
      </w:r>
    </w:p>
    <w:p w:rsidR="00733A6E" w:rsidRPr="00DF2F42" w:rsidRDefault="00733A6E" w:rsidP="00843C00">
      <w:pPr>
        <w:numPr>
          <w:ilvl w:val="1"/>
          <w:numId w:val="38"/>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lastRenderedPageBreak/>
        <w:t xml:space="preserve">использование имеющейся спортивной базы на уроках физкультуры: спортивный зал, волейбольную и баскетбольную площадки, тренажерный зал, бассейн, тир, стадион; </w:t>
      </w:r>
    </w:p>
    <w:p w:rsidR="00733A6E" w:rsidRPr="00DF2F42" w:rsidRDefault="00733A6E" w:rsidP="00843C00">
      <w:pPr>
        <w:numPr>
          <w:ilvl w:val="1"/>
          <w:numId w:val="38"/>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на </w:t>
      </w:r>
      <w:r w:rsidRPr="00DF2F42">
        <w:rPr>
          <w:rFonts w:ascii="Times New Roman" w:hAnsi="Times New Roman"/>
          <w:sz w:val="24"/>
          <w:szCs w:val="24"/>
        </w:rPr>
        <w:tab/>
        <w:t xml:space="preserve">всех </w:t>
      </w:r>
      <w:r w:rsidRPr="00DF2F42">
        <w:rPr>
          <w:rFonts w:ascii="Times New Roman" w:hAnsi="Times New Roman"/>
          <w:sz w:val="24"/>
          <w:szCs w:val="24"/>
        </w:rPr>
        <w:tab/>
        <w:t xml:space="preserve">уроках </w:t>
      </w:r>
      <w:r w:rsidRPr="00DF2F42">
        <w:rPr>
          <w:rFonts w:ascii="Times New Roman" w:hAnsi="Times New Roman"/>
          <w:sz w:val="24"/>
          <w:szCs w:val="24"/>
        </w:rPr>
        <w:tab/>
        <w:t xml:space="preserve">физической </w:t>
      </w:r>
      <w:r w:rsidRPr="00DF2F42">
        <w:rPr>
          <w:rFonts w:ascii="Times New Roman" w:hAnsi="Times New Roman"/>
          <w:sz w:val="24"/>
          <w:szCs w:val="24"/>
        </w:rPr>
        <w:tab/>
        <w:t xml:space="preserve">культуры </w:t>
      </w:r>
      <w:r w:rsidRPr="00DF2F42">
        <w:rPr>
          <w:rFonts w:ascii="Times New Roman" w:hAnsi="Times New Roman"/>
          <w:sz w:val="24"/>
          <w:szCs w:val="24"/>
        </w:rPr>
        <w:tab/>
        <w:t xml:space="preserve">– </w:t>
      </w:r>
      <w:r w:rsidRPr="00DF2F42">
        <w:rPr>
          <w:rFonts w:ascii="Times New Roman" w:hAnsi="Times New Roman"/>
          <w:sz w:val="24"/>
          <w:szCs w:val="24"/>
        </w:rPr>
        <w:tab/>
        <w:t xml:space="preserve">упражнения, </w:t>
      </w:r>
    </w:p>
    <w:p w:rsidR="00733A6E" w:rsidRPr="00DF2F42" w:rsidRDefault="00733A6E" w:rsidP="00843C00">
      <w:pPr>
        <w:spacing w:after="0" w:line="240" w:lineRule="auto"/>
        <w:ind w:right="590"/>
        <w:jc w:val="both"/>
        <w:rPr>
          <w:rFonts w:ascii="Times New Roman" w:hAnsi="Times New Roman"/>
          <w:sz w:val="24"/>
          <w:szCs w:val="24"/>
        </w:rPr>
      </w:pPr>
      <w:r w:rsidRPr="00DF2F42">
        <w:rPr>
          <w:rFonts w:ascii="Times New Roman" w:hAnsi="Times New Roman"/>
          <w:sz w:val="24"/>
          <w:szCs w:val="24"/>
        </w:rPr>
        <w:t xml:space="preserve">способствующие повышению двигательной активности; </w:t>
      </w:r>
    </w:p>
    <w:p w:rsidR="00733A6E" w:rsidRPr="00DF2F42" w:rsidRDefault="00733A6E" w:rsidP="00843C00">
      <w:pPr>
        <w:numPr>
          <w:ilvl w:val="1"/>
          <w:numId w:val="38"/>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обязательное проветривание классов-кабинетов, влажная уборка залов, кабинетов; </w:t>
      </w:r>
    </w:p>
    <w:p w:rsidR="00733A6E" w:rsidRPr="00DF2F42" w:rsidRDefault="00733A6E" w:rsidP="00843C00">
      <w:pPr>
        <w:numPr>
          <w:ilvl w:val="1"/>
          <w:numId w:val="38"/>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оборудование зон отдыха и организация динамических перемен, физкультминутка на уроках; </w:t>
      </w:r>
    </w:p>
    <w:p w:rsidR="00733A6E" w:rsidRPr="00DF2F42" w:rsidRDefault="00733A6E" w:rsidP="00843C00">
      <w:pPr>
        <w:numPr>
          <w:ilvl w:val="1"/>
          <w:numId w:val="38"/>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предоставление возможности заниматься в спортивных кружках: </w:t>
      </w:r>
    </w:p>
    <w:p w:rsidR="00733A6E" w:rsidRPr="00DF2F42" w:rsidRDefault="00733A6E" w:rsidP="00843C00">
      <w:pPr>
        <w:spacing w:after="0" w:line="240" w:lineRule="auto"/>
        <w:ind w:right="590"/>
        <w:jc w:val="both"/>
        <w:rPr>
          <w:rFonts w:ascii="Times New Roman" w:hAnsi="Times New Roman"/>
          <w:sz w:val="24"/>
          <w:szCs w:val="24"/>
        </w:rPr>
      </w:pPr>
      <w:r w:rsidRPr="00DF2F42">
        <w:rPr>
          <w:rFonts w:ascii="Times New Roman" w:hAnsi="Times New Roman"/>
          <w:sz w:val="24"/>
          <w:szCs w:val="24"/>
        </w:rPr>
        <w:t xml:space="preserve">футбол, волейбол, стрельба, ритмика, акробатика, кружки экологической направленности; </w:t>
      </w:r>
    </w:p>
    <w:p w:rsidR="00733A6E" w:rsidRPr="00DF2F42" w:rsidRDefault="00733A6E" w:rsidP="00843C00">
      <w:pPr>
        <w:numPr>
          <w:ilvl w:val="1"/>
          <w:numId w:val="38"/>
        </w:numPr>
        <w:spacing w:after="0" w:line="240" w:lineRule="auto"/>
        <w:ind w:left="0" w:right="590"/>
        <w:jc w:val="both"/>
        <w:rPr>
          <w:rFonts w:ascii="Times New Roman" w:hAnsi="Times New Roman"/>
          <w:sz w:val="24"/>
          <w:szCs w:val="24"/>
        </w:rPr>
      </w:pPr>
      <w:r w:rsidRPr="00DF2F42">
        <w:rPr>
          <w:rFonts w:ascii="Times New Roman" w:hAnsi="Times New Roman"/>
          <w:sz w:val="24"/>
          <w:szCs w:val="24"/>
        </w:rPr>
        <w:t xml:space="preserve">организация подвижных игр – соревнований по параллелям.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Работа совета физкультуры: в ученическом самоуправлении одним из ведущих направлений работы в масштабе школы считается Совет по физкультуре и спорту. </w:t>
      </w:r>
    </w:p>
    <w:p w:rsidR="00733A6E" w:rsidRPr="00DF2F42" w:rsidRDefault="00733A6E" w:rsidP="00733A6E">
      <w:pPr>
        <w:spacing w:after="0" w:line="240" w:lineRule="auto"/>
        <w:ind w:left="345" w:right="590" w:firstLine="566"/>
        <w:jc w:val="both"/>
        <w:rPr>
          <w:rFonts w:ascii="Times New Roman" w:hAnsi="Times New Roman"/>
          <w:sz w:val="24"/>
          <w:szCs w:val="24"/>
        </w:rPr>
      </w:pPr>
      <w:r w:rsidRPr="00DF2F42">
        <w:rPr>
          <w:rFonts w:ascii="Times New Roman" w:hAnsi="Times New Roman"/>
          <w:sz w:val="24"/>
          <w:szCs w:val="24"/>
        </w:rPr>
        <w:t xml:space="preserve">Вопросы по проведению спортивно-оздоровительных мероприятий решаются на заседаниях Совета старшеклассников.   </w:t>
      </w:r>
    </w:p>
    <w:p w:rsidR="00733A6E" w:rsidRPr="00DF2F42" w:rsidRDefault="00733A6E" w:rsidP="00733A6E">
      <w:pPr>
        <w:spacing w:after="0" w:line="240" w:lineRule="auto"/>
        <w:ind w:left="10" w:right="698"/>
        <w:jc w:val="both"/>
        <w:rPr>
          <w:rFonts w:ascii="Times New Roman" w:hAnsi="Times New Roman"/>
          <w:sz w:val="24"/>
          <w:szCs w:val="24"/>
        </w:rPr>
      </w:pPr>
      <w:r w:rsidRPr="00DF2F42">
        <w:rPr>
          <w:rFonts w:ascii="Times New Roman" w:hAnsi="Times New Roman"/>
          <w:sz w:val="24"/>
          <w:szCs w:val="24"/>
        </w:rPr>
        <w:t xml:space="preserve">Предусмотрены  разные формы физкультурно-оздоровительной работы: </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легкоатлетический кросс  (1 раз в году в сентябре);</w:t>
      </w:r>
    </w:p>
    <w:p w:rsidR="00733A6E" w:rsidRPr="00DF2F42" w:rsidRDefault="00843C00" w:rsidP="008B06D6">
      <w:pPr>
        <w:numPr>
          <w:ilvl w:val="1"/>
          <w:numId w:val="40"/>
        </w:numPr>
        <w:spacing w:after="0" w:line="240" w:lineRule="auto"/>
        <w:ind w:right="590" w:firstLine="566"/>
        <w:jc w:val="both"/>
        <w:rPr>
          <w:rFonts w:ascii="Times New Roman" w:hAnsi="Times New Roman"/>
          <w:sz w:val="24"/>
          <w:szCs w:val="24"/>
        </w:rPr>
      </w:pPr>
      <w:r>
        <w:rPr>
          <w:rFonts w:ascii="Times New Roman" w:hAnsi="Times New Roman"/>
          <w:sz w:val="24"/>
          <w:szCs w:val="24"/>
        </w:rPr>
        <w:t xml:space="preserve">Дни здоровья </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занятия в кружке «Юный эколог»;</w:t>
      </w:r>
    </w:p>
    <w:p w:rsidR="00733A6E" w:rsidRPr="00DF2F42" w:rsidRDefault="00DF2F42" w:rsidP="008B06D6">
      <w:pPr>
        <w:numPr>
          <w:ilvl w:val="1"/>
          <w:numId w:val="40"/>
        </w:numPr>
        <w:spacing w:after="0" w:line="240" w:lineRule="auto"/>
        <w:ind w:right="590" w:firstLine="566"/>
        <w:jc w:val="both"/>
        <w:rPr>
          <w:rFonts w:ascii="Times New Roman" w:hAnsi="Times New Roman"/>
          <w:sz w:val="24"/>
          <w:szCs w:val="24"/>
        </w:rPr>
      </w:pPr>
      <w:r>
        <w:rPr>
          <w:rFonts w:ascii="Times New Roman" w:hAnsi="Times New Roman"/>
          <w:sz w:val="24"/>
          <w:szCs w:val="24"/>
        </w:rPr>
        <w:t xml:space="preserve">совместные  </w:t>
      </w:r>
      <w:r w:rsidR="00733A6E" w:rsidRPr="00DF2F42">
        <w:rPr>
          <w:rFonts w:ascii="Times New Roman" w:hAnsi="Times New Roman"/>
          <w:sz w:val="24"/>
          <w:szCs w:val="24"/>
        </w:rPr>
        <w:t>экологические десанты «Зеленая планета»;</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проекты, презентации «Мода за здоровый образ жизни», «Основы закаливания», «Рациональное питание»;</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экологические десанты (в микрорайоне школы);</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зеленый патруль (по сохранности зеленых насаждений, цветников);</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показательные выступления акробатов, баскетболистов, волейболистов, футболистов, кружков ритмики;</w:t>
      </w:r>
    </w:p>
    <w:p w:rsidR="00733A6E" w:rsidRPr="00DF2F42" w:rsidRDefault="00733A6E" w:rsidP="008B06D6">
      <w:pPr>
        <w:numPr>
          <w:ilvl w:val="1"/>
          <w:numId w:val="40"/>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соревнования по ритмической гимнастике (апрель) и танцевальный флешмоб</w:t>
      </w:r>
    </w:p>
    <w:p w:rsidR="00733A6E" w:rsidRPr="00DF2F42" w:rsidRDefault="00733A6E" w:rsidP="00733A6E">
      <w:pPr>
        <w:spacing w:after="0" w:line="240" w:lineRule="auto"/>
        <w:ind w:left="369" w:right="49" w:firstLine="566"/>
        <w:jc w:val="both"/>
        <w:rPr>
          <w:rFonts w:ascii="Times New Roman" w:hAnsi="Times New Roman"/>
          <w:sz w:val="24"/>
          <w:szCs w:val="24"/>
        </w:rPr>
      </w:pPr>
      <w:r w:rsidRPr="00DF2F42">
        <w:rPr>
          <w:rFonts w:ascii="Times New Roman" w:hAnsi="Times New Roman"/>
          <w:b/>
          <w:sz w:val="24"/>
          <w:szCs w:val="24"/>
        </w:rPr>
        <w:t xml:space="preserve">Просветительская работа с родителями (законными представителями) </w:t>
      </w:r>
      <w:r w:rsidRPr="00DF2F42">
        <w:rPr>
          <w:rFonts w:ascii="Times New Roman" w:hAnsi="Times New Roman"/>
          <w:sz w:val="24"/>
          <w:szCs w:val="24"/>
        </w:rPr>
        <w:t xml:space="preserve">включает: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Родительские собрания по классам по профилактике табакокурения, наркомании, сквернословия, о сохранении здоровья детей (1 раз в четверть);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Выступления на общешкольном родительском собрании социального педагога, врача, преподавателя ОБЖ. Основные темы: «Компьютер и здоровье детей», «Задумайтесь, если…» (о признаках и состоянии ребенка курящего и употребляющего наркотики); «Заботься о здоровье, подумайте о досуге своего ребенка» (о возможности школы для занятий спортом, выбрать занятие по интересам, о планах внеклассной работы школы); «Поберегите психику ребенка, не впадайте в крайность» (о взаимоотношениях с ребенком, создании нормального психологического климата в семье); «Закон по Белгородской области» («Об ответственности родителей за воспитание детей»); «Об итогах года по дорожно-транспортным происшествиям в городе и области; об ответственности родителей за </w:t>
      </w:r>
      <w:r w:rsidRPr="00DF2F42">
        <w:rPr>
          <w:rFonts w:ascii="Times New Roman" w:hAnsi="Times New Roman"/>
          <w:sz w:val="24"/>
          <w:szCs w:val="24"/>
        </w:rPr>
        <w:lastRenderedPageBreak/>
        <w:t xml:space="preserve">безопасность детей на дорогах»; «Религия и наука предупреждают: мат смертельно опасен для здоровья (выступление священнослужителя)»;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Индивидуальные тематические консультации и беседы с родителями, дети которых вызывают тревогу.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Организация индивидуальных встреч родителей с наркологом по вопросам здоровья детей.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Выступления врачей перед родителями с рекомендациями по профилактике гриппа, кишечных заболеваний.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Общешкольные собрания по обсуждению и принятию Уклада школьной жизни.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Тестирование (с целью выявления воспитательных возможностей родителей).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Информирования родителей о работе органов ученического самоуправления, об организации питания в школе, об основных направлениях воспитательной работы, проведении праздников, акций, волонтерских миссий,  об участии в них родителей.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О работе педколлектива по подготовке обучающихся ГИА и ЕГЭ и роли родителей в создании условий детям для успешной их сдачи. </w:t>
      </w:r>
    </w:p>
    <w:p w:rsidR="00733A6E" w:rsidRPr="00DF2F42" w:rsidRDefault="00733A6E" w:rsidP="008B06D6">
      <w:pPr>
        <w:numPr>
          <w:ilvl w:val="1"/>
          <w:numId w:val="39"/>
        </w:numPr>
        <w:spacing w:after="0" w:line="240" w:lineRule="auto"/>
        <w:ind w:right="590" w:firstLine="566"/>
        <w:jc w:val="both"/>
        <w:rPr>
          <w:rFonts w:ascii="Times New Roman" w:hAnsi="Times New Roman"/>
          <w:sz w:val="24"/>
          <w:szCs w:val="24"/>
        </w:rPr>
      </w:pPr>
      <w:r w:rsidRPr="00DF2F42">
        <w:rPr>
          <w:rFonts w:ascii="Times New Roman" w:hAnsi="Times New Roman"/>
          <w:sz w:val="24"/>
          <w:szCs w:val="24"/>
        </w:rPr>
        <w:t xml:space="preserve">Классные родительские собрания «Физическое развитие школьников и пути его совершенствования» (6 класс); «Проблемы в период полового созревания ребенка и роль семьи в решении проблемы» (7 класс); «Психологические и возрастные особенности подростка» (8 класс), «Особенности физического воспитания в 9 классе. О нормативах и возможностях учащихся, их отношении к физической культуре», </w:t>
      </w:r>
    </w:p>
    <w:p w:rsidR="00733A6E" w:rsidRPr="00DF2F42" w:rsidRDefault="00733A6E" w:rsidP="00733A6E">
      <w:pPr>
        <w:spacing w:after="0" w:line="240" w:lineRule="auto"/>
        <w:ind w:left="730" w:right="590"/>
        <w:jc w:val="both"/>
        <w:rPr>
          <w:rFonts w:ascii="Times New Roman" w:hAnsi="Times New Roman"/>
          <w:sz w:val="24"/>
          <w:szCs w:val="24"/>
        </w:rPr>
      </w:pPr>
      <w:r w:rsidRPr="00DF2F42">
        <w:rPr>
          <w:rFonts w:ascii="Times New Roman" w:hAnsi="Times New Roman"/>
          <w:sz w:val="24"/>
          <w:szCs w:val="24"/>
        </w:rPr>
        <w:t xml:space="preserve">«Слагаемые здоровья детей» (5 класс). </w:t>
      </w:r>
    </w:p>
    <w:p w:rsidR="00733A6E" w:rsidRPr="00DF2F42" w:rsidRDefault="00733A6E" w:rsidP="00733A6E">
      <w:pPr>
        <w:spacing w:after="0" w:line="240" w:lineRule="auto"/>
        <w:ind w:left="360"/>
        <w:jc w:val="both"/>
        <w:rPr>
          <w:rFonts w:ascii="Times New Roman" w:hAnsi="Times New Roman"/>
          <w:sz w:val="24"/>
          <w:szCs w:val="24"/>
        </w:rPr>
      </w:pPr>
    </w:p>
    <w:p w:rsidR="00733A6E" w:rsidRPr="00DF2F42" w:rsidRDefault="00733A6E" w:rsidP="008B06D6">
      <w:pPr>
        <w:numPr>
          <w:ilvl w:val="2"/>
          <w:numId w:val="41"/>
        </w:numPr>
        <w:spacing w:after="0" w:line="240" w:lineRule="auto"/>
        <w:ind w:right="49" w:firstLine="869"/>
        <w:jc w:val="both"/>
        <w:rPr>
          <w:rFonts w:ascii="Times New Roman" w:hAnsi="Times New Roman"/>
          <w:sz w:val="24"/>
          <w:szCs w:val="24"/>
        </w:rPr>
      </w:pPr>
      <w:r w:rsidRPr="00DF2F42">
        <w:rPr>
          <w:rFonts w:ascii="Times New Roman" w:hAnsi="Times New Roman"/>
          <w:b/>
          <w:sz w:val="24"/>
          <w:szCs w:val="24"/>
        </w:rPr>
        <w:t>Система поощрения социальной успешности и проявлений</w:t>
      </w:r>
      <w:r w:rsidR="00DF2F42">
        <w:rPr>
          <w:rFonts w:ascii="Times New Roman" w:hAnsi="Times New Roman"/>
          <w:b/>
          <w:sz w:val="24"/>
          <w:szCs w:val="24"/>
        </w:rPr>
        <w:t xml:space="preserve"> </w:t>
      </w:r>
      <w:r w:rsidRPr="00DF2F42">
        <w:rPr>
          <w:rFonts w:ascii="Times New Roman" w:hAnsi="Times New Roman"/>
          <w:b/>
          <w:sz w:val="24"/>
          <w:szCs w:val="24"/>
        </w:rPr>
        <w:t>активной</w:t>
      </w:r>
      <w:r w:rsidR="00DF2F42">
        <w:rPr>
          <w:rFonts w:ascii="Times New Roman" w:hAnsi="Times New Roman"/>
          <w:b/>
          <w:sz w:val="24"/>
          <w:szCs w:val="24"/>
        </w:rPr>
        <w:t xml:space="preserve"> </w:t>
      </w:r>
      <w:r w:rsidRPr="00DF2F42">
        <w:rPr>
          <w:rFonts w:ascii="Times New Roman" w:hAnsi="Times New Roman"/>
          <w:b/>
          <w:sz w:val="24"/>
          <w:szCs w:val="24"/>
        </w:rPr>
        <w:t xml:space="preserve">жизненной позиции обучающихся </w:t>
      </w:r>
    </w:p>
    <w:p w:rsidR="00733A6E" w:rsidRPr="00DF2F42" w:rsidRDefault="00733A6E" w:rsidP="00733A6E">
      <w:pPr>
        <w:spacing w:after="0" w:line="240" w:lineRule="auto"/>
        <w:ind w:left="720"/>
        <w:jc w:val="both"/>
        <w:rPr>
          <w:rFonts w:ascii="Times New Roman" w:hAnsi="Times New Roman"/>
          <w:sz w:val="24"/>
          <w:szCs w:val="24"/>
        </w:rPr>
      </w:pPr>
    </w:p>
    <w:p w:rsidR="00733A6E" w:rsidRPr="00DF2F42" w:rsidRDefault="00733A6E" w:rsidP="00733A6E">
      <w:pPr>
        <w:spacing w:after="0" w:line="240" w:lineRule="auto"/>
        <w:ind w:left="345" w:right="590" w:firstLine="708"/>
        <w:jc w:val="both"/>
        <w:rPr>
          <w:rFonts w:ascii="Times New Roman" w:hAnsi="Times New Roman"/>
          <w:sz w:val="24"/>
          <w:szCs w:val="24"/>
        </w:rPr>
      </w:pPr>
      <w:r w:rsidRPr="00DF2F42">
        <w:rPr>
          <w:rFonts w:ascii="Times New Roman" w:hAnsi="Times New Roman"/>
          <w:sz w:val="24"/>
          <w:szCs w:val="24"/>
        </w:rPr>
        <w:t xml:space="preserve">Стимулирование сознательных социальных инициатив и деятельности обучающихся: поздравления с успехами, достижениями, отзывы жителей микрорайона, чествование на линейках Первого и Последнего звонка, награждение сувенирами, грамотами, подарками на общешкольных собраниях по итогам первого полугодия, публичная презентация в фойе школы, выставление на сайт информации о социально-значимой деятельности; публикации в СМИ о достижениях учащихся и их социально значимых делах); публичная защита лучших социально-значимых проектов;   «Наши успехи»; направление благодарственных писем родителям обучающихся, которые принимают активное участие в общественной жизни школы. </w:t>
      </w:r>
    </w:p>
    <w:p w:rsidR="00733A6E" w:rsidRPr="00733A6E" w:rsidRDefault="00733A6E" w:rsidP="00733A6E">
      <w:pPr>
        <w:spacing w:after="0" w:line="240" w:lineRule="auto"/>
        <w:ind w:left="1068"/>
        <w:jc w:val="both"/>
        <w:rPr>
          <w:rFonts w:ascii="Times New Roman" w:hAnsi="Times New Roman"/>
          <w:sz w:val="28"/>
          <w:szCs w:val="28"/>
        </w:rPr>
      </w:pPr>
    </w:p>
    <w:p w:rsidR="00733A6E" w:rsidRDefault="00733A6E" w:rsidP="00733A6E">
      <w:pPr>
        <w:spacing w:after="0" w:line="259" w:lineRule="auto"/>
        <w:ind w:left="566"/>
        <w:rPr>
          <w:b/>
        </w:rPr>
      </w:pPr>
    </w:p>
    <w:p w:rsidR="00A34636" w:rsidRPr="00DF2F42" w:rsidRDefault="00A34636" w:rsidP="00A34636">
      <w:pPr>
        <w:spacing w:after="0" w:line="240" w:lineRule="auto"/>
        <w:ind w:left="2540" w:right="49"/>
        <w:jc w:val="both"/>
        <w:rPr>
          <w:rFonts w:ascii="Times New Roman" w:hAnsi="Times New Roman"/>
          <w:sz w:val="24"/>
          <w:szCs w:val="24"/>
        </w:rPr>
      </w:pPr>
      <w:r w:rsidRPr="00DF2F42">
        <w:rPr>
          <w:rFonts w:ascii="Times New Roman" w:hAnsi="Times New Roman"/>
          <w:b/>
          <w:sz w:val="24"/>
          <w:szCs w:val="24"/>
        </w:rPr>
        <w:t xml:space="preserve">2.4. Программа коррекционной работы </w:t>
      </w:r>
    </w:p>
    <w:p w:rsidR="00A34636" w:rsidRPr="00DF2F42" w:rsidRDefault="00A34636" w:rsidP="00A34636">
      <w:pPr>
        <w:spacing w:after="0" w:line="240" w:lineRule="auto"/>
        <w:ind w:right="146" w:firstLine="566"/>
        <w:jc w:val="both"/>
        <w:rPr>
          <w:rFonts w:ascii="Times New Roman" w:hAnsi="Times New Roman"/>
          <w:sz w:val="24"/>
          <w:szCs w:val="24"/>
        </w:rPr>
      </w:pPr>
      <w:r w:rsidRPr="00DF2F42">
        <w:rPr>
          <w:rFonts w:ascii="Times New Roman" w:hAnsi="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A34636" w:rsidRPr="00DF2F42" w:rsidRDefault="00A34636" w:rsidP="00A34636">
      <w:pPr>
        <w:spacing w:after="0" w:line="240" w:lineRule="auto"/>
        <w:ind w:right="140" w:firstLine="566"/>
        <w:jc w:val="both"/>
        <w:rPr>
          <w:rFonts w:ascii="Times New Roman" w:hAnsi="Times New Roman"/>
          <w:sz w:val="24"/>
          <w:szCs w:val="24"/>
        </w:rPr>
      </w:pPr>
      <w:r w:rsidRPr="00DF2F42">
        <w:rPr>
          <w:rFonts w:ascii="Times New Roman" w:hAnsi="Times New Roman"/>
          <w:sz w:val="24"/>
          <w:szCs w:val="24"/>
        </w:rPr>
        <w:t xml:space="preserve">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A34636" w:rsidRPr="00DF2F42" w:rsidRDefault="00A34636" w:rsidP="00A34636">
      <w:pPr>
        <w:spacing w:after="0" w:line="240" w:lineRule="auto"/>
        <w:ind w:right="144" w:firstLine="566"/>
        <w:jc w:val="both"/>
        <w:rPr>
          <w:rFonts w:ascii="Times New Roman" w:hAnsi="Times New Roman"/>
          <w:sz w:val="24"/>
          <w:szCs w:val="24"/>
        </w:rPr>
      </w:pPr>
      <w:r w:rsidRPr="00DF2F42">
        <w:rPr>
          <w:rFonts w:ascii="Times New Roman" w:hAnsi="Times New Roman"/>
          <w:sz w:val="24"/>
          <w:szCs w:val="24"/>
        </w:rPr>
        <w:lastRenderedPageBreak/>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A34636" w:rsidRPr="00DF2F42" w:rsidRDefault="00A34636" w:rsidP="00A34636">
      <w:pPr>
        <w:spacing w:after="0" w:line="240" w:lineRule="auto"/>
        <w:ind w:right="151" w:firstLine="708"/>
        <w:jc w:val="both"/>
        <w:rPr>
          <w:rFonts w:ascii="Times New Roman" w:hAnsi="Times New Roman"/>
          <w:sz w:val="24"/>
          <w:szCs w:val="24"/>
        </w:rPr>
      </w:pPr>
      <w:r w:rsidRPr="00DF2F42">
        <w:rPr>
          <w:rFonts w:ascii="Times New Roman" w:hAnsi="Times New Roman"/>
          <w:sz w:val="24"/>
          <w:szCs w:val="24"/>
        </w:rPr>
        <w:t xml:space="preserve">ПКРвариативна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34636" w:rsidRPr="00DF2F42" w:rsidRDefault="00A34636" w:rsidP="00A34636">
      <w:pPr>
        <w:spacing w:after="0" w:line="240" w:lineRule="auto"/>
        <w:ind w:right="145" w:firstLine="708"/>
        <w:jc w:val="both"/>
        <w:rPr>
          <w:rFonts w:ascii="Times New Roman" w:hAnsi="Times New Roman"/>
          <w:sz w:val="24"/>
          <w:szCs w:val="24"/>
        </w:rPr>
      </w:pPr>
      <w:r w:rsidRPr="00DF2F42">
        <w:rPr>
          <w:rFonts w:ascii="Times New Roman" w:hAnsi="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34636" w:rsidRPr="00DF2F42" w:rsidRDefault="00A34636" w:rsidP="00A34636">
      <w:pPr>
        <w:spacing w:after="0" w:line="240" w:lineRule="auto"/>
        <w:ind w:firstLine="708"/>
        <w:jc w:val="both"/>
        <w:rPr>
          <w:rFonts w:ascii="Times New Roman" w:hAnsi="Times New Roman"/>
          <w:sz w:val="24"/>
          <w:szCs w:val="24"/>
        </w:rPr>
      </w:pPr>
      <w:r w:rsidRPr="00DF2F42">
        <w:rPr>
          <w:rFonts w:ascii="Times New Roman" w:hAnsi="Times New Roman"/>
          <w:sz w:val="24"/>
          <w:szCs w:val="24"/>
        </w:rPr>
        <w:t xml:space="preserve">ПКР разрабатывается на период получения основного общего образованияи включает в себя следующие разделы.  </w:t>
      </w:r>
    </w:p>
    <w:p w:rsidR="00A34636" w:rsidRPr="00DF2F42" w:rsidRDefault="00A34636" w:rsidP="00A34636">
      <w:pPr>
        <w:spacing w:after="0" w:line="240" w:lineRule="auto"/>
        <w:ind w:right="74"/>
        <w:jc w:val="both"/>
        <w:rPr>
          <w:rFonts w:ascii="Times New Roman" w:hAnsi="Times New Roman"/>
          <w:sz w:val="24"/>
          <w:szCs w:val="24"/>
        </w:rPr>
      </w:pPr>
    </w:p>
    <w:p w:rsidR="00A34636" w:rsidRPr="00DF2F42" w:rsidRDefault="00A34636" w:rsidP="00A34636">
      <w:pPr>
        <w:spacing w:after="0" w:line="240" w:lineRule="auto"/>
        <w:ind w:left="1724" w:right="49" w:hanging="1719"/>
        <w:jc w:val="both"/>
        <w:rPr>
          <w:rFonts w:ascii="Times New Roman" w:hAnsi="Times New Roman"/>
          <w:sz w:val="24"/>
          <w:szCs w:val="24"/>
        </w:rPr>
      </w:pPr>
      <w:r w:rsidRPr="00DF2F42">
        <w:rPr>
          <w:rFonts w:ascii="Times New Roman" w:hAnsi="Times New Roman"/>
          <w:b/>
          <w:sz w:val="24"/>
          <w:szCs w:val="24"/>
        </w:rPr>
        <w:t xml:space="preserve">2.4.1. Цели и задачи программы коррекционной работы с обучающимися при получении основного общего образования </w:t>
      </w:r>
    </w:p>
    <w:p w:rsidR="00A34636" w:rsidRPr="00DF2F42" w:rsidRDefault="00A34636" w:rsidP="00A34636">
      <w:pPr>
        <w:spacing w:after="0" w:line="240" w:lineRule="auto"/>
        <w:ind w:left="708"/>
        <w:jc w:val="both"/>
        <w:rPr>
          <w:rFonts w:ascii="Times New Roman" w:hAnsi="Times New Roman"/>
          <w:sz w:val="24"/>
          <w:szCs w:val="24"/>
        </w:rPr>
      </w:pPr>
    </w:p>
    <w:p w:rsidR="00A34636" w:rsidRPr="00DF2F42" w:rsidRDefault="00A34636" w:rsidP="00A34636">
      <w:pPr>
        <w:spacing w:after="0" w:line="240" w:lineRule="auto"/>
        <w:ind w:right="142" w:firstLine="566"/>
        <w:jc w:val="both"/>
        <w:rPr>
          <w:rFonts w:ascii="Times New Roman" w:hAnsi="Times New Roman"/>
          <w:sz w:val="24"/>
          <w:szCs w:val="24"/>
        </w:rPr>
      </w:pPr>
      <w:r w:rsidRPr="00DF2F42">
        <w:rPr>
          <w:rFonts w:ascii="Times New Roman" w:hAnsi="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A34636" w:rsidRPr="00DF2F42" w:rsidRDefault="00A34636" w:rsidP="00A34636">
      <w:pPr>
        <w:spacing w:after="0" w:line="240" w:lineRule="auto"/>
        <w:ind w:left="464" w:right="49"/>
        <w:jc w:val="both"/>
        <w:rPr>
          <w:rFonts w:ascii="Times New Roman" w:hAnsi="Times New Roman"/>
          <w:sz w:val="24"/>
          <w:szCs w:val="24"/>
        </w:rPr>
      </w:pPr>
      <w:r w:rsidRPr="00DF2F42">
        <w:rPr>
          <w:rFonts w:ascii="Times New Roman" w:hAnsi="Times New Roman"/>
          <w:b/>
          <w:sz w:val="24"/>
          <w:szCs w:val="24"/>
        </w:rPr>
        <w:t xml:space="preserve">Цели программы: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создание системы комплексной помощидетям с ограниченными возможностями здоровья в освоенииосновной образовательной программы общего образования коррекцию недостатков в  психическом развитии обучающихся, их социальную адаптацию. </w:t>
      </w:r>
    </w:p>
    <w:p w:rsidR="00A34636" w:rsidRPr="00DF2F42" w:rsidRDefault="00A34636" w:rsidP="00A34636">
      <w:pPr>
        <w:spacing w:after="0" w:line="240" w:lineRule="auto"/>
        <w:ind w:right="144" w:firstLine="566"/>
        <w:jc w:val="both"/>
        <w:rPr>
          <w:rFonts w:ascii="Times New Roman" w:hAnsi="Times New Roman"/>
          <w:sz w:val="24"/>
          <w:szCs w:val="24"/>
        </w:rPr>
      </w:pPr>
      <w:r w:rsidRPr="00DF2F42">
        <w:rPr>
          <w:rFonts w:ascii="Times New Roman" w:hAnsi="Times New Roman"/>
          <w:sz w:val="24"/>
          <w:szCs w:val="24"/>
        </w:rPr>
        <w:t xml:space="preserve">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психическом развитии и нуждающиеся в создании специальных условий обучения и воспитания. </w:t>
      </w:r>
    </w:p>
    <w:p w:rsidR="00A34636" w:rsidRPr="00DF2F42" w:rsidRDefault="00A34636" w:rsidP="00A34636">
      <w:pPr>
        <w:spacing w:after="0" w:line="240" w:lineRule="auto"/>
        <w:ind w:right="148" w:firstLine="708"/>
        <w:jc w:val="both"/>
        <w:rPr>
          <w:rFonts w:ascii="Times New Roman" w:hAnsi="Times New Roman"/>
          <w:sz w:val="24"/>
          <w:szCs w:val="24"/>
        </w:rPr>
      </w:pPr>
      <w:r w:rsidRPr="00DF2F42">
        <w:rPr>
          <w:rFonts w:ascii="Times New Roman" w:hAnsi="Times New Roman"/>
          <w:sz w:val="24"/>
          <w:szCs w:val="24"/>
        </w:rPr>
        <w:t xml:space="preserve">Организационно-управленческой формой коррекционного сопровождения является психолого-медико-педагогический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lastRenderedPageBreak/>
        <w:t xml:space="preserve">своевременное </w:t>
      </w:r>
      <w:r w:rsidRPr="00DF2F42">
        <w:rPr>
          <w:rFonts w:ascii="Times New Roman" w:hAnsi="Times New Roman"/>
          <w:sz w:val="24"/>
          <w:szCs w:val="24"/>
        </w:rPr>
        <w:tab/>
        <w:t xml:space="preserve">выявление </w:t>
      </w:r>
      <w:r w:rsidRPr="00DF2F42">
        <w:rPr>
          <w:rFonts w:ascii="Times New Roman" w:hAnsi="Times New Roman"/>
          <w:sz w:val="24"/>
          <w:szCs w:val="24"/>
        </w:rPr>
        <w:tab/>
        <w:t xml:space="preserve">детей </w:t>
      </w:r>
      <w:r w:rsidRPr="00DF2F42">
        <w:rPr>
          <w:rFonts w:ascii="Times New Roman" w:hAnsi="Times New Roman"/>
          <w:sz w:val="24"/>
          <w:szCs w:val="24"/>
        </w:rPr>
        <w:tab/>
        <w:t xml:space="preserve">с </w:t>
      </w:r>
      <w:r w:rsidRPr="00DF2F42">
        <w:rPr>
          <w:rFonts w:ascii="Times New Roman" w:hAnsi="Times New Roman"/>
          <w:sz w:val="24"/>
          <w:szCs w:val="24"/>
        </w:rPr>
        <w:tab/>
        <w:t xml:space="preserve">трудностями </w:t>
      </w:r>
      <w:r w:rsidRPr="00DF2F42">
        <w:rPr>
          <w:rFonts w:ascii="Times New Roman" w:hAnsi="Times New Roman"/>
          <w:sz w:val="24"/>
          <w:szCs w:val="24"/>
        </w:rPr>
        <w:tab/>
        <w:t xml:space="preserve">в </w:t>
      </w:r>
      <w:r w:rsidRPr="00DF2F42">
        <w:rPr>
          <w:rFonts w:ascii="Times New Roman" w:hAnsi="Times New Roman"/>
          <w:sz w:val="24"/>
          <w:szCs w:val="24"/>
        </w:rPr>
        <w:tab/>
        <w:t xml:space="preserve">обучении, </w:t>
      </w:r>
    </w:p>
    <w:p w:rsidR="00A34636" w:rsidRPr="00DF2F42" w:rsidRDefault="00A34636" w:rsidP="00A34636">
      <w:pPr>
        <w:spacing w:after="0" w:line="240" w:lineRule="auto"/>
        <w:ind w:left="10" w:right="590"/>
        <w:jc w:val="both"/>
        <w:rPr>
          <w:rFonts w:ascii="Times New Roman" w:hAnsi="Times New Roman"/>
          <w:sz w:val="24"/>
          <w:szCs w:val="24"/>
        </w:rPr>
      </w:pPr>
      <w:r w:rsidRPr="00DF2F42">
        <w:rPr>
          <w:rFonts w:ascii="Times New Roman" w:hAnsi="Times New Roman"/>
          <w:sz w:val="24"/>
          <w:szCs w:val="24"/>
        </w:rPr>
        <w:t xml:space="preserve">обусловленными ограниченными возможностями здоровья;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определение </w:t>
      </w:r>
      <w:r w:rsidRPr="00DF2F42">
        <w:rPr>
          <w:rFonts w:ascii="Times New Roman" w:hAnsi="Times New Roman"/>
          <w:sz w:val="24"/>
          <w:szCs w:val="24"/>
        </w:rPr>
        <w:tab/>
        <w:t xml:space="preserve">особых </w:t>
      </w:r>
      <w:r w:rsidRPr="00DF2F42">
        <w:rPr>
          <w:rFonts w:ascii="Times New Roman" w:hAnsi="Times New Roman"/>
          <w:sz w:val="24"/>
          <w:szCs w:val="24"/>
        </w:rPr>
        <w:tab/>
        <w:t xml:space="preserve">образовательных </w:t>
      </w:r>
      <w:r w:rsidRPr="00DF2F42">
        <w:rPr>
          <w:rFonts w:ascii="Times New Roman" w:hAnsi="Times New Roman"/>
          <w:sz w:val="24"/>
          <w:szCs w:val="24"/>
        </w:rPr>
        <w:tab/>
        <w:t xml:space="preserve">потребностей </w:t>
      </w:r>
      <w:r w:rsidRPr="00DF2F42">
        <w:rPr>
          <w:rFonts w:ascii="Times New Roman" w:hAnsi="Times New Roman"/>
          <w:sz w:val="24"/>
          <w:szCs w:val="24"/>
        </w:rPr>
        <w:tab/>
        <w:t xml:space="preserve">детей </w:t>
      </w:r>
      <w:r w:rsidRPr="00DF2F42">
        <w:rPr>
          <w:rFonts w:ascii="Times New Roman" w:hAnsi="Times New Roman"/>
          <w:sz w:val="24"/>
          <w:szCs w:val="24"/>
        </w:rPr>
        <w:tab/>
        <w:t xml:space="preserve">с </w:t>
      </w:r>
    </w:p>
    <w:p w:rsidR="00A34636" w:rsidRPr="00DF2F42" w:rsidRDefault="00A34636" w:rsidP="00A34636">
      <w:pPr>
        <w:spacing w:after="0" w:line="240" w:lineRule="auto"/>
        <w:ind w:left="10" w:right="590"/>
        <w:jc w:val="both"/>
        <w:rPr>
          <w:rFonts w:ascii="Times New Roman" w:hAnsi="Times New Roman"/>
          <w:sz w:val="24"/>
          <w:szCs w:val="24"/>
        </w:rPr>
      </w:pPr>
      <w:r w:rsidRPr="00DF2F42">
        <w:rPr>
          <w:rFonts w:ascii="Times New Roman" w:hAnsi="Times New Roman"/>
          <w:sz w:val="24"/>
          <w:szCs w:val="24"/>
        </w:rPr>
        <w:t xml:space="preserve">ограниченными возможностями здоровья, детей-инвалидов;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r w:rsidRPr="00DF2F42">
        <w:rPr>
          <w:rFonts w:ascii="Times New Roman" w:eastAsia="Wingdings" w:hAnsi="Times New Roman"/>
          <w:sz w:val="24"/>
          <w:szCs w:val="24"/>
        </w:rPr>
        <w:t></w:t>
      </w:r>
      <w:r w:rsidRPr="00DF2F42">
        <w:rPr>
          <w:rFonts w:ascii="Times New Roman" w:hAnsi="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развития, индивидуальных возможностей детей (в соответствии с рекомендациями психолого-медикопедагогической комиссии);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реализация системы мероприятий по социальной адаптации детей с ограниченными возможностями здоровья и формирования здорового образа жизни;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34636" w:rsidRPr="00DF2F42" w:rsidRDefault="00A34636" w:rsidP="00A34636">
      <w:pPr>
        <w:spacing w:after="0" w:line="240" w:lineRule="auto"/>
        <w:ind w:left="345" w:firstLine="348"/>
        <w:jc w:val="both"/>
        <w:rPr>
          <w:rFonts w:ascii="Times New Roman" w:hAnsi="Times New Roman"/>
          <w:sz w:val="24"/>
          <w:szCs w:val="24"/>
        </w:rPr>
      </w:pPr>
      <w:r w:rsidRPr="00DF2F42">
        <w:rPr>
          <w:rFonts w:ascii="Times New Roman" w:hAnsi="Times New Roman"/>
          <w:sz w:val="24"/>
          <w:szCs w:val="24"/>
        </w:rPr>
        <w:t xml:space="preserve">Содержание программы коррекционной работы определяют следующие </w:t>
      </w:r>
      <w:r w:rsidRPr="00DF2F42">
        <w:rPr>
          <w:rFonts w:ascii="Times New Roman" w:hAnsi="Times New Roman"/>
          <w:b/>
          <w:sz w:val="24"/>
          <w:szCs w:val="24"/>
        </w:rPr>
        <w:t xml:space="preserve">принципы: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i/>
          <w:sz w:val="24"/>
          <w:szCs w:val="24"/>
        </w:rPr>
        <w:t>Соблюдение интересов ребёнка</w:t>
      </w:r>
      <w:r w:rsidRPr="00DF2F42">
        <w:rPr>
          <w:rFonts w:ascii="Times New Roman" w:hAnsi="Times New Roman"/>
          <w:b/>
          <w:i/>
          <w:sz w:val="24"/>
          <w:szCs w:val="24"/>
        </w:rPr>
        <w:t xml:space="preserve"> - </w:t>
      </w:r>
      <w:r w:rsidRPr="00DF2F42">
        <w:rPr>
          <w:rFonts w:ascii="Times New Roman" w:hAnsi="Times New Roman"/>
          <w:sz w:val="24"/>
          <w:szCs w:val="24"/>
        </w:rPr>
        <w:t>принцип определяет позицию специалиста, призванного решать проблему ребёнка с максимальной пользой для него и в его интересах.</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i/>
          <w:sz w:val="24"/>
          <w:szCs w:val="24"/>
        </w:rPr>
        <w:t xml:space="preserve">Системность - </w:t>
      </w:r>
      <w:r w:rsidRPr="00DF2F42">
        <w:rPr>
          <w:rFonts w:ascii="Times New Roman" w:hAnsi="Times New Roman"/>
          <w:sz w:val="24"/>
          <w:szCs w:val="24"/>
        </w:rPr>
        <w:t>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тесное сотрудничество в решении проблем ребёнка всех участников образовательного процесса.</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i/>
          <w:sz w:val="24"/>
          <w:szCs w:val="24"/>
        </w:rPr>
        <w:t xml:space="preserve">Непрерывность - </w:t>
      </w:r>
      <w:r w:rsidRPr="00DF2F42">
        <w:rPr>
          <w:rFonts w:ascii="Times New Roman" w:hAnsi="Times New Roman"/>
          <w:sz w:val="24"/>
          <w:szCs w:val="24"/>
        </w:rPr>
        <w:t xml:space="preserve">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i/>
          <w:sz w:val="24"/>
          <w:szCs w:val="24"/>
        </w:rPr>
        <w:t>Вариативность</w:t>
      </w:r>
      <w:r w:rsidRPr="00DF2F42">
        <w:rPr>
          <w:rFonts w:ascii="Times New Roman" w:hAnsi="Times New Roman"/>
          <w:b/>
          <w:i/>
          <w:sz w:val="24"/>
          <w:szCs w:val="24"/>
        </w:rPr>
        <w:t xml:space="preserve"> - </w:t>
      </w:r>
      <w:r w:rsidRPr="00DF2F42">
        <w:rPr>
          <w:rFonts w:ascii="Times New Roman" w:hAnsi="Times New Roman"/>
          <w:sz w:val="24"/>
          <w:szCs w:val="24"/>
        </w:rPr>
        <w:t xml:space="preserve">принцип предполагает создание вариативных условий для получения образования детьми, имеющими различные недостатки в  психическом развитии. </w:t>
      </w:r>
    </w:p>
    <w:p w:rsidR="00A34636" w:rsidRPr="00DF2F42" w:rsidRDefault="00A34636" w:rsidP="008B06D6">
      <w:pPr>
        <w:numPr>
          <w:ilvl w:val="0"/>
          <w:numId w:val="45"/>
        </w:numPr>
        <w:spacing w:after="0" w:line="240" w:lineRule="auto"/>
        <w:ind w:right="146" w:hanging="708"/>
        <w:jc w:val="both"/>
        <w:rPr>
          <w:rFonts w:ascii="Times New Roman" w:hAnsi="Times New Roman"/>
          <w:sz w:val="24"/>
          <w:szCs w:val="24"/>
        </w:rPr>
      </w:pPr>
      <w:r w:rsidRPr="00DF2F42">
        <w:rPr>
          <w:rFonts w:ascii="Times New Roman" w:hAnsi="Times New Roman"/>
          <w:i/>
          <w:sz w:val="24"/>
          <w:szCs w:val="24"/>
        </w:rPr>
        <w:t xml:space="preserve">Рекомендательный характер оказания помощи - </w:t>
      </w:r>
      <w:r w:rsidRPr="00DF2F42">
        <w:rPr>
          <w:rFonts w:ascii="Times New Roman" w:hAnsi="Times New Roman"/>
          <w:sz w:val="24"/>
          <w:szCs w:val="24"/>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в специальные (коррекционные) образовательные учреждения (классы, группы </w:t>
      </w:r>
    </w:p>
    <w:p w:rsidR="00A34636" w:rsidRPr="00DF2F42" w:rsidRDefault="00A34636" w:rsidP="00A34636">
      <w:pPr>
        <w:spacing w:after="0" w:line="240" w:lineRule="auto"/>
        <w:ind w:right="74"/>
        <w:jc w:val="both"/>
        <w:rPr>
          <w:rFonts w:ascii="Times New Roman" w:hAnsi="Times New Roman"/>
          <w:sz w:val="24"/>
          <w:szCs w:val="24"/>
        </w:rPr>
      </w:pPr>
    </w:p>
    <w:p w:rsidR="00A34636" w:rsidRPr="00DF2F42" w:rsidRDefault="00A34636" w:rsidP="00A34636">
      <w:pPr>
        <w:pStyle w:val="2"/>
        <w:ind w:left="362" w:right="352"/>
      </w:pPr>
      <w:r w:rsidRPr="00DF2F42">
        <w:t xml:space="preserve">2.4.2. Перечень и содержание индивидуально ориентированных коррекционных направлений работы, способствующих освоению </w:t>
      </w:r>
    </w:p>
    <w:p w:rsidR="00A34636" w:rsidRPr="00DF2F42" w:rsidRDefault="00A34636" w:rsidP="00A34636">
      <w:pPr>
        <w:spacing w:after="0" w:line="240" w:lineRule="auto"/>
        <w:ind w:left="828" w:right="49" w:hanging="689"/>
        <w:jc w:val="both"/>
        <w:rPr>
          <w:rFonts w:ascii="Times New Roman" w:hAnsi="Times New Roman"/>
          <w:sz w:val="24"/>
          <w:szCs w:val="24"/>
        </w:rPr>
      </w:pPr>
      <w:r w:rsidRPr="00DF2F42">
        <w:rPr>
          <w:rFonts w:ascii="Times New Roman" w:hAnsi="Times New Roman"/>
          <w:b/>
          <w:sz w:val="24"/>
          <w:szCs w:val="24"/>
        </w:rPr>
        <w:t xml:space="preserve">обучающимися с особыми образовательными потребностями основной образовательной программы основного общего образования </w:t>
      </w:r>
    </w:p>
    <w:p w:rsidR="00A34636" w:rsidRPr="00DF2F42" w:rsidRDefault="00A34636" w:rsidP="00A34636">
      <w:pPr>
        <w:spacing w:after="0" w:line="240" w:lineRule="auto"/>
        <w:jc w:val="both"/>
        <w:rPr>
          <w:rFonts w:ascii="Times New Roman" w:hAnsi="Times New Roman"/>
          <w:sz w:val="24"/>
          <w:szCs w:val="24"/>
        </w:rPr>
      </w:pPr>
    </w:p>
    <w:p w:rsidR="00A34636" w:rsidRPr="00DF2F42" w:rsidRDefault="00A34636" w:rsidP="00A34636">
      <w:pPr>
        <w:spacing w:after="0" w:line="240" w:lineRule="auto"/>
        <w:ind w:right="146" w:firstLine="360"/>
        <w:jc w:val="both"/>
        <w:rPr>
          <w:rFonts w:ascii="Times New Roman" w:hAnsi="Times New Roman"/>
          <w:sz w:val="24"/>
          <w:szCs w:val="24"/>
        </w:rPr>
      </w:pPr>
      <w:r w:rsidRPr="00DF2F42">
        <w:rPr>
          <w:rFonts w:ascii="Times New Roman" w:hAnsi="Times New Roman"/>
          <w:sz w:val="24"/>
          <w:szCs w:val="24"/>
        </w:rPr>
        <w:t xml:space="preserve">Программа коррекционно-развивающей работы на ступени общего образования включает в себя взаимосвязанные модули (направления). Данные модули отражают её основное содержание: </w:t>
      </w:r>
    </w:p>
    <w:p w:rsidR="00A34636" w:rsidRPr="00DF2F42" w:rsidRDefault="00A34636" w:rsidP="008B06D6">
      <w:pPr>
        <w:numPr>
          <w:ilvl w:val="0"/>
          <w:numId w:val="46"/>
        </w:numPr>
        <w:spacing w:after="0" w:line="240" w:lineRule="auto"/>
        <w:ind w:right="142" w:hanging="360"/>
        <w:jc w:val="both"/>
        <w:rPr>
          <w:rFonts w:ascii="Times New Roman" w:hAnsi="Times New Roman"/>
          <w:sz w:val="24"/>
          <w:szCs w:val="24"/>
        </w:rPr>
      </w:pPr>
      <w:r w:rsidRPr="00DF2F42">
        <w:rPr>
          <w:rFonts w:ascii="Times New Roman" w:hAnsi="Times New Roman"/>
          <w:i/>
          <w:sz w:val="24"/>
          <w:szCs w:val="24"/>
        </w:rPr>
        <w:lastRenderedPageBreak/>
        <w:t>диагностическая работа</w:t>
      </w:r>
      <w:r w:rsidRPr="00DF2F42">
        <w:rPr>
          <w:rFonts w:ascii="Times New Roman" w:hAnsi="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A34636" w:rsidRPr="00DF2F42" w:rsidRDefault="00A34636" w:rsidP="008B06D6">
      <w:pPr>
        <w:numPr>
          <w:ilvl w:val="0"/>
          <w:numId w:val="46"/>
        </w:numPr>
        <w:spacing w:after="0" w:line="240" w:lineRule="auto"/>
        <w:ind w:right="142" w:hanging="360"/>
        <w:jc w:val="both"/>
        <w:rPr>
          <w:rFonts w:ascii="Times New Roman" w:hAnsi="Times New Roman"/>
          <w:sz w:val="24"/>
          <w:szCs w:val="24"/>
        </w:rPr>
      </w:pPr>
      <w:r w:rsidRPr="00DF2F42">
        <w:rPr>
          <w:rFonts w:ascii="Times New Roman" w:hAnsi="Times New Roman"/>
          <w:i/>
          <w:sz w:val="24"/>
          <w:szCs w:val="24"/>
        </w:rPr>
        <w:t>коррекционно-развивающая работа</w:t>
      </w:r>
      <w:r w:rsidRPr="00DF2F42">
        <w:rPr>
          <w:rFonts w:ascii="Times New Roman"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w:t>
      </w:r>
    </w:p>
    <w:p w:rsidR="00A34636" w:rsidRPr="00DF2F42" w:rsidRDefault="00A34636" w:rsidP="00A34636">
      <w:pPr>
        <w:spacing w:after="0" w:line="240" w:lineRule="auto"/>
        <w:ind w:left="355" w:right="590"/>
        <w:jc w:val="both"/>
        <w:rPr>
          <w:rFonts w:ascii="Times New Roman" w:hAnsi="Times New Roman"/>
          <w:sz w:val="24"/>
          <w:szCs w:val="24"/>
        </w:rPr>
      </w:pPr>
      <w:r w:rsidRPr="00DF2F42">
        <w:rPr>
          <w:rFonts w:ascii="Times New Roman" w:hAnsi="Times New Roman"/>
          <w:sz w:val="24"/>
          <w:szCs w:val="24"/>
        </w:rPr>
        <w:t xml:space="preserve">коммуникативных); </w:t>
      </w:r>
    </w:p>
    <w:p w:rsidR="00A34636" w:rsidRPr="00DF2F42" w:rsidRDefault="00A34636" w:rsidP="008B06D6">
      <w:pPr>
        <w:numPr>
          <w:ilvl w:val="0"/>
          <w:numId w:val="46"/>
        </w:numPr>
        <w:spacing w:after="0" w:line="240" w:lineRule="auto"/>
        <w:ind w:right="142" w:hanging="360"/>
        <w:jc w:val="both"/>
        <w:rPr>
          <w:rFonts w:ascii="Times New Roman" w:hAnsi="Times New Roman"/>
          <w:sz w:val="24"/>
          <w:szCs w:val="24"/>
        </w:rPr>
      </w:pPr>
      <w:r w:rsidRPr="00DF2F42">
        <w:rPr>
          <w:rFonts w:ascii="Times New Roman" w:hAnsi="Times New Roman"/>
          <w:i/>
          <w:sz w:val="24"/>
          <w:szCs w:val="24"/>
        </w:rPr>
        <w:t>консультативная работа</w:t>
      </w:r>
      <w:r w:rsidRPr="00DF2F42">
        <w:rPr>
          <w:rFonts w:ascii="Times New Roman" w:hAnsi="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34636" w:rsidRPr="00DF2F42" w:rsidRDefault="00A34636" w:rsidP="00663C10">
      <w:pPr>
        <w:numPr>
          <w:ilvl w:val="0"/>
          <w:numId w:val="46"/>
        </w:numPr>
        <w:spacing w:after="0" w:line="240" w:lineRule="auto"/>
        <w:ind w:left="0" w:hanging="360"/>
        <w:jc w:val="both"/>
        <w:rPr>
          <w:rFonts w:ascii="Times New Roman" w:hAnsi="Times New Roman"/>
          <w:sz w:val="24"/>
          <w:szCs w:val="24"/>
        </w:rPr>
      </w:pPr>
      <w:r w:rsidRPr="00DF2F42">
        <w:rPr>
          <w:rFonts w:ascii="Times New Roman" w:hAnsi="Times New Roman"/>
          <w:i/>
          <w:sz w:val="24"/>
          <w:szCs w:val="24"/>
        </w:rPr>
        <w:t xml:space="preserve">информационно-просветительская </w:t>
      </w:r>
      <w:r w:rsidRPr="00DF2F42">
        <w:rPr>
          <w:rFonts w:ascii="Times New Roman" w:hAnsi="Times New Roman"/>
          <w:i/>
          <w:sz w:val="24"/>
          <w:szCs w:val="24"/>
        </w:rPr>
        <w:tab/>
        <w:t>работа</w:t>
      </w:r>
      <w:r w:rsidRPr="00DF2F42">
        <w:rPr>
          <w:rFonts w:ascii="Times New Roman" w:hAnsi="Times New Roman"/>
          <w:sz w:val="24"/>
          <w:szCs w:val="24"/>
        </w:rPr>
        <w:tab/>
        <w:t xml:space="preserve">направлена </w:t>
      </w:r>
      <w:r w:rsidRPr="00DF2F42">
        <w:rPr>
          <w:rFonts w:ascii="Times New Roman" w:hAnsi="Times New Roman"/>
          <w:sz w:val="24"/>
          <w:szCs w:val="24"/>
        </w:rPr>
        <w:tab/>
        <w:t xml:space="preserve">на разъяснительную деятельность по вопросам, связанным с особенностями образовательного процесса для данной категории детей, со всеми участниками </w:t>
      </w:r>
      <w:r w:rsidRPr="00DF2F42">
        <w:rPr>
          <w:rFonts w:ascii="Times New Roman" w:hAnsi="Times New Roman"/>
          <w:sz w:val="24"/>
          <w:szCs w:val="24"/>
        </w:rPr>
        <w:tab/>
        <w:t xml:space="preserve">образовательного </w:t>
      </w:r>
      <w:r w:rsidRPr="00DF2F42">
        <w:rPr>
          <w:rFonts w:ascii="Times New Roman" w:hAnsi="Times New Roman"/>
          <w:sz w:val="24"/>
          <w:szCs w:val="24"/>
        </w:rPr>
        <w:tab/>
        <w:t xml:space="preserve">процесса </w:t>
      </w:r>
      <w:r w:rsidRPr="00DF2F42">
        <w:rPr>
          <w:rFonts w:ascii="Times New Roman" w:hAnsi="Times New Roman"/>
          <w:sz w:val="24"/>
          <w:szCs w:val="24"/>
        </w:rPr>
        <w:tab/>
        <w:t xml:space="preserve">— </w:t>
      </w:r>
      <w:r w:rsidRPr="00DF2F42">
        <w:rPr>
          <w:rFonts w:ascii="Times New Roman" w:hAnsi="Times New Roman"/>
          <w:sz w:val="24"/>
          <w:szCs w:val="24"/>
        </w:rPr>
        <w:tab/>
        <w:t xml:space="preserve">обучающимися </w:t>
      </w:r>
      <w:r w:rsidRPr="00DF2F42">
        <w:rPr>
          <w:rFonts w:ascii="Times New Roman" w:hAnsi="Times New Roman"/>
          <w:sz w:val="24"/>
          <w:szCs w:val="24"/>
        </w:rPr>
        <w:tab/>
        <w:t>(как имеющими, так и не имеющими недостатки в развитии), их родителями (законными представителями), педагогическими работниками.</w:t>
      </w:r>
      <w:r w:rsidRPr="00DF2F42">
        <w:rPr>
          <w:rFonts w:ascii="Times New Roman" w:hAnsi="Times New Roman"/>
          <w:b/>
          <w:sz w:val="24"/>
          <w:szCs w:val="24"/>
        </w:rPr>
        <w:t xml:space="preserve"> Диагностический модуль </w:t>
      </w:r>
    </w:p>
    <w:p w:rsidR="00A34636" w:rsidRPr="00DF2F42" w:rsidRDefault="00A34636" w:rsidP="00663C10">
      <w:pPr>
        <w:spacing w:after="0" w:line="240" w:lineRule="auto"/>
        <w:ind w:firstLine="566"/>
        <w:jc w:val="both"/>
        <w:rPr>
          <w:rFonts w:ascii="Times New Roman" w:hAnsi="Times New Roman"/>
          <w:sz w:val="24"/>
          <w:szCs w:val="24"/>
        </w:rPr>
      </w:pPr>
      <w:r w:rsidRPr="00DF2F42">
        <w:rPr>
          <w:rFonts w:ascii="Times New Roman" w:hAnsi="Times New Roman"/>
          <w:i/>
          <w:sz w:val="24"/>
          <w:szCs w:val="24"/>
        </w:rPr>
        <w:t>Цель:</w:t>
      </w:r>
      <w:r w:rsidRPr="00DF2F42">
        <w:rPr>
          <w:rFonts w:ascii="Times New Roman" w:hAnsi="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A34636" w:rsidRPr="00DF2F42" w:rsidRDefault="00A34636" w:rsidP="00663C10">
      <w:pPr>
        <w:spacing w:after="0" w:line="240" w:lineRule="auto"/>
        <w:jc w:val="both"/>
        <w:rPr>
          <w:rFonts w:ascii="Times New Roman" w:hAnsi="Times New Roman"/>
          <w:sz w:val="24"/>
          <w:szCs w:val="24"/>
        </w:rPr>
      </w:pPr>
    </w:p>
    <w:tbl>
      <w:tblPr>
        <w:tblW w:w="10881" w:type="dxa"/>
        <w:tblInd w:w="-852" w:type="dxa"/>
        <w:tblCellMar>
          <w:top w:w="60" w:type="dxa"/>
          <w:left w:w="106" w:type="dxa"/>
          <w:right w:w="0" w:type="dxa"/>
        </w:tblCellMar>
        <w:tblLook w:val="04A0" w:firstRow="1" w:lastRow="0" w:firstColumn="1" w:lastColumn="0" w:noHBand="0" w:noVBand="1"/>
      </w:tblPr>
      <w:tblGrid>
        <w:gridCol w:w="1559"/>
        <w:gridCol w:w="2837"/>
        <w:gridCol w:w="2836"/>
        <w:gridCol w:w="1702"/>
        <w:gridCol w:w="1947"/>
      </w:tblGrid>
      <w:tr w:rsidR="00A34636" w:rsidRPr="00DF2F42" w:rsidTr="00663C10">
        <w:trPr>
          <w:trHeight w:val="1620"/>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Задачи (направле ния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деятельно</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сти) </w:t>
            </w: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Планируемые результаты </w:t>
            </w: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Виды и формы деятельности, 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Сроки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(периодичн ость в течение года) </w:t>
            </w: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Ответствен ные </w:t>
            </w:r>
          </w:p>
        </w:tc>
      </w:tr>
      <w:tr w:rsidR="00A34636" w:rsidRPr="00DF2F42" w:rsidTr="00663C10">
        <w:trPr>
          <w:trHeight w:val="334"/>
        </w:trPr>
        <w:tc>
          <w:tcPr>
            <w:tcW w:w="7232" w:type="dxa"/>
            <w:gridSpan w:val="3"/>
            <w:tcBorders>
              <w:top w:val="single" w:sz="4" w:space="0" w:color="000000"/>
              <w:left w:val="single" w:sz="4" w:space="0" w:color="000000"/>
              <w:bottom w:val="single" w:sz="4" w:space="0" w:color="000000"/>
              <w:right w:val="nil"/>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Медицинская диагностика  </w:t>
            </w:r>
          </w:p>
        </w:tc>
        <w:tc>
          <w:tcPr>
            <w:tcW w:w="1702" w:type="dxa"/>
            <w:tcBorders>
              <w:top w:val="single" w:sz="4" w:space="0" w:color="000000"/>
              <w:left w:val="nil"/>
              <w:bottom w:val="single" w:sz="4" w:space="0" w:color="000000"/>
              <w:right w:val="nil"/>
            </w:tcBorders>
          </w:tcPr>
          <w:p w:rsidR="00A34636" w:rsidRPr="00DF2F42" w:rsidRDefault="00A34636" w:rsidP="00663C10">
            <w:pPr>
              <w:spacing w:after="0" w:line="240" w:lineRule="auto"/>
              <w:jc w:val="both"/>
              <w:rPr>
                <w:rFonts w:ascii="Times New Roman" w:hAnsi="Times New Roman"/>
                <w:sz w:val="24"/>
                <w:szCs w:val="24"/>
              </w:rPr>
            </w:pPr>
          </w:p>
        </w:tc>
        <w:tc>
          <w:tcPr>
            <w:tcW w:w="1947" w:type="dxa"/>
            <w:tcBorders>
              <w:top w:val="single" w:sz="4" w:space="0" w:color="000000"/>
              <w:left w:val="nil"/>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3229"/>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Определит</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ь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состояние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физическо</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го и психическ ого здоровья детей. </w:t>
            </w:r>
          </w:p>
          <w:p w:rsidR="00A34636" w:rsidRPr="00DF2F42" w:rsidRDefault="00A34636" w:rsidP="00663C10">
            <w:pPr>
              <w:spacing w:after="0" w:line="240" w:lineRule="auto"/>
              <w:jc w:val="both"/>
              <w:rPr>
                <w:rFonts w:ascii="Times New Roman" w:hAnsi="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Выявление состояния физического и психического здоровья детей. </w:t>
            </w:r>
          </w:p>
          <w:p w:rsidR="00A34636" w:rsidRPr="00DF2F42" w:rsidRDefault="00A34636" w:rsidP="00663C10">
            <w:pPr>
              <w:spacing w:after="0" w:line="240" w:lineRule="auto"/>
              <w:jc w:val="both"/>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Изучение истории развития ребенка, беседа с родителями,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наблюдение классного руководителя, анализ работ обучающихся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сентябрь </w:t>
            </w: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Классный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руководитель,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медицинский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работник </w:t>
            </w: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334"/>
        </w:trPr>
        <w:tc>
          <w:tcPr>
            <w:tcW w:w="7232" w:type="dxa"/>
            <w:gridSpan w:val="3"/>
            <w:tcBorders>
              <w:top w:val="single" w:sz="4" w:space="0" w:color="000000"/>
              <w:left w:val="single" w:sz="4" w:space="0" w:color="000000"/>
              <w:bottom w:val="single" w:sz="4" w:space="0" w:color="000000"/>
              <w:right w:val="nil"/>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Психолого-педагогическая диагностика  </w:t>
            </w:r>
          </w:p>
        </w:tc>
        <w:tc>
          <w:tcPr>
            <w:tcW w:w="1702" w:type="dxa"/>
            <w:tcBorders>
              <w:top w:val="single" w:sz="4" w:space="0" w:color="000000"/>
              <w:left w:val="nil"/>
              <w:bottom w:val="single" w:sz="4" w:space="0" w:color="000000"/>
              <w:right w:val="nil"/>
            </w:tcBorders>
          </w:tcPr>
          <w:p w:rsidR="00A34636" w:rsidRPr="00DF2F42" w:rsidRDefault="00A34636" w:rsidP="00663C10">
            <w:pPr>
              <w:spacing w:after="0" w:line="240" w:lineRule="auto"/>
              <w:jc w:val="both"/>
              <w:rPr>
                <w:rFonts w:ascii="Times New Roman" w:hAnsi="Times New Roman"/>
                <w:sz w:val="24"/>
                <w:szCs w:val="24"/>
              </w:rPr>
            </w:pPr>
          </w:p>
        </w:tc>
        <w:tc>
          <w:tcPr>
            <w:tcW w:w="1947" w:type="dxa"/>
            <w:tcBorders>
              <w:top w:val="single" w:sz="4" w:space="0" w:color="000000"/>
              <w:left w:val="nil"/>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2264"/>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lastRenderedPageBreak/>
              <w:t xml:space="preserve">Первичная диагности ка для выявления группы «риска» </w:t>
            </w: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Создание банка данных  обучающихся, нуждающихся в специализированной помощи </w:t>
            </w:r>
          </w:p>
          <w:p w:rsidR="00A34636" w:rsidRPr="00DF2F42" w:rsidRDefault="00A34636" w:rsidP="00663C10">
            <w:pPr>
              <w:spacing w:after="0" w:line="240" w:lineRule="auto"/>
              <w:jc w:val="both"/>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 Психологическое наблюдение; обследование; анкетирование  родителей, беседы с педагогами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сентябрь </w:t>
            </w: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Классный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руководител</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ь,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Социальный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педагог </w:t>
            </w: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2819"/>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Углубленн</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ая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диагности</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ка детей с ОВЗ </w:t>
            </w:r>
          </w:p>
          <w:p w:rsidR="00A34636" w:rsidRPr="00DF2F42" w:rsidRDefault="00A34636" w:rsidP="00663C10">
            <w:pPr>
              <w:spacing w:after="0" w:line="240" w:lineRule="auto"/>
              <w:jc w:val="both"/>
              <w:rPr>
                <w:rFonts w:ascii="Times New Roman" w:hAnsi="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Диагностирование Заполнение диагностических документов специалистами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сентябрь </w:t>
            </w: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Социальный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педагог </w:t>
            </w: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977"/>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Проанализ ировать причины </w:t>
            </w: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Индивидуальная коррекционная программа, </w:t>
            </w: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Разработка коррекционной программы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До 14.10 </w:t>
            </w: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Социальный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педагог </w:t>
            </w: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2307"/>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663C10" w:rsidP="00663C10">
            <w:pPr>
              <w:spacing w:after="0" w:line="240" w:lineRule="auto"/>
              <w:jc w:val="both"/>
              <w:rPr>
                <w:rFonts w:ascii="Times New Roman" w:hAnsi="Times New Roman"/>
                <w:sz w:val="24"/>
                <w:szCs w:val="24"/>
              </w:rPr>
            </w:pPr>
            <w:r>
              <w:rPr>
                <w:rFonts w:ascii="Times New Roman" w:hAnsi="Times New Roman"/>
                <w:sz w:val="24"/>
                <w:szCs w:val="24"/>
              </w:rPr>
              <w:t>возникнов ения трудносте</w:t>
            </w:r>
            <w:r w:rsidR="00A34636" w:rsidRPr="00DF2F42">
              <w:rPr>
                <w:rFonts w:ascii="Times New Roman" w:hAnsi="Times New Roman"/>
                <w:sz w:val="24"/>
                <w:szCs w:val="24"/>
              </w:rPr>
              <w:t xml:space="preserve">й в обучении. Выявить резервные возможности </w:t>
            </w: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соответствующая выявленному уровню развития обучающегося </w:t>
            </w: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r>
      <w:tr w:rsidR="00A34636" w:rsidRPr="00DF2F42" w:rsidTr="00663C10">
        <w:trPr>
          <w:trHeight w:val="331"/>
        </w:trPr>
        <w:tc>
          <w:tcPr>
            <w:tcW w:w="10881" w:type="dxa"/>
            <w:gridSpan w:val="5"/>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Социально – педагогическая диагностика </w:t>
            </w:r>
          </w:p>
        </w:tc>
      </w:tr>
      <w:tr w:rsidR="00A34636" w:rsidRPr="00DF2F42" w:rsidTr="00663C10">
        <w:trPr>
          <w:trHeight w:val="3758"/>
        </w:trPr>
        <w:tc>
          <w:tcPr>
            <w:tcW w:w="155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Определит ь уровень организова нности ребенка,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особеннос ти эмоционал ьноволевой  и личностно й сферы; уровень знаний по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предметам </w:t>
            </w: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8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Анкетирование, наблюдение во время занятий, беседа с родителями, посещение семьи. Составление характеристики.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Сентябрь - октябрь </w:t>
            </w:r>
          </w:p>
          <w:p w:rsidR="00A34636" w:rsidRPr="00DF2F42" w:rsidRDefault="00A34636" w:rsidP="00663C10">
            <w:pPr>
              <w:spacing w:after="0" w:line="240" w:lineRule="auto"/>
              <w:jc w:val="both"/>
              <w:rPr>
                <w:rFonts w:ascii="Times New Roman" w:hAnsi="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Классный </w:t>
            </w:r>
          </w:p>
          <w:p w:rsidR="00A34636" w:rsidRPr="00DF2F42" w:rsidRDefault="00DF2F42" w:rsidP="00663C10">
            <w:pPr>
              <w:spacing w:after="0" w:line="240" w:lineRule="auto"/>
              <w:jc w:val="both"/>
              <w:rPr>
                <w:rFonts w:ascii="Times New Roman" w:hAnsi="Times New Roman"/>
                <w:sz w:val="24"/>
                <w:szCs w:val="24"/>
              </w:rPr>
            </w:pPr>
            <w:r>
              <w:rPr>
                <w:rFonts w:ascii="Times New Roman" w:hAnsi="Times New Roman"/>
                <w:sz w:val="24"/>
                <w:szCs w:val="24"/>
              </w:rPr>
              <w:t>руководител</w:t>
            </w:r>
            <w:r w:rsidR="00A34636" w:rsidRPr="00DF2F42">
              <w:rPr>
                <w:rFonts w:ascii="Times New Roman" w:hAnsi="Times New Roman"/>
                <w:sz w:val="24"/>
                <w:szCs w:val="24"/>
              </w:rPr>
              <w:t xml:space="preserve">ь,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социальный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педагог </w:t>
            </w:r>
          </w:p>
          <w:p w:rsidR="00A34636" w:rsidRPr="00DF2F42" w:rsidRDefault="00A34636" w:rsidP="00663C10">
            <w:pPr>
              <w:spacing w:after="0" w:line="240" w:lineRule="auto"/>
              <w:jc w:val="both"/>
              <w:rPr>
                <w:rFonts w:ascii="Times New Roman" w:hAnsi="Times New Roman"/>
                <w:sz w:val="24"/>
                <w:szCs w:val="24"/>
              </w:rPr>
            </w:pPr>
          </w:p>
        </w:tc>
      </w:tr>
    </w:tbl>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pStyle w:val="1"/>
        <w:spacing w:before="0" w:after="0" w:line="240" w:lineRule="auto"/>
        <w:jc w:val="both"/>
        <w:rPr>
          <w:rFonts w:ascii="Times New Roman" w:hAnsi="Times New Roman"/>
          <w:sz w:val="24"/>
          <w:szCs w:val="24"/>
        </w:rPr>
      </w:pPr>
      <w:r w:rsidRPr="00DF2F42">
        <w:rPr>
          <w:rFonts w:ascii="Times New Roman" w:hAnsi="Times New Roman"/>
          <w:sz w:val="24"/>
          <w:szCs w:val="24"/>
        </w:rPr>
        <w:lastRenderedPageBreak/>
        <w:t xml:space="preserve">Коррекционно-развивающий модуль </w:t>
      </w:r>
    </w:p>
    <w:p w:rsidR="00A34636" w:rsidRPr="00DF2F42" w:rsidRDefault="00A34636" w:rsidP="00663C10">
      <w:pPr>
        <w:spacing w:after="0" w:line="240" w:lineRule="auto"/>
        <w:ind w:firstLine="566"/>
        <w:jc w:val="both"/>
        <w:rPr>
          <w:rFonts w:ascii="Times New Roman" w:hAnsi="Times New Roman"/>
          <w:sz w:val="24"/>
          <w:szCs w:val="24"/>
        </w:rPr>
      </w:pPr>
      <w:r w:rsidRPr="00DF2F42">
        <w:rPr>
          <w:rFonts w:ascii="Times New Roman" w:hAnsi="Times New Roman"/>
          <w:i/>
          <w:sz w:val="24"/>
          <w:szCs w:val="24"/>
        </w:rPr>
        <w:t>Цель:</w:t>
      </w:r>
      <w:r w:rsidRPr="00DF2F42">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A34636" w:rsidRPr="00DF2F42" w:rsidRDefault="00A34636" w:rsidP="00663C10">
      <w:pPr>
        <w:spacing w:after="0" w:line="240" w:lineRule="auto"/>
        <w:jc w:val="both"/>
        <w:rPr>
          <w:rFonts w:ascii="Times New Roman" w:hAnsi="Times New Roman"/>
          <w:sz w:val="24"/>
          <w:szCs w:val="24"/>
        </w:rPr>
      </w:pPr>
    </w:p>
    <w:tbl>
      <w:tblPr>
        <w:tblW w:w="10316" w:type="dxa"/>
        <w:tblInd w:w="-427" w:type="dxa"/>
        <w:tblLayout w:type="fixed"/>
        <w:tblCellMar>
          <w:top w:w="61" w:type="dxa"/>
          <w:right w:w="103" w:type="dxa"/>
        </w:tblCellMar>
        <w:tblLook w:val="04A0" w:firstRow="1" w:lastRow="0" w:firstColumn="1" w:lastColumn="0" w:noHBand="0" w:noVBand="1"/>
      </w:tblPr>
      <w:tblGrid>
        <w:gridCol w:w="2408"/>
        <w:gridCol w:w="1822"/>
        <w:gridCol w:w="2835"/>
        <w:gridCol w:w="1702"/>
        <w:gridCol w:w="1549"/>
      </w:tblGrid>
      <w:tr w:rsidR="00A34636" w:rsidRPr="00DF2F42" w:rsidTr="00843C00">
        <w:trPr>
          <w:trHeight w:val="1620"/>
        </w:trPr>
        <w:tc>
          <w:tcPr>
            <w:tcW w:w="240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Задачи (направления)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деятельности </w:t>
            </w:r>
          </w:p>
          <w:p w:rsidR="00A34636" w:rsidRPr="00DF2F42" w:rsidRDefault="00A34636" w:rsidP="00663C10">
            <w:pPr>
              <w:spacing w:after="0" w:line="240" w:lineRule="auto"/>
              <w:jc w:val="both"/>
              <w:rPr>
                <w:rFonts w:ascii="Times New Roman" w:hAnsi="Times New Roman"/>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Планируем ые результаты. </w:t>
            </w:r>
          </w:p>
          <w:p w:rsidR="00A34636" w:rsidRPr="00DF2F42" w:rsidRDefault="00A34636" w:rsidP="00663C10">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Виды и формы деятельности, мероприятия. </w:t>
            </w:r>
          </w:p>
          <w:p w:rsidR="00A34636" w:rsidRPr="00DF2F42" w:rsidRDefault="00A34636" w:rsidP="00663C10">
            <w:pPr>
              <w:spacing w:after="0" w:line="240" w:lineRule="auto"/>
              <w:jc w:val="both"/>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Сроки (периодич ность в течение года) </w:t>
            </w:r>
          </w:p>
        </w:tc>
        <w:tc>
          <w:tcPr>
            <w:tcW w:w="154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Ответственные </w:t>
            </w: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843C00">
        <w:trPr>
          <w:trHeight w:val="331"/>
        </w:trPr>
        <w:tc>
          <w:tcPr>
            <w:tcW w:w="7065" w:type="dxa"/>
            <w:gridSpan w:val="3"/>
            <w:tcBorders>
              <w:top w:val="single" w:sz="4" w:space="0" w:color="000000"/>
              <w:left w:val="single" w:sz="4" w:space="0" w:color="000000"/>
              <w:bottom w:val="single" w:sz="4" w:space="0" w:color="000000"/>
              <w:right w:val="nil"/>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Психолого-педагогическая работа</w:t>
            </w:r>
          </w:p>
        </w:tc>
        <w:tc>
          <w:tcPr>
            <w:tcW w:w="1702" w:type="dxa"/>
            <w:tcBorders>
              <w:top w:val="single" w:sz="4" w:space="0" w:color="000000"/>
              <w:left w:val="nil"/>
              <w:bottom w:val="single" w:sz="4" w:space="0" w:color="000000"/>
              <w:right w:val="nil"/>
            </w:tcBorders>
          </w:tcPr>
          <w:p w:rsidR="00A34636" w:rsidRPr="00DF2F42" w:rsidRDefault="00A34636" w:rsidP="00663C10">
            <w:pPr>
              <w:spacing w:after="0" w:line="240" w:lineRule="auto"/>
              <w:jc w:val="both"/>
              <w:rPr>
                <w:rFonts w:ascii="Times New Roman" w:hAnsi="Times New Roman"/>
                <w:sz w:val="24"/>
                <w:szCs w:val="24"/>
              </w:rPr>
            </w:pPr>
          </w:p>
        </w:tc>
        <w:tc>
          <w:tcPr>
            <w:tcW w:w="1549" w:type="dxa"/>
            <w:tcBorders>
              <w:top w:val="single" w:sz="4" w:space="0" w:color="000000"/>
              <w:left w:val="nil"/>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r>
      <w:tr w:rsidR="00A34636" w:rsidRPr="00DF2F42" w:rsidTr="00843C00">
        <w:trPr>
          <w:trHeight w:val="655"/>
        </w:trPr>
        <w:tc>
          <w:tcPr>
            <w:tcW w:w="240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Обеспечить педагогическое </w:t>
            </w:r>
          </w:p>
        </w:tc>
        <w:tc>
          <w:tcPr>
            <w:tcW w:w="182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Планы, программы </w:t>
            </w:r>
          </w:p>
        </w:tc>
        <w:tc>
          <w:tcPr>
            <w:tcW w:w="2835"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Разработать индивидуальную </w:t>
            </w:r>
          </w:p>
        </w:tc>
        <w:tc>
          <w:tcPr>
            <w:tcW w:w="17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сентябрь </w:t>
            </w:r>
          </w:p>
        </w:tc>
        <w:tc>
          <w:tcPr>
            <w:tcW w:w="1549"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Учитель, классный </w:t>
            </w:r>
          </w:p>
        </w:tc>
      </w:tr>
    </w:tbl>
    <w:p w:rsidR="00A34636" w:rsidRPr="00DF2F42" w:rsidRDefault="00A34636" w:rsidP="00663C10">
      <w:pPr>
        <w:spacing w:after="0" w:line="240" w:lineRule="auto"/>
        <w:jc w:val="both"/>
        <w:rPr>
          <w:rFonts w:ascii="Times New Roman" w:hAnsi="Times New Roman"/>
          <w:sz w:val="24"/>
          <w:szCs w:val="24"/>
        </w:rPr>
      </w:pPr>
    </w:p>
    <w:tbl>
      <w:tblPr>
        <w:tblW w:w="10600" w:type="dxa"/>
        <w:tblInd w:w="-427" w:type="dxa"/>
        <w:tblLayout w:type="fixed"/>
        <w:tblCellMar>
          <w:top w:w="9" w:type="dxa"/>
          <w:right w:w="45" w:type="dxa"/>
        </w:tblCellMar>
        <w:tblLook w:val="04A0" w:firstRow="1" w:lastRow="0" w:firstColumn="1" w:lastColumn="0" w:noHBand="0" w:noVBand="1"/>
      </w:tblPr>
      <w:tblGrid>
        <w:gridCol w:w="2363"/>
        <w:gridCol w:w="1791"/>
        <w:gridCol w:w="3002"/>
        <w:gridCol w:w="1636"/>
        <w:gridCol w:w="1808"/>
      </w:tblGrid>
      <w:tr w:rsidR="00A34636" w:rsidRPr="00DF2F42" w:rsidTr="00843C00">
        <w:trPr>
          <w:trHeight w:val="5069"/>
        </w:trPr>
        <w:tc>
          <w:tcPr>
            <w:tcW w:w="2363"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сопровождение детей с ОВЗ </w:t>
            </w:r>
          </w:p>
        </w:tc>
        <w:tc>
          <w:tcPr>
            <w:tcW w:w="179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30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программу по предмету. Разработать воспитательную программу работы с классом и индивидуальную воспитательную программу для детей с ОВЗ.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Разработать план работы с родителями по формированию толерантных отношений между участниками образовательного процесса. Осуществление педагогического мониторинга достижений школьника. </w:t>
            </w:r>
          </w:p>
        </w:tc>
        <w:tc>
          <w:tcPr>
            <w:tcW w:w="16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руководитель, </w:t>
            </w:r>
          </w:p>
          <w:p w:rsidR="00A34636" w:rsidRPr="00DF2F42" w:rsidRDefault="00663C10" w:rsidP="00663C10">
            <w:pPr>
              <w:spacing w:after="0" w:line="240" w:lineRule="auto"/>
              <w:jc w:val="both"/>
              <w:rPr>
                <w:rFonts w:ascii="Times New Roman" w:hAnsi="Times New Roman"/>
                <w:sz w:val="24"/>
                <w:szCs w:val="24"/>
              </w:rPr>
            </w:pPr>
            <w:r>
              <w:rPr>
                <w:rFonts w:ascii="Times New Roman" w:hAnsi="Times New Roman"/>
                <w:sz w:val="24"/>
                <w:szCs w:val="24"/>
              </w:rPr>
              <w:t>социальн</w:t>
            </w:r>
            <w:r w:rsidR="00A34636" w:rsidRPr="00DF2F42">
              <w:rPr>
                <w:rFonts w:ascii="Times New Roman" w:hAnsi="Times New Roman"/>
                <w:sz w:val="24"/>
                <w:szCs w:val="24"/>
              </w:rPr>
              <w:t xml:space="preserve">ый педагог </w:t>
            </w:r>
          </w:p>
        </w:tc>
      </w:tr>
      <w:tr w:rsidR="00A34636" w:rsidRPr="00DF2F42" w:rsidTr="00843C00">
        <w:trPr>
          <w:trHeight w:val="4196"/>
        </w:trPr>
        <w:tc>
          <w:tcPr>
            <w:tcW w:w="2363"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Обеспечить психологическое  сопровождение детей с ОВЗ </w:t>
            </w:r>
          </w:p>
        </w:tc>
        <w:tc>
          <w:tcPr>
            <w:tcW w:w="179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Позитивная динамика развиваемых параметров </w:t>
            </w:r>
          </w:p>
        </w:tc>
        <w:tc>
          <w:tcPr>
            <w:tcW w:w="30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1.Формирование групп для коррекционноразвивающей работы. 2.Составление расписания занятий. 3. Проведение коррекционноразвивающих  занятий.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4. Отслеживание динамики развития ребенка </w:t>
            </w:r>
          </w:p>
        </w:tc>
        <w:tc>
          <w:tcPr>
            <w:tcW w:w="16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До 14.10 </w:t>
            </w: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14.10-15.05 </w:t>
            </w:r>
          </w:p>
        </w:tc>
        <w:tc>
          <w:tcPr>
            <w:tcW w:w="1808" w:type="dxa"/>
            <w:tcBorders>
              <w:top w:val="single" w:sz="4" w:space="0" w:color="000000"/>
              <w:left w:val="single" w:sz="4" w:space="0" w:color="000000"/>
              <w:bottom w:val="single" w:sz="4" w:space="0" w:color="000000"/>
              <w:right w:val="single" w:sz="4" w:space="0" w:color="000000"/>
            </w:tcBorders>
          </w:tcPr>
          <w:p w:rsidR="00A34636" w:rsidRPr="00DF2F42" w:rsidRDefault="00843C00" w:rsidP="00663C10">
            <w:pPr>
              <w:spacing w:after="0" w:line="240" w:lineRule="auto"/>
              <w:jc w:val="both"/>
              <w:rPr>
                <w:rFonts w:ascii="Times New Roman" w:hAnsi="Times New Roman"/>
                <w:sz w:val="24"/>
                <w:szCs w:val="24"/>
              </w:rPr>
            </w:pPr>
            <w:r>
              <w:rPr>
                <w:rFonts w:ascii="Times New Roman" w:hAnsi="Times New Roman"/>
                <w:sz w:val="24"/>
                <w:szCs w:val="24"/>
              </w:rPr>
              <w:t>Социальн</w:t>
            </w:r>
            <w:r w:rsidR="00A34636" w:rsidRPr="00DF2F42">
              <w:rPr>
                <w:rFonts w:ascii="Times New Roman" w:hAnsi="Times New Roman"/>
                <w:sz w:val="24"/>
                <w:szCs w:val="24"/>
              </w:rPr>
              <w:t xml:space="preserve">ый педагог </w:t>
            </w: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843C00">
        <w:trPr>
          <w:trHeight w:val="334"/>
        </w:trPr>
        <w:tc>
          <w:tcPr>
            <w:tcW w:w="10600" w:type="dxa"/>
            <w:gridSpan w:val="5"/>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Лечебно – профилактическая работа </w:t>
            </w:r>
          </w:p>
        </w:tc>
      </w:tr>
      <w:tr w:rsidR="00A34636" w:rsidRPr="00DF2F42" w:rsidTr="00843C00">
        <w:trPr>
          <w:trHeight w:val="2263"/>
        </w:trPr>
        <w:tc>
          <w:tcPr>
            <w:tcW w:w="2363"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lastRenderedPageBreak/>
              <w:t xml:space="preserve">Создание условий для сохранения и укрепления здоровья обучающихся с ОВЗ </w:t>
            </w:r>
          </w:p>
          <w:p w:rsidR="00A34636" w:rsidRPr="00DF2F42" w:rsidRDefault="00A34636" w:rsidP="00663C10">
            <w:pPr>
              <w:spacing w:after="0" w:line="240" w:lineRule="auto"/>
              <w:jc w:val="both"/>
              <w:rPr>
                <w:rFonts w:ascii="Times New Roman"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30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Разработка  рекомендаций для педагогов, учителя, и родителей по работе с детьми с ОВЗ. Организация  и проведение </w:t>
            </w:r>
          </w:p>
        </w:tc>
        <w:tc>
          <w:tcPr>
            <w:tcW w:w="16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В течение года </w:t>
            </w:r>
          </w:p>
        </w:tc>
        <w:tc>
          <w:tcPr>
            <w:tcW w:w="1808" w:type="dxa"/>
            <w:tcBorders>
              <w:top w:val="single" w:sz="4" w:space="0" w:color="000000"/>
              <w:left w:val="single" w:sz="4" w:space="0" w:color="000000"/>
              <w:bottom w:val="single" w:sz="4" w:space="0" w:color="000000"/>
              <w:right w:val="single" w:sz="4" w:space="0" w:color="000000"/>
            </w:tcBorders>
          </w:tcPr>
          <w:p w:rsidR="00A34636" w:rsidRPr="00DF2F42" w:rsidRDefault="00663C10" w:rsidP="00663C10">
            <w:pPr>
              <w:spacing w:after="0" w:line="240" w:lineRule="auto"/>
              <w:jc w:val="both"/>
              <w:rPr>
                <w:rFonts w:ascii="Times New Roman" w:hAnsi="Times New Roman"/>
                <w:sz w:val="24"/>
                <w:szCs w:val="24"/>
              </w:rPr>
            </w:pPr>
            <w:r>
              <w:rPr>
                <w:rFonts w:ascii="Times New Roman" w:hAnsi="Times New Roman"/>
                <w:sz w:val="24"/>
                <w:szCs w:val="24"/>
              </w:rPr>
              <w:t>Медицин</w:t>
            </w:r>
            <w:r w:rsidR="00A34636" w:rsidRPr="00DF2F42">
              <w:rPr>
                <w:rFonts w:ascii="Times New Roman" w:hAnsi="Times New Roman"/>
                <w:sz w:val="24"/>
                <w:szCs w:val="24"/>
              </w:rPr>
              <w:t xml:space="preserve">ский работник  </w:t>
            </w:r>
          </w:p>
        </w:tc>
      </w:tr>
      <w:tr w:rsidR="00A34636" w:rsidRPr="00DF2F42" w:rsidTr="00843C00">
        <w:trPr>
          <w:trHeight w:val="4842"/>
        </w:trPr>
        <w:tc>
          <w:tcPr>
            <w:tcW w:w="2363"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3002"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 </w:t>
            </w:r>
          </w:p>
        </w:tc>
        <w:tc>
          <w:tcPr>
            <w:tcW w:w="1636"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r>
    </w:tbl>
    <w:p w:rsidR="00A34636" w:rsidRPr="00DF2F42" w:rsidRDefault="00A34636" w:rsidP="00663C10">
      <w:pPr>
        <w:spacing w:after="0" w:line="240" w:lineRule="auto"/>
        <w:jc w:val="both"/>
        <w:rPr>
          <w:rFonts w:ascii="Times New Roman" w:hAnsi="Times New Roman"/>
          <w:sz w:val="24"/>
          <w:szCs w:val="24"/>
        </w:rPr>
      </w:pPr>
    </w:p>
    <w:p w:rsidR="00A34636" w:rsidRPr="00DF2F42" w:rsidRDefault="00A34636" w:rsidP="00663C10">
      <w:pPr>
        <w:pStyle w:val="1"/>
        <w:spacing w:before="0" w:after="0" w:line="240" w:lineRule="auto"/>
        <w:jc w:val="both"/>
        <w:rPr>
          <w:rFonts w:ascii="Times New Roman" w:hAnsi="Times New Roman"/>
          <w:sz w:val="24"/>
          <w:szCs w:val="24"/>
        </w:rPr>
      </w:pPr>
      <w:r w:rsidRPr="00DF2F42">
        <w:rPr>
          <w:rFonts w:ascii="Times New Roman" w:hAnsi="Times New Roman"/>
          <w:sz w:val="24"/>
          <w:szCs w:val="24"/>
        </w:rPr>
        <w:t xml:space="preserve">Консультативный модуль </w:t>
      </w:r>
    </w:p>
    <w:p w:rsidR="00A34636" w:rsidRPr="00DF2F42" w:rsidRDefault="00A34636" w:rsidP="00663C10">
      <w:pPr>
        <w:spacing w:after="0" w:line="240" w:lineRule="auto"/>
        <w:ind w:firstLine="566"/>
        <w:jc w:val="both"/>
        <w:rPr>
          <w:rFonts w:ascii="Times New Roman" w:hAnsi="Times New Roman"/>
          <w:sz w:val="24"/>
          <w:szCs w:val="24"/>
        </w:rPr>
      </w:pPr>
      <w:r w:rsidRPr="00DF2F42">
        <w:rPr>
          <w:rFonts w:ascii="Times New Roman" w:hAnsi="Times New Roman"/>
          <w:i/>
          <w:sz w:val="24"/>
          <w:szCs w:val="24"/>
        </w:rPr>
        <w:t>Цель:</w:t>
      </w:r>
      <w:r w:rsidRPr="00DF2F42">
        <w:rPr>
          <w:rFonts w:ascii="Times New Roman" w:hAnsi="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W w:w="10598" w:type="dxa"/>
        <w:tblInd w:w="-427" w:type="dxa"/>
        <w:tblLayout w:type="fixed"/>
        <w:tblCellMar>
          <w:top w:w="9" w:type="dxa"/>
          <w:left w:w="106" w:type="dxa"/>
          <w:right w:w="62" w:type="dxa"/>
        </w:tblCellMar>
        <w:tblLook w:val="04A0" w:firstRow="1" w:lastRow="0" w:firstColumn="1" w:lastColumn="0" w:noHBand="0" w:noVBand="1"/>
      </w:tblPr>
      <w:tblGrid>
        <w:gridCol w:w="2518"/>
        <w:gridCol w:w="1984"/>
        <w:gridCol w:w="2694"/>
        <w:gridCol w:w="1701"/>
        <w:gridCol w:w="1701"/>
      </w:tblGrid>
      <w:tr w:rsidR="00A34636" w:rsidRPr="00DF2F42" w:rsidTr="00843C00">
        <w:trPr>
          <w:trHeight w:val="1299"/>
        </w:trPr>
        <w:tc>
          <w:tcPr>
            <w:tcW w:w="251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Задачи (направления)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деятельности </w:t>
            </w:r>
          </w:p>
          <w:p w:rsidR="00A34636" w:rsidRPr="00DF2F42" w:rsidRDefault="00A34636" w:rsidP="00663C10">
            <w:pPr>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Планируемые результаты. </w:t>
            </w:r>
          </w:p>
          <w:p w:rsidR="00A34636" w:rsidRPr="00DF2F42" w:rsidRDefault="00A34636" w:rsidP="00663C10">
            <w:pPr>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Виды и формы деятельности, мероприятия. </w:t>
            </w:r>
          </w:p>
          <w:p w:rsidR="00A34636" w:rsidRPr="00DF2F42" w:rsidRDefault="00A34636" w:rsidP="00663C10">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Сроки </w:t>
            </w:r>
          </w:p>
          <w:p w:rsidR="00A34636" w:rsidRPr="00DF2F42" w:rsidRDefault="00663C10" w:rsidP="00663C10">
            <w:pPr>
              <w:spacing w:after="0" w:line="240" w:lineRule="auto"/>
              <w:jc w:val="both"/>
              <w:rPr>
                <w:rFonts w:ascii="Times New Roman" w:hAnsi="Times New Roman"/>
                <w:sz w:val="24"/>
                <w:szCs w:val="24"/>
              </w:rPr>
            </w:pPr>
            <w:r>
              <w:rPr>
                <w:rFonts w:ascii="Times New Roman" w:hAnsi="Times New Roman"/>
                <w:b/>
                <w:sz w:val="24"/>
                <w:szCs w:val="24"/>
              </w:rPr>
              <w:t>(периодичност</w:t>
            </w:r>
            <w:r w:rsidR="00A34636" w:rsidRPr="00DF2F42">
              <w:rPr>
                <w:rFonts w:ascii="Times New Roman" w:hAnsi="Times New Roman"/>
                <w:b/>
                <w:sz w:val="24"/>
                <w:szCs w:val="24"/>
              </w:rPr>
              <w:t xml:space="preserve">ь в течение года) </w:t>
            </w: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b/>
                <w:sz w:val="24"/>
                <w:szCs w:val="24"/>
              </w:rPr>
              <w:t xml:space="preserve">Ответственные </w:t>
            </w:r>
          </w:p>
          <w:p w:rsidR="00A34636" w:rsidRPr="00DF2F42" w:rsidRDefault="00A34636" w:rsidP="00663C10">
            <w:pPr>
              <w:spacing w:after="0" w:line="240" w:lineRule="auto"/>
              <w:jc w:val="both"/>
              <w:rPr>
                <w:rFonts w:ascii="Times New Roman" w:hAnsi="Times New Roman"/>
                <w:sz w:val="24"/>
                <w:szCs w:val="24"/>
              </w:rPr>
            </w:pPr>
          </w:p>
        </w:tc>
      </w:tr>
      <w:tr w:rsidR="00A34636" w:rsidRPr="00DF2F42" w:rsidTr="00843C00">
        <w:trPr>
          <w:trHeight w:val="4841"/>
        </w:trPr>
        <w:tc>
          <w:tcPr>
            <w:tcW w:w="2518" w:type="dxa"/>
            <w:tcBorders>
              <w:top w:val="single" w:sz="4" w:space="0" w:color="000000"/>
              <w:left w:val="single" w:sz="4" w:space="0" w:color="000000"/>
              <w:bottom w:val="single" w:sz="4" w:space="0" w:color="000000"/>
              <w:right w:val="single" w:sz="4" w:space="0" w:color="000000"/>
            </w:tcBorders>
          </w:tcPr>
          <w:p w:rsidR="00A34636" w:rsidRPr="00DF2F42" w:rsidRDefault="00663C10" w:rsidP="00663C10">
            <w:pPr>
              <w:spacing w:after="0" w:line="240" w:lineRule="auto"/>
              <w:jc w:val="both"/>
              <w:rPr>
                <w:rFonts w:ascii="Times New Roman" w:hAnsi="Times New Roman"/>
                <w:sz w:val="24"/>
                <w:szCs w:val="24"/>
              </w:rPr>
            </w:pPr>
            <w:r>
              <w:rPr>
                <w:rFonts w:ascii="Times New Roman" w:hAnsi="Times New Roman"/>
                <w:sz w:val="24"/>
                <w:szCs w:val="24"/>
              </w:rPr>
              <w:lastRenderedPageBreak/>
              <w:t>Консультирова</w:t>
            </w:r>
            <w:r w:rsidR="00A34636" w:rsidRPr="00DF2F42">
              <w:rPr>
                <w:rFonts w:ascii="Times New Roman" w:hAnsi="Times New Roman"/>
                <w:sz w:val="24"/>
                <w:szCs w:val="24"/>
              </w:rPr>
              <w:t xml:space="preserve">ние педагогических работников </w:t>
            </w:r>
          </w:p>
        </w:tc>
        <w:tc>
          <w:tcPr>
            <w:tcW w:w="198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1.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Рекомендации, приёмы, упражнения и др. материалы.  2. Разработка плана консультативно й работы с ребенком, родителями, классом, работниками школы </w:t>
            </w:r>
          </w:p>
        </w:tc>
        <w:tc>
          <w:tcPr>
            <w:tcW w:w="269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Индивидуальные</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групповые, тематические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консультации </w:t>
            </w:r>
          </w:p>
          <w:p w:rsidR="00A34636" w:rsidRPr="00DF2F42" w:rsidRDefault="00A34636" w:rsidP="00663C10">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 отдельному плану-графику </w:t>
            </w: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843C00" w:rsidP="00663C10">
            <w:pPr>
              <w:spacing w:after="0" w:line="240" w:lineRule="auto"/>
              <w:jc w:val="both"/>
              <w:rPr>
                <w:rFonts w:ascii="Times New Roman" w:hAnsi="Times New Roman"/>
                <w:sz w:val="24"/>
                <w:szCs w:val="24"/>
              </w:rPr>
            </w:pPr>
            <w:r>
              <w:rPr>
                <w:rFonts w:ascii="Times New Roman" w:hAnsi="Times New Roman"/>
                <w:sz w:val="24"/>
                <w:szCs w:val="24"/>
              </w:rPr>
              <w:t>Специали</w:t>
            </w:r>
            <w:r w:rsidR="00A34636" w:rsidRPr="00DF2F42">
              <w:rPr>
                <w:rFonts w:ascii="Times New Roman" w:hAnsi="Times New Roman"/>
                <w:sz w:val="24"/>
                <w:szCs w:val="24"/>
              </w:rPr>
              <w:t xml:space="preserve">сты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ПМПк: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педагог – психолог, социальн ый педагог, медицинс кий работник, заместите ль директор а по УВР </w:t>
            </w:r>
          </w:p>
        </w:tc>
      </w:tr>
      <w:tr w:rsidR="00A34636" w:rsidRPr="00DF2F42" w:rsidTr="00843C00">
        <w:trPr>
          <w:trHeight w:val="974"/>
        </w:trPr>
        <w:tc>
          <w:tcPr>
            <w:tcW w:w="251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Консультирова ние обучающихся </w:t>
            </w:r>
          </w:p>
        </w:tc>
        <w:tc>
          <w:tcPr>
            <w:tcW w:w="198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1.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Рекомендации, приёмы, </w:t>
            </w:r>
          </w:p>
        </w:tc>
        <w:tc>
          <w:tcPr>
            <w:tcW w:w="269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Индивидуальные</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 групповые, тематические </w:t>
            </w: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 отдельному плану-графику </w:t>
            </w: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Специали сты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ПМПк: </w:t>
            </w:r>
          </w:p>
        </w:tc>
      </w:tr>
      <w:tr w:rsidR="00A34636" w:rsidRPr="00DF2F42" w:rsidTr="00843C00">
        <w:trPr>
          <w:trHeight w:val="3876"/>
        </w:trPr>
        <w:tc>
          <w:tcPr>
            <w:tcW w:w="251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 выявленных проблемам, оказание превентивной помощи </w:t>
            </w:r>
          </w:p>
        </w:tc>
        <w:tc>
          <w:tcPr>
            <w:tcW w:w="198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упражнения и др. материалы.  2. Разработка плана консультативно й работы с ребенком </w:t>
            </w:r>
          </w:p>
        </w:tc>
        <w:tc>
          <w:tcPr>
            <w:tcW w:w="269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консультации </w:t>
            </w:r>
          </w:p>
          <w:p w:rsidR="00A34636" w:rsidRPr="00DF2F42" w:rsidRDefault="00A34636" w:rsidP="00663C10">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педагог – психолог, социальн ый педагог, медицинс кий работник, заместите ль директор а по УВР </w:t>
            </w:r>
          </w:p>
        </w:tc>
      </w:tr>
      <w:tr w:rsidR="00A34636" w:rsidRPr="00DF2F42" w:rsidTr="00843C00">
        <w:trPr>
          <w:trHeight w:val="4839"/>
        </w:trPr>
        <w:tc>
          <w:tcPr>
            <w:tcW w:w="2518"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lastRenderedPageBreak/>
              <w:t xml:space="preserve">Консультирова ние родителей по  вопросам выбора стратегии воспитания, соответствующ ей психологофизиологическ им особенностям детей </w:t>
            </w:r>
          </w:p>
        </w:tc>
        <w:tc>
          <w:tcPr>
            <w:tcW w:w="198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1.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Рекомендации, приёмы, упражнения и др. материалы.  2. Разработка плана консультативно й работы с родителями  </w:t>
            </w:r>
          </w:p>
        </w:tc>
        <w:tc>
          <w:tcPr>
            <w:tcW w:w="2694"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Индивидуальные</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 групповые, тематические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консультации </w:t>
            </w:r>
          </w:p>
          <w:p w:rsidR="00A34636" w:rsidRPr="00DF2F42" w:rsidRDefault="00A34636" w:rsidP="00663C10">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По отдельному плану-графику </w:t>
            </w:r>
          </w:p>
        </w:tc>
        <w:tc>
          <w:tcPr>
            <w:tcW w:w="1701" w:type="dxa"/>
            <w:tcBorders>
              <w:top w:val="single" w:sz="4" w:space="0" w:color="000000"/>
              <w:left w:val="single" w:sz="4" w:space="0" w:color="000000"/>
              <w:bottom w:val="single" w:sz="4" w:space="0" w:color="000000"/>
              <w:right w:val="single" w:sz="4" w:space="0" w:color="000000"/>
            </w:tcBorders>
          </w:tcPr>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Специали сты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ПМПк: </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педагог – психолог, социальн ый педагог, медицинс кий работник, заместите</w:t>
            </w:r>
          </w:p>
          <w:p w:rsidR="00A34636" w:rsidRPr="00DF2F42" w:rsidRDefault="00A34636" w:rsidP="00663C10">
            <w:pPr>
              <w:spacing w:after="0" w:line="240" w:lineRule="auto"/>
              <w:jc w:val="both"/>
              <w:rPr>
                <w:rFonts w:ascii="Times New Roman" w:hAnsi="Times New Roman"/>
                <w:sz w:val="24"/>
                <w:szCs w:val="24"/>
              </w:rPr>
            </w:pPr>
            <w:r w:rsidRPr="00DF2F42">
              <w:rPr>
                <w:rFonts w:ascii="Times New Roman" w:hAnsi="Times New Roman"/>
                <w:sz w:val="24"/>
                <w:szCs w:val="24"/>
              </w:rPr>
              <w:t xml:space="preserve">ль директор а по УВР </w:t>
            </w:r>
          </w:p>
        </w:tc>
      </w:tr>
    </w:tbl>
    <w:p w:rsidR="00A34636" w:rsidRPr="00DF2F42" w:rsidRDefault="00A34636" w:rsidP="00663C10">
      <w:pPr>
        <w:spacing w:after="0" w:line="240" w:lineRule="auto"/>
        <w:jc w:val="both"/>
        <w:rPr>
          <w:rFonts w:ascii="Times New Roman" w:hAnsi="Times New Roman"/>
          <w:sz w:val="24"/>
          <w:szCs w:val="24"/>
        </w:rPr>
      </w:pPr>
    </w:p>
    <w:p w:rsidR="00A34636" w:rsidRPr="00A34636" w:rsidRDefault="00A34636" w:rsidP="00663C10">
      <w:pPr>
        <w:spacing w:after="0" w:line="240" w:lineRule="auto"/>
        <w:jc w:val="both"/>
        <w:rPr>
          <w:rFonts w:ascii="Times New Roman" w:hAnsi="Times New Roman"/>
          <w:sz w:val="28"/>
          <w:szCs w:val="28"/>
        </w:rPr>
      </w:pP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Информационно – просветительский модуль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i/>
          <w:sz w:val="24"/>
          <w:szCs w:val="24"/>
        </w:rPr>
        <w:t xml:space="preserve">Цель: </w:t>
      </w:r>
      <w:r w:rsidRPr="00663C10">
        <w:rPr>
          <w:rFonts w:ascii="Times New Roman" w:hAnsi="Times New Roman"/>
          <w:sz w:val="24"/>
          <w:szCs w:val="24"/>
        </w:rPr>
        <w:t xml:space="preserve">организация информационно-просветительской деятельности со всеми участниками образовательного процесса </w:t>
      </w:r>
    </w:p>
    <w:p w:rsidR="00A34636" w:rsidRPr="00663C10" w:rsidRDefault="00A34636" w:rsidP="00663C10">
      <w:pPr>
        <w:spacing w:after="0" w:line="240" w:lineRule="auto"/>
        <w:jc w:val="both"/>
        <w:rPr>
          <w:rFonts w:ascii="Times New Roman" w:hAnsi="Times New Roman"/>
          <w:sz w:val="24"/>
          <w:szCs w:val="24"/>
        </w:rPr>
      </w:pPr>
    </w:p>
    <w:tbl>
      <w:tblPr>
        <w:tblW w:w="10454" w:type="dxa"/>
        <w:tblInd w:w="-283" w:type="dxa"/>
        <w:tblCellMar>
          <w:top w:w="56" w:type="dxa"/>
          <w:left w:w="106" w:type="dxa"/>
          <w:right w:w="0" w:type="dxa"/>
        </w:tblCellMar>
        <w:tblLook w:val="04A0" w:firstRow="1" w:lastRow="0" w:firstColumn="1" w:lastColumn="0" w:noHBand="0" w:noVBand="1"/>
      </w:tblPr>
      <w:tblGrid>
        <w:gridCol w:w="2799"/>
        <w:gridCol w:w="1701"/>
        <w:gridCol w:w="1938"/>
        <w:gridCol w:w="1836"/>
        <w:gridCol w:w="2180"/>
      </w:tblGrid>
      <w:tr w:rsidR="00A34636" w:rsidRPr="00663C10" w:rsidTr="009337F5">
        <w:trPr>
          <w:trHeight w:val="1942"/>
        </w:trPr>
        <w:tc>
          <w:tcPr>
            <w:tcW w:w="2799"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Задачи (направления) деятельности </w:t>
            </w:r>
          </w:p>
        </w:tc>
        <w:tc>
          <w:tcPr>
            <w:tcW w:w="1701"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Планируемые результаты. </w:t>
            </w:r>
          </w:p>
          <w:p w:rsidR="00A34636" w:rsidRPr="00663C10" w:rsidRDefault="00A34636" w:rsidP="00663C10">
            <w:pPr>
              <w:spacing w:after="0" w:line="240" w:lineRule="auto"/>
              <w:jc w:val="both"/>
              <w:rPr>
                <w:rFonts w:ascii="Times New Roman" w:hAnsi="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Виды и формы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деятельности,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мероприятия. </w:t>
            </w:r>
          </w:p>
        </w:tc>
        <w:tc>
          <w:tcPr>
            <w:tcW w:w="1836"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Сроки </w:t>
            </w:r>
          </w:p>
          <w:p w:rsidR="00A34636" w:rsidRPr="00663C10" w:rsidRDefault="009337F5" w:rsidP="00663C10">
            <w:pPr>
              <w:spacing w:after="0" w:line="240" w:lineRule="auto"/>
              <w:jc w:val="both"/>
              <w:rPr>
                <w:rFonts w:ascii="Times New Roman" w:hAnsi="Times New Roman"/>
                <w:sz w:val="24"/>
                <w:szCs w:val="24"/>
              </w:rPr>
            </w:pPr>
            <w:r>
              <w:rPr>
                <w:rFonts w:ascii="Times New Roman" w:hAnsi="Times New Roman"/>
                <w:b/>
                <w:sz w:val="24"/>
                <w:szCs w:val="24"/>
              </w:rPr>
              <w:t>(периодичнос</w:t>
            </w:r>
            <w:r w:rsidR="00A34636" w:rsidRPr="00663C10">
              <w:rPr>
                <w:rFonts w:ascii="Times New Roman" w:hAnsi="Times New Roman"/>
                <w:b/>
                <w:sz w:val="24"/>
                <w:szCs w:val="24"/>
              </w:rPr>
              <w:t xml:space="preserve">ть в течение года) </w:t>
            </w:r>
          </w:p>
        </w:tc>
        <w:tc>
          <w:tcPr>
            <w:tcW w:w="2180"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b/>
                <w:sz w:val="24"/>
                <w:szCs w:val="24"/>
              </w:rPr>
              <w:t xml:space="preserve">Ответственны е </w:t>
            </w:r>
          </w:p>
          <w:p w:rsidR="00A34636" w:rsidRPr="00663C10" w:rsidRDefault="00A34636" w:rsidP="00663C10">
            <w:pPr>
              <w:spacing w:after="0" w:line="240" w:lineRule="auto"/>
              <w:jc w:val="both"/>
              <w:rPr>
                <w:rFonts w:ascii="Times New Roman" w:hAnsi="Times New Roman"/>
                <w:sz w:val="24"/>
                <w:szCs w:val="24"/>
              </w:rPr>
            </w:pPr>
          </w:p>
        </w:tc>
      </w:tr>
      <w:tr w:rsidR="00A34636" w:rsidRPr="00663C10" w:rsidTr="009337F5">
        <w:trPr>
          <w:trHeight w:val="1620"/>
        </w:trPr>
        <w:tc>
          <w:tcPr>
            <w:tcW w:w="2799"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Информирован ие родителей (законных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представителей</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 по </w:t>
            </w:r>
          </w:p>
        </w:tc>
        <w:tc>
          <w:tcPr>
            <w:tcW w:w="1701"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Организация работы  семинаров, тренингов и др. по вопросам </w:t>
            </w:r>
          </w:p>
        </w:tc>
        <w:tc>
          <w:tcPr>
            <w:tcW w:w="1938"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Информацио нные мероприятия </w:t>
            </w:r>
          </w:p>
        </w:tc>
        <w:tc>
          <w:tcPr>
            <w:tcW w:w="1836"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По отдельному плануграфику</w:t>
            </w:r>
          </w:p>
        </w:tc>
        <w:tc>
          <w:tcPr>
            <w:tcW w:w="2180"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Специалисты ПМПК: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педагог – психолог, социальный </w:t>
            </w:r>
          </w:p>
        </w:tc>
      </w:tr>
      <w:tr w:rsidR="00A34636" w:rsidRPr="00663C10" w:rsidTr="009337F5">
        <w:trPr>
          <w:trHeight w:val="1944"/>
        </w:trPr>
        <w:tc>
          <w:tcPr>
            <w:tcW w:w="2799"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медицинским, социальным, правовым и другим вопросам  </w:t>
            </w:r>
          </w:p>
        </w:tc>
        <w:tc>
          <w:tcPr>
            <w:tcW w:w="1701"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образования детей с ОВЗ </w:t>
            </w:r>
          </w:p>
        </w:tc>
        <w:tc>
          <w:tcPr>
            <w:tcW w:w="1938"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педагог, медицинский работник, заместитель директора по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УВР  </w:t>
            </w:r>
          </w:p>
        </w:tc>
      </w:tr>
      <w:tr w:rsidR="00A34636" w:rsidRPr="00663C10" w:rsidTr="009337F5">
        <w:trPr>
          <w:trHeight w:val="3553"/>
        </w:trPr>
        <w:tc>
          <w:tcPr>
            <w:tcW w:w="2799"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01"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Организация методических мероприятий по вопросам образования  детей с ОВЗ </w:t>
            </w:r>
          </w:p>
        </w:tc>
        <w:tc>
          <w:tcPr>
            <w:tcW w:w="1938"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Информацио нные мероприятия </w:t>
            </w:r>
          </w:p>
        </w:tc>
        <w:tc>
          <w:tcPr>
            <w:tcW w:w="1836"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 По отдельному плануграфику </w:t>
            </w:r>
          </w:p>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jc w:val="both"/>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tcPr>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Специалисты ПМПк: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педагог – психолог, социальный педагог, заместитель директора по </w:t>
            </w:r>
          </w:p>
          <w:p w:rsidR="00A34636" w:rsidRPr="00663C10" w:rsidRDefault="00A34636" w:rsidP="00663C10">
            <w:pPr>
              <w:spacing w:after="0" w:line="240" w:lineRule="auto"/>
              <w:jc w:val="both"/>
              <w:rPr>
                <w:rFonts w:ascii="Times New Roman" w:hAnsi="Times New Roman"/>
                <w:sz w:val="24"/>
                <w:szCs w:val="24"/>
              </w:rPr>
            </w:pPr>
            <w:r w:rsidRPr="00663C10">
              <w:rPr>
                <w:rFonts w:ascii="Times New Roman" w:hAnsi="Times New Roman"/>
                <w:sz w:val="24"/>
                <w:szCs w:val="24"/>
              </w:rPr>
              <w:t xml:space="preserve">УВР  </w:t>
            </w:r>
          </w:p>
        </w:tc>
      </w:tr>
    </w:tbl>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jc w:val="both"/>
        <w:rPr>
          <w:rFonts w:ascii="Times New Roman" w:hAnsi="Times New Roman"/>
          <w:sz w:val="24"/>
          <w:szCs w:val="24"/>
        </w:rPr>
      </w:pPr>
    </w:p>
    <w:p w:rsidR="00A34636" w:rsidRPr="00663C10" w:rsidRDefault="00663C10" w:rsidP="00663C10">
      <w:pPr>
        <w:pStyle w:val="2"/>
        <w:ind w:right="0"/>
      </w:pPr>
      <w:r w:rsidRPr="00663C10">
        <w:t>2.4.3</w:t>
      </w:r>
      <w:r w:rsidR="00A34636" w:rsidRPr="00663C10">
        <w:t xml:space="preserve">. Планируемые результаты коррекционной работы </w:t>
      </w:r>
    </w:p>
    <w:p w:rsidR="00A34636" w:rsidRPr="00663C10" w:rsidRDefault="00A34636" w:rsidP="00663C10">
      <w:pPr>
        <w:spacing w:after="0" w:line="240" w:lineRule="auto"/>
        <w:jc w:val="both"/>
        <w:rPr>
          <w:rFonts w:ascii="Times New Roman" w:hAnsi="Times New Roman"/>
          <w:sz w:val="24"/>
          <w:szCs w:val="24"/>
        </w:rPr>
      </w:pP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A34636" w:rsidRPr="00663C10" w:rsidRDefault="00A34636" w:rsidP="00663C10">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47D4A" w:rsidRPr="00AD4143" w:rsidRDefault="00A34636" w:rsidP="00AD4143">
      <w:pPr>
        <w:spacing w:after="0" w:line="240" w:lineRule="auto"/>
        <w:ind w:firstLine="566"/>
        <w:jc w:val="both"/>
        <w:rPr>
          <w:rFonts w:ascii="Times New Roman" w:hAnsi="Times New Roman"/>
          <w:sz w:val="24"/>
          <w:szCs w:val="24"/>
        </w:rPr>
      </w:pPr>
      <w:r w:rsidRPr="00663C10">
        <w:rPr>
          <w:rFonts w:ascii="Times New Roman" w:hAnsi="Times New Roman"/>
          <w:sz w:val="24"/>
          <w:szCs w:val="24"/>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B47D4A" w:rsidRDefault="00B47D4A" w:rsidP="00A34636">
      <w:pPr>
        <w:spacing w:after="0" w:line="259" w:lineRule="auto"/>
        <w:ind w:left="566"/>
      </w:pPr>
    </w:p>
    <w:p w:rsidR="00A34636" w:rsidRPr="00663C10" w:rsidRDefault="00A34636" w:rsidP="00A34636">
      <w:pPr>
        <w:spacing w:after="0" w:line="259" w:lineRule="auto"/>
        <w:ind w:left="566"/>
        <w:rPr>
          <w:sz w:val="24"/>
          <w:szCs w:val="24"/>
        </w:rPr>
      </w:pPr>
    </w:p>
    <w:p w:rsidR="00A34636" w:rsidRPr="00663C10" w:rsidRDefault="00A34636" w:rsidP="008B06D6">
      <w:pPr>
        <w:numPr>
          <w:ilvl w:val="0"/>
          <w:numId w:val="48"/>
        </w:numPr>
        <w:spacing w:after="0" w:line="240" w:lineRule="auto"/>
        <w:ind w:left="0" w:right="-1"/>
        <w:jc w:val="center"/>
        <w:rPr>
          <w:rFonts w:ascii="Times New Roman" w:hAnsi="Times New Roman"/>
          <w:sz w:val="24"/>
          <w:szCs w:val="24"/>
        </w:rPr>
      </w:pPr>
      <w:r w:rsidRPr="00663C10">
        <w:rPr>
          <w:rFonts w:ascii="Times New Roman" w:hAnsi="Times New Roman"/>
          <w:b/>
          <w:sz w:val="24"/>
          <w:szCs w:val="24"/>
        </w:rPr>
        <w:t xml:space="preserve">Организационный раздел </w:t>
      </w:r>
    </w:p>
    <w:p w:rsidR="00007ED0" w:rsidRPr="00663C10" w:rsidRDefault="00007ED0" w:rsidP="00B47D4A">
      <w:pPr>
        <w:spacing w:after="0" w:line="240" w:lineRule="auto"/>
        <w:ind w:right="-138"/>
        <w:jc w:val="center"/>
        <w:rPr>
          <w:rFonts w:ascii="Times New Roman" w:hAnsi="Times New Roman"/>
          <w:sz w:val="24"/>
          <w:szCs w:val="24"/>
        </w:rPr>
      </w:pPr>
      <w:r w:rsidRPr="00663C10">
        <w:rPr>
          <w:rFonts w:ascii="Times New Roman" w:hAnsi="Times New Roman"/>
          <w:b/>
          <w:sz w:val="24"/>
          <w:szCs w:val="24"/>
        </w:rPr>
        <w:t>3.1. Учебный план основного общего образования</w:t>
      </w:r>
    </w:p>
    <w:p w:rsidR="00B47D4A" w:rsidRPr="00663C10" w:rsidRDefault="00007ED0" w:rsidP="00B47D4A">
      <w:pPr>
        <w:pStyle w:val="1"/>
        <w:spacing w:after="0" w:line="240" w:lineRule="auto"/>
        <w:ind w:right="-138"/>
        <w:jc w:val="center"/>
        <w:rPr>
          <w:rFonts w:ascii="Times New Roman" w:hAnsi="Times New Roman"/>
          <w:sz w:val="24"/>
          <w:szCs w:val="24"/>
        </w:rPr>
      </w:pPr>
      <w:r w:rsidRPr="00663C10">
        <w:rPr>
          <w:rFonts w:ascii="Times New Roman" w:hAnsi="Times New Roman"/>
          <w:sz w:val="24"/>
          <w:szCs w:val="24"/>
        </w:rPr>
        <w:lastRenderedPageBreak/>
        <w:t xml:space="preserve">Пояснительная записка учебного плана,  обеспечивающего реализацию </w:t>
      </w:r>
      <w:r w:rsidR="00B47D4A" w:rsidRPr="00663C10">
        <w:rPr>
          <w:rFonts w:ascii="Times New Roman" w:hAnsi="Times New Roman"/>
          <w:sz w:val="24"/>
          <w:szCs w:val="24"/>
        </w:rPr>
        <w:t>АО</w:t>
      </w:r>
      <w:r w:rsidRPr="00663C10">
        <w:rPr>
          <w:rFonts w:ascii="Times New Roman" w:hAnsi="Times New Roman"/>
          <w:sz w:val="24"/>
          <w:szCs w:val="24"/>
        </w:rPr>
        <w:t xml:space="preserve">ОП ООО </w:t>
      </w:r>
      <w:r w:rsidR="00B47D4A" w:rsidRPr="00663C10">
        <w:rPr>
          <w:rFonts w:ascii="Times New Roman" w:hAnsi="Times New Roman"/>
          <w:sz w:val="24"/>
          <w:szCs w:val="24"/>
        </w:rPr>
        <w:t xml:space="preserve"> (</w:t>
      </w:r>
      <w:r w:rsidR="00B47D4A" w:rsidRPr="00663C10">
        <w:rPr>
          <w:rFonts w:ascii="Times New Roman" w:hAnsi="Times New Roman"/>
          <w:sz w:val="24"/>
          <w:szCs w:val="24"/>
          <w:lang w:val="en-US"/>
        </w:rPr>
        <w:t>VII</w:t>
      </w:r>
      <w:r w:rsidR="00B47D4A" w:rsidRPr="00711C43">
        <w:rPr>
          <w:rFonts w:ascii="Times New Roman" w:hAnsi="Times New Roman"/>
          <w:sz w:val="24"/>
          <w:szCs w:val="24"/>
        </w:rPr>
        <w:t xml:space="preserve"> вид</w:t>
      </w:r>
      <w:r w:rsidR="00B47D4A" w:rsidRPr="00663C10">
        <w:rPr>
          <w:rFonts w:ascii="Times New Roman" w:hAnsi="Times New Roman"/>
          <w:sz w:val="24"/>
          <w:szCs w:val="24"/>
        </w:rPr>
        <w:t>)</w:t>
      </w:r>
    </w:p>
    <w:p w:rsidR="00007ED0" w:rsidRPr="00663C10" w:rsidRDefault="00007ED0" w:rsidP="00B47D4A">
      <w:pPr>
        <w:pStyle w:val="1"/>
        <w:spacing w:after="0" w:line="240" w:lineRule="auto"/>
        <w:ind w:right="-138"/>
        <w:rPr>
          <w:rFonts w:ascii="Times New Roman" w:hAnsi="Times New Roman"/>
          <w:sz w:val="24"/>
          <w:szCs w:val="24"/>
        </w:rPr>
      </w:pPr>
      <w:r w:rsidRPr="00663C10">
        <w:rPr>
          <w:rFonts w:ascii="Times New Roman" w:hAnsi="Times New Roman"/>
          <w:sz w:val="24"/>
          <w:szCs w:val="24"/>
        </w:rPr>
        <w:t xml:space="preserve">1. Общие положения </w:t>
      </w:r>
    </w:p>
    <w:p w:rsidR="00007ED0" w:rsidRPr="00663C10" w:rsidRDefault="00663C10" w:rsidP="00B47D4A">
      <w:pPr>
        <w:spacing w:after="0" w:line="240" w:lineRule="auto"/>
        <w:ind w:right="-138" w:firstLine="566"/>
        <w:rPr>
          <w:rFonts w:ascii="Times New Roman" w:hAnsi="Times New Roman"/>
          <w:sz w:val="24"/>
          <w:szCs w:val="24"/>
        </w:rPr>
      </w:pPr>
      <w:r w:rsidRPr="00663C10">
        <w:rPr>
          <w:rFonts w:ascii="Times New Roman" w:hAnsi="Times New Roman"/>
          <w:sz w:val="24"/>
          <w:szCs w:val="24"/>
        </w:rPr>
        <w:t>Учебный план МБОУ СОШ№ 2 п. Чернянк</w:t>
      </w:r>
      <w:r w:rsidR="009337F5">
        <w:rPr>
          <w:rFonts w:ascii="Times New Roman" w:hAnsi="Times New Roman"/>
          <w:sz w:val="24"/>
          <w:szCs w:val="24"/>
        </w:rPr>
        <w:t>а</w:t>
      </w:r>
      <w:r w:rsidRPr="00663C10">
        <w:rPr>
          <w:rFonts w:ascii="Times New Roman" w:hAnsi="Times New Roman"/>
          <w:sz w:val="24"/>
          <w:szCs w:val="24"/>
        </w:rPr>
        <w:t xml:space="preserve"> </w:t>
      </w:r>
      <w:r w:rsidR="00007ED0" w:rsidRPr="00663C10">
        <w:rPr>
          <w:rFonts w:ascii="Times New Roman" w:hAnsi="Times New Roman"/>
          <w:sz w:val="24"/>
          <w:szCs w:val="24"/>
        </w:rPr>
        <w:t xml:space="preserve"> определяет состав учебных предметов, недельное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образовательного процесса по классам и годам обучения, минимальный и максимальный объёмы обязательной нагрузки обучающихся, формы промежуточной аттестации обучающихся. Учебный план школы направлен на достижение следующих целей: </w:t>
      </w:r>
    </w:p>
    <w:p w:rsidR="00007ED0" w:rsidRPr="00663C10" w:rsidRDefault="00007ED0" w:rsidP="00B47D4A">
      <w:pPr>
        <w:numPr>
          <w:ilvl w:val="0"/>
          <w:numId w:val="49"/>
        </w:numPr>
        <w:spacing w:after="0" w:line="240" w:lineRule="auto"/>
        <w:ind w:left="0" w:right="-138" w:hanging="10"/>
        <w:rPr>
          <w:rFonts w:ascii="Times New Roman" w:hAnsi="Times New Roman"/>
          <w:sz w:val="24"/>
          <w:szCs w:val="24"/>
        </w:rPr>
      </w:pPr>
      <w:r w:rsidRPr="00663C10">
        <w:rPr>
          <w:rFonts w:ascii="Times New Roman" w:hAnsi="Times New Roman"/>
          <w:sz w:val="24"/>
          <w:szCs w:val="24"/>
        </w:rPr>
        <w:t xml:space="preserve">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w:t>
      </w:r>
    </w:p>
    <w:p w:rsidR="00007ED0" w:rsidRPr="00663C10" w:rsidRDefault="00007ED0" w:rsidP="00B47D4A">
      <w:pPr>
        <w:numPr>
          <w:ilvl w:val="0"/>
          <w:numId w:val="49"/>
        </w:numPr>
        <w:spacing w:after="0" w:line="240" w:lineRule="auto"/>
        <w:ind w:left="0" w:right="-138" w:hanging="10"/>
        <w:rPr>
          <w:rFonts w:ascii="Times New Roman" w:hAnsi="Times New Roman"/>
          <w:sz w:val="24"/>
          <w:szCs w:val="24"/>
        </w:rPr>
      </w:pPr>
      <w:r w:rsidRPr="00663C10">
        <w:rPr>
          <w:rFonts w:ascii="Times New Roman" w:hAnsi="Times New Roman"/>
          <w:sz w:val="24"/>
          <w:szCs w:val="24"/>
        </w:rPr>
        <w:t xml:space="preserve">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на основе концепции личностно ориентированного обучения, инновационного построения образовательного процесса; </w:t>
      </w:r>
    </w:p>
    <w:p w:rsidR="00007ED0" w:rsidRPr="00663C10" w:rsidRDefault="00007ED0" w:rsidP="00B47D4A">
      <w:pPr>
        <w:numPr>
          <w:ilvl w:val="0"/>
          <w:numId w:val="49"/>
        </w:numPr>
        <w:spacing w:after="0" w:line="240" w:lineRule="auto"/>
        <w:ind w:left="0" w:right="-138" w:hanging="10"/>
        <w:rPr>
          <w:rFonts w:ascii="Times New Roman" w:hAnsi="Times New Roman"/>
          <w:sz w:val="24"/>
          <w:szCs w:val="24"/>
        </w:rPr>
      </w:pPr>
      <w:r w:rsidRPr="00663C10">
        <w:rPr>
          <w:rFonts w:ascii="Times New Roman" w:hAnsi="Times New Roman"/>
          <w:sz w:val="24"/>
          <w:szCs w:val="24"/>
        </w:rPr>
        <w:t xml:space="preserve">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 </w:t>
      </w:r>
    </w:p>
    <w:p w:rsidR="00007ED0" w:rsidRPr="00663C10" w:rsidRDefault="00007ED0" w:rsidP="00B47D4A">
      <w:pPr>
        <w:numPr>
          <w:ilvl w:val="0"/>
          <w:numId w:val="49"/>
        </w:numPr>
        <w:spacing w:after="0" w:line="240" w:lineRule="auto"/>
        <w:ind w:left="0" w:right="-138" w:hanging="10"/>
        <w:rPr>
          <w:rFonts w:ascii="Times New Roman" w:hAnsi="Times New Roman"/>
          <w:sz w:val="24"/>
          <w:szCs w:val="24"/>
        </w:rPr>
      </w:pPr>
      <w:r w:rsidRPr="00663C10">
        <w:rPr>
          <w:rFonts w:ascii="Times New Roman" w:hAnsi="Times New Roman"/>
          <w:sz w:val="24"/>
          <w:szCs w:val="24"/>
        </w:rPr>
        <w:t xml:space="preserve">построение основного и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интеллектуальнонравственной культуры учащихся школы. </w:t>
      </w:r>
    </w:p>
    <w:p w:rsidR="00007ED0" w:rsidRPr="00663C10" w:rsidRDefault="00007ED0" w:rsidP="00B47D4A">
      <w:pPr>
        <w:spacing w:after="0" w:line="240" w:lineRule="auto"/>
        <w:ind w:right="-138"/>
        <w:jc w:val="center"/>
        <w:rPr>
          <w:rFonts w:ascii="Times New Roman" w:hAnsi="Times New Roman"/>
          <w:sz w:val="24"/>
          <w:szCs w:val="24"/>
        </w:rPr>
      </w:pPr>
    </w:p>
    <w:p w:rsidR="00007ED0" w:rsidRPr="00663C10" w:rsidRDefault="00007ED0" w:rsidP="00B47D4A">
      <w:pPr>
        <w:pStyle w:val="1"/>
        <w:spacing w:after="0" w:line="240" w:lineRule="auto"/>
        <w:ind w:right="-138"/>
        <w:rPr>
          <w:rFonts w:ascii="Times New Roman" w:hAnsi="Times New Roman"/>
          <w:sz w:val="24"/>
          <w:szCs w:val="24"/>
        </w:rPr>
      </w:pPr>
      <w:r w:rsidRPr="00663C10">
        <w:rPr>
          <w:rFonts w:ascii="Times New Roman" w:hAnsi="Times New Roman"/>
          <w:sz w:val="24"/>
          <w:szCs w:val="24"/>
        </w:rPr>
        <w:t xml:space="preserve">2. Структура учебного плана основного общего образования </w:t>
      </w:r>
    </w:p>
    <w:p w:rsidR="00007ED0" w:rsidRPr="00663C10" w:rsidRDefault="00007ED0" w:rsidP="00B47D4A">
      <w:pPr>
        <w:spacing w:after="0" w:line="240" w:lineRule="auto"/>
        <w:ind w:right="-138"/>
        <w:jc w:val="center"/>
        <w:rPr>
          <w:rFonts w:ascii="Times New Roman" w:hAnsi="Times New Roman"/>
          <w:sz w:val="24"/>
          <w:szCs w:val="24"/>
        </w:rPr>
      </w:pPr>
    </w:p>
    <w:p w:rsidR="00007ED0" w:rsidRPr="00663C10" w:rsidRDefault="00007ED0" w:rsidP="00B47D4A">
      <w:pPr>
        <w:spacing w:after="0" w:line="240" w:lineRule="auto"/>
        <w:ind w:right="-138" w:firstLine="566"/>
        <w:rPr>
          <w:rFonts w:ascii="Times New Roman" w:hAnsi="Times New Roman"/>
          <w:sz w:val="24"/>
          <w:szCs w:val="24"/>
        </w:rPr>
      </w:pPr>
      <w:r w:rsidRPr="00663C10">
        <w:rPr>
          <w:rFonts w:ascii="Times New Roman" w:hAnsi="Times New Roman"/>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007ED0" w:rsidRPr="00663C10" w:rsidRDefault="00007ED0" w:rsidP="00B47D4A">
      <w:pPr>
        <w:spacing w:after="0" w:line="240" w:lineRule="auto"/>
        <w:ind w:right="-138" w:firstLine="708"/>
        <w:rPr>
          <w:rFonts w:ascii="Times New Roman" w:hAnsi="Times New Roman"/>
          <w:sz w:val="24"/>
          <w:szCs w:val="24"/>
        </w:rPr>
      </w:pPr>
      <w:r w:rsidRPr="00663C10">
        <w:rPr>
          <w:rFonts w:ascii="Times New Roman" w:hAnsi="Times New Roman"/>
          <w:b/>
          <w:sz w:val="24"/>
          <w:szCs w:val="24"/>
        </w:rPr>
        <w:t xml:space="preserve">Обязательная часть </w:t>
      </w:r>
      <w:r w:rsidRPr="00663C10">
        <w:rPr>
          <w:rFonts w:ascii="Times New Roman" w:hAnsi="Times New Roman"/>
          <w:sz w:val="24"/>
          <w:szCs w:val="24"/>
        </w:rPr>
        <w:t xml:space="preserve">учебного плана определяет состав обязательных учебных предметов обязательных предметных областей основного общего образования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  </w:t>
      </w:r>
    </w:p>
    <w:p w:rsidR="00007ED0" w:rsidRPr="00663C10" w:rsidRDefault="00007ED0" w:rsidP="00B47D4A">
      <w:pPr>
        <w:spacing w:after="0" w:line="240" w:lineRule="auto"/>
        <w:ind w:right="-138"/>
        <w:jc w:val="center"/>
        <w:rPr>
          <w:rFonts w:ascii="Times New Roman" w:hAnsi="Times New Roman"/>
          <w:sz w:val="24"/>
          <w:szCs w:val="24"/>
        </w:rPr>
      </w:pPr>
    </w:p>
    <w:p w:rsidR="00007ED0" w:rsidRPr="00663C10" w:rsidRDefault="00007ED0" w:rsidP="00007ED0">
      <w:pPr>
        <w:pStyle w:val="dash041e005f0431005f044b005f0447005f043d005f044b005f0439"/>
        <w:ind w:firstLine="709"/>
        <w:contextualSpacing/>
        <w:jc w:val="both"/>
      </w:pPr>
      <w:r w:rsidRPr="00663C10">
        <w:rPr>
          <w:rStyle w:val="dash041e005f0431005f044b005f0447005f043d005f044b005f0439005f005fchar1char1"/>
        </w:rPr>
        <w:t>В учебный план входят следующие обязательные предметные области и обязательные учебные предметы:</w:t>
      </w:r>
    </w:p>
    <w:p w:rsidR="00007ED0" w:rsidRPr="00663C10" w:rsidRDefault="00007ED0" w:rsidP="00007ED0">
      <w:pPr>
        <w:pStyle w:val="dash041e005f0431005f044b005f0447005f043d005f044b005f0439"/>
        <w:ind w:firstLine="709"/>
        <w:contextualSpacing/>
        <w:jc w:val="both"/>
      </w:pPr>
      <w:r w:rsidRPr="00663C10">
        <w:rPr>
          <w:b/>
        </w:rPr>
        <w:t>Предметная область «Русский язык и литература»</w:t>
      </w:r>
      <w:r w:rsidRPr="00663C10">
        <w:t xml:space="preserve"> представлен учебными предметами </w:t>
      </w:r>
      <w:r w:rsidRPr="00663C10">
        <w:rPr>
          <w:b/>
          <w:i/>
        </w:rPr>
        <w:t xml:space="preserve">«Русский язык» и «Литература».  </w:t>
      </w:r>
      <w:r w:rsidRPr="00663C10">
        <w:t>Русский язык  в</w:t>
      </w:r>
      <w:r w:rsidRPr="00663C10">
        <w:rPr>
          <w:lang w:val="en-US"/>
        </w:rPr>
        <w:t>V</w:t>
      </w:r>
      <w:r w:rsidRPr="00663C10">
        <w:t xml:space="preserve">  классе изучается  в объеме 5 часов  в неделю, в </w:t>
      </w:r>
      <w:r w:rsidRPr="00663C10">
        <w:rPr>
          <w:lang w:val="en-US"/>
        </w:rPr>
        <w:t>VI</w:t>
      </w:r>
      <w:r w:rsidRPr="00663C10">
        <w:t xml:space="preserve"> классе – 6 часов, в </w:t>
      </w:r>
      <w:r w:rsidRPr="00663C10">
        <w:rPr>
          <w:lang w:val="en-US"/>
        </w:rPr>
        <w:t>VII</w:t>
      </w:r>
      <w:r w:rsidRPr="00663C10">
        <w:t xml:space="preserve">классе – 4 часа, в </w:t>
      </w:r>
      <w:r w:rsidRPr="00663C10">
        <w:rPr>
          <w:lang w:val="en-US"/>
        </w:rPr>
        <w:t>VIII</w:t>
      </w:r>
      <w:r w:rsidRPr="00663C10">
        <w:t xml:space="preserve">классе- 3 часа.  </w:t>
      </w:r>
    </w:p>
    <w:p w:rsidR="00007ED0" w:rsidRPr="00663C10" w:rsidRDefault="00007ED0" w:rsidP="00007ED0">
      <w:pPr>
        <w:pStyle w:val="dash041e005f0431005f044b005f0447005f043d005f044b005f0439"/>
        <w:ind w:firstLine="709"/>
        <w:contextualSpacing/>
        <w:jc w:val="both"/>
      </w:pPr>
      <w:r w:rsidRPr="00663C10">
        <w:t xml:space="preserve">Учебный предмет </w:t>
      </w:r>
      <w:r w:rsidRPr="00663C10">
        <w:rPr>
          <w:b/>
          <w:i/>
        </w:rPr>
        <w:t>«Литература»</w:t>
      </w:r>
      <w:r w:rsidRPr="00663C10">
        <w:t xml:space="preserve"> изучается в объеме 3 часов  в неделю в</w:t>
      </w:r>
      <w:r w:rsidRPr="00663C10">
        <w:rPr>
          <w:lang w:val="en-US"/>
        </w:rPr>
        <w:t>V</w:t>
      </w:r>
      <w:r w:rsidRPr="00663C10">
        <w:t xml:space="preserve"> и </w:t>
      </w:r>
      <w:r w:rsidRPr="00663C10">
        <w:rPr>
          <w:lang w:val="en-US"/>
        </w:rPr>
        <w:t>VI</w:t>
      </w:r>
      <w:r w:rsidRPr="00663C10">
        <w:t xml:space="preserve"> классе,  в </w:t>
      </w:r>
      <w:r w:rsidRPr="00663C10">
        <w:rPr>
          <w:lang w:val="en-US"/>
        </w:rPr>
        <w:t>VII</w:t>
      </w:r>
      <w:r w:rsidRPr="00663C10">
        <w:t xml:space="preserve">классе – 2 часа, в </w:t>
      </w:r>
      <w:r w:rsidRPr="00663C10">
        <w:rPr>
          <w:lang w:val="en-US"/>
        </w:rPr>
        <w:t>VIII</w:t>
      </w:r>
      <w:r w:rsidRPr="00663C10">
        <w:t xml:space="preserve">классе- 3 часа. </w:t>
      </w:r>
    </w:p>
    <w:p w:rsidR="00007ED0" w:rsidRPr="00663C10" w:rsidRDefault="00007ED0" w:rsidP="00007ED0">
      <w:pPr>
        <w:pStyle w:val="dash041e005f0431005f044b005f0447005f043d005f044b005f0439"/>
        <w:ind w:firstLine="709"/>
        <w:contextualSpacing/>
        <w:jc w:val="both"/>
        <w:rPr>
          <w:rStyle w:val="dash041e005f0431005f044b005f0447005f043d005f044b005f0439005f005fchar1char1"/>
          <w:b/>
        </w:rPr>
      </w:pPr>
      <w:r w:rsidRPr="00663C10">
        <w:rPr>
          <w:b/>
        </w:rPr>
        <w:t>Предметная область «Родной  язык и родная литература»</w:t>
      </w:r>
      <w:r w:rsidRPr="00663C10">
        <w:t xml:space="preserve">представлен учебными предметами </w:t>
      </w:r>
      <w:r w:rsidRPr="00663C10">
        <w:rPr>
          <w:b/>
          <w:i/>
        </w:rPr>
        <w:t>«Родной язык» и «Родная литература».</w:t>
      </w:r>
      <w:r w:rsidRPr="00663C10">
        <w:t xml:space="preserve"> В соответствии с  заявлением </w:t>
      </w:r>
      <w:r w:rsidRPr="00663C10">
        <w:rPr>
          <w:bCs/>
          <w:iCs/>
        </w:rPr>
        <w:t>родителей (законных представителей) родным языком является русский язык, поэтому на изучение данных предметов часы не выделены.</w:t>
      </w:r>
    </w:p>
    <w:p w:rsidR="00007ED0" w:rsidRPr="00663C10" w:rsidRDefault="00007ED0" w:rsidP="00007ED0">
      <w:pPr>
        <w:pStyle w:val="dash041e005f0431005f044b005f0447005f043d005f044b005f0439"/>
        <w:ind w:firstLine="709"/>
        <w:contextualSpacing/>
        <w:jc w:val="both"/>
        <w:rPr>
          <w:rStyle w:val="dash041e005f0431005f044b005f0447005f043d005f044b005f0439005f005fchar1char1"/>
          <w:b/>
        </w:rPr>
      </w:pPr>
    </w:p>
    <w:p w:rsidR="00007ED0" w:rsidRPr="00663C10" w:rsidRDefault="00007ED0" w:rsidP="00007ED0">
      <w:pPr>
        <w:pStyle w:val="dash041e005f0431005f044b005f0447005f043d005f044b005f0439"/>
        <w:ind w:firstLine="709"/>
        <w:contextualSpacing/>
        <w:jc w:val="both"/>
        <w:rPr>
          <w:b/>
        </w:rPr>
      </w:pPr>
      <w:r w:rsidRPr="00663C10">
        <w:rPr>
          <w:rStyle w:val="dash041e005f0431005f044b005f0447005f043d005f044b005f0439005f005fchar1char1"/>
          <w:b/>
        </w:rPr>
        <w:t xml:space="preserve">Иностранный язык. </w:t>
      </w:r>
      <w:r w:rsidRPr="00663C10">
        <w:rPr>
          <w:b/>
          <w:bCs/>
        </w:rPr>
        <w:t>Второй иностранный язык.</w:t>
      </w:r>
    </w:p>
    <w:p w:rsidR="00007ED0" w:rsidRPr="00663C10" w:rsidRDefault="00007ED0" w:rsidP="00007ED0">
      <w:pPr>
        <w:pStyle w:val="dash041e005f0431005f044b005f0447005f043d005f044b005f0439"/>
        <w:ind w:firstLine="709"/>
        <w:contextualSpacing/>
        <w:jc w:val="both"/>
        <w:rPr>
          <w:b/>
        </w:rPr>
      </w:pPr>
      <w:r w:rsidRPr="00663C10">
        <w:lastRenderedPageBreak/>
        <w:t xml:space="preserve">Учебный предмет </w:t>
      </w:r>
      <w:r w:rsidRPr="00663C10">
        <w:rPr>
          <w:b/>
          <w:i/>
        </w:rPr>
        <w:t>«Иностранный язык (английский)»</w:t>
      </w:r>
      <w:r w:rsidRPr="00663C10">
        <w:t xml:space="preserve"> изучается в объеме 3 часов  в неделю в</w:t>
      </w:r>
      <w:r w:rsidRPr="00663C10">
        <w:rPr>
          <w:lang w:val="en-US"/>
        </w:rPr>
        <w:t>V</w:t>
      </w:r>
      <w:r w:rsidRPr="00663C10">
        <w:t xml:space="preserve"> , </w:t>
      </w:r>
      <w:r w:rsidRPr="00663C10">
        <w:rPr>
          <w:lang w:val="en-US"/>
        </w:rPr>
        <w:t>VI</w:t>
      </w:r>
      <w:r w:rsidRPr="00663C10">
        <w:t xml:space="preserve"> ,   </w:t>
      </w:r>
      <w:r w:rsidRPr="00663C10">
        <w:rPr>
          <w:lang w:val="en-US"/>
        </w:rPr>
        <w:t>VII</w:t>
      </w:r>
      <w:r w:rsidRPr="00663C10">
        <w:t xml:space="preserve"> и </w:t>
      </w:r>
      <w:r w:rsidRPr="00663C10">
        <w:rPr>
          <w:lang w:val="en-US"/>
        </w:rPr>
        <w:t>VIII</w:t>
      </w:r>
      <w:r w:rsidRPr="00663C10">
        <w:t xml:space="preserve"> классе.  Учебный предмет </w:t>
      </w:r>
      <w:r w:rsidRPr="00663C10">
        <w:rPr>
          <w:b/>
          <w:i/>
        </w:rPr>
        <w:t>«Второй иностранный язык (немецкий)»</w:t>
      </w:r>
      <w:r w:rsidRPr="00663C10">
        <w:t xml:space="preserve"> изучается в объеме 1 часа  в неделю в </w:t>
      </w:r>
      <w:r w:rsidRPr="00663C10">
        <w:rPr>
          <w:lang w:val="en-US"/>
        </w:rPr>
        <w:t>V</w:t>
      </w:r>
      <w:r w:rsidRPr="00663C10">
        <w:t xml:space="preserve"> классе.</w:t>
      </w:r>
    </w:p>
    <w:p w:rsidR="00007ED0" w:rsidRPr="00663C10" w:rsidRDefault="00007ED0" w:rsidP="00007ED0">
      <w:pPr>
        <w:pStyle w:val="dash0410043104370430044600200441043f04380441043a0430"/>
        <w:ind w:left="0"/>
        <w:contextualSpacing/>
        <w:rPr>
          <w:b/>
        </w:rPr>
      </w:pPr>
      <w:r w:rsidRPr="00663C10">
        <w:rPr>
          <w:b/>
        </w:rPr>
        <w:t>Математика и информатика.</w:t>
      </w:r>
    </w:p>
    <w:p w:rsidR="00007ED0" w:rsidRPr="00663C10" w:rsidRDefault="00007ED0" w:rsidP="009337F5">
      <w:pPr>
        <w:pStyle w:val="dash0410043104370430044600200441043f04380441043a0430"/>
        <w:ind w:left="0"/>
        <w:contextualSpacing/>
      </w:pPr>
      <w:r w:rsidRPr="00663C10">
        <w:t xml:space="preserve">Учебный предмет </w:t>
      </w:r>
      <w:r w:rsidRPr="00663C10">
        <w:rPr>
          <w:b/>
          <w:i/>
        </w:rPr>
        <w:t>«Математика»</w:t>
      </w:r>
      <w:r w:rsidRPr="00663C10">
        <w:t xml:space="preserve"> в</w:t>
      </w:r>
      <w:r w:rsidRPr="00663C10">
        <w:rPr>
          <w:lang w:val="en-US"/>
        </w:rPr>
        <w:t>V</w:t>
      </w:r>
      <w:r w:rsidRPr="00663C10">
        <w:t xml:space="preserve"> , </w:t>
      </w:r>
      <w:r w:rsidRPr="00663C10">
        <w:rPr>
          <w:lang w:val="en-US"/>
        </w:rPr>
        <w:t>VI</w:t>
      </w:r>
      <w:r w:rsidRPr="00663C10">
        <w:t xml:space="preserve">изучается в объеме 5 часов  в неделю. Учебный предмет </w:t>
      </w:r>
      <w:r w:rsidRPr="00663C10">
        <w:rPr>
          <w:b/>
          <w:i/>
        </w:rPr>
        <w:t>«Математика (включая алгебру и геометрию)»</w:t>
      </w:r>
      <w:r w:rsidRPr="00663C10">
        <w:t xml:space="preserve"> в </w:t>
      </w:r>
      <w:r w:rsidRPr="00663C10">
        <w:rPr>
          <w:lang w:val="en-US"/>
        </w:rPr>
        <w:t>VII</w:t>
      </w:r>
      <w:r w:rsidRPr="00663C10">
        <w:t xml:space="preserve"> изучается в объеме 5 часов  в неделю, </w:t>
      </w:r>
      <w:r w:rsidRPr="00663C10">
        <w:rPr>
          <w:lang w:val="en-US"/>
        </w:rPr>
        <w:t>VIII</w:t>
      </w:r>
      <w:r w:rsidRPr="00663C10">
        <w:t xml:space="preserve">классе – 6 часов в неделю (1 час за счет части формируемой участниками образовательных отношений). </w:t>
      </w:r>
    </w:p>
    <w:p w:rsidR="00007ED0" w:rsidRPr="00663C10" w:rsidRDefault="00007ED0" w:rsidP="009337F5">
      <w:pPr>
        <w:pStyle w:val="dash0410043104370430044600200441043f04380441043a0430"/>
        <w:ind w:left="0"/>
        <w:contextualSpacing/>
        <w:rPr>
          <w:b/>
        </w:rPr>
      </w:pPr>
      <w:r w:rsidRPr="00663C10">
        <w:t>Учебный предмет</w:t>
      </w:r>
      <w:r w:rsidRPr="00663C10">
        <w:rPr>
          <w:b/>
        </w:rPr>
        <w:t xml:space="preserve">«Информатика» </w:t>
      </w:r>
      <w:r w:rsidRPr="00663C10">
        <w:t xml:space="preserve">в </w:t>
      </w:r>
      <w:r w:rsidRPr="00663C10">
        <w:rPr>
          <w:lang w:val="en-US"/>
        </w:rPr>
        <w:t>VII</w:t>
      </w:r>
      <w:r w:rsidRPr="00663C10">
        <w:t xml:space="preserve">и </w:t>
      </w:r>
      <w:r w:rsidRPr="00663C10">
        <w:rPr>
          <w:lang w:val="en-US"/>
        </w:rPr>
        <w:t>VIII</w:t>
      </w:r>
      <w:r w:rsidRPr="00663C10">
        <w:t xml:space="preserve"> классе изучается в объеме 1 часа.</w:t>
      </w:r>
    </w:p>
    <w:p w:rsidR="00007ED0" w:rsidRPr="00663C10" w:rsidRDefault="00007ED0" w:rsidP="009337F5">
      <w:pPr>
        <w:pStyle w:val="dash0410043104370430044600200441043f04380441043a0430"/>
        <w:ind w:left="0" w:firstLine="0"/>
        <w:contextualSpacing/>
        <w:rPr>
          <w:b/>
        </w:rPr>
      </w:pPr>
      <w:r w:rsidRPr="00663C10">
        <w:rPr>
          <w:b/>
        </w:rPr>
        <w:t>Общественно – научные предметы.</w:t>
      </w:r>
    </w:p>
    <w:p w:rsidR="00007ED0" w:rsidRPr="00663C10" w:rsidRDefault="00007ED0" w:rsidP="009337F5">
      <w:pPr>
        <w:pStyle w:val="dash0410043104370430044600200441043f04380441043a0430"/>
        <w:ind w:left="0"/>
        <w:contextualSpacing/>
      </w:pPr>
      <w:r w:rsidRPr="00663C10">
        <w:t xml:space="preserve">Учебный предмет </w:t>
      </w:r>
      <w:r w:rsidRPr="00663C10">
        <w:rPr>
          <w:b/>
          <w:i/>
        </w:rPr>
        <w:t>«</w:t>
      </w:r>
      <w:r w:rsidRPr="00663C10">
        <w:rPr>
          <w:b/>
          <w:bCs/>
          <w:i/>
        </w:rPr>
        <w:t>История России. Всеобщая история»</w:t>
      </w:r>
      <w:r w:rsidRPr="00663C10">
        <w:t xml:space="preserve"> в</w:t>
      </w:r>
      <w:r w:rsidRPr="00663C10">
        <w:rPr>
          <w:lang w:val="en-US"/>
        </w:rPr>
        <w:t>V</w:t>
      </w:r>
      <w:r w:rsidRPr="00663C10">
        <w:t xml:space="preserve">, </w:t>
      </w:r>
      <w:r w:rsidRPr="00663C10">
        <w:rPr>
          <w:lang w:val="en-US"/>
        </w:rPr>
        <w:t>VIVII</w:t>
      </w:r>
      <w:r w:rsidRPr="00663C10">
        <w:t xml:space="preserve">и </w:t>
      </w:r>
      <w:r w:rsidRPr="00663C10">
        <w:rPr>
          <w:lang w:val="en-US"/>
        </w:rPr>
        <w:t>VIII</w:t>
      </w:r>
      <w:r w:rsidRPr="00663C10">
        <w:t xml:space="preserve"> классе изучается в объеме 2 часов  в неделю. </w:t>
      </w:r>
    </w:p>
    <w:p w:rsidR="00007ED0" w:rsidRPr="00663C10" w:rsidRDefault="00007ED0" w:rsidP="009337F5">
      <w:pPr>
        <w:pStyle w:val="dash0410043104370430044600200441043f04380441043a0430"/>
        <w:ind w:left="0"/>
        <w:contextualSpacing/>
      </w:pPr>
      <w:r w:rsidRPr="00663C10">
        <w:t xml:space="preserve">Учебный предмет </w:t>
      </w:r>
      <w:r w:rsidRPr="00663C10">
        <w:rPr>
          <w:b/>
          <w:i/>
        </w:rPr>
        <w:t>«Обществознание»</w:t>
      </w:r>
      <w:r w:rsidRPr="00663C10">
        <w:t xml:space="preserve">   в  объеме  1 часа  в неделю  в </w:t>
      </w:r>
      <w:r w:rsidRPr="00663C10">
        <w:rPr>
          <w:lang w:val="en-US"/>
        </w:rPr>
        <w:t>V</w:t>
      </w:r>
      <w:r w:rsidRPr="00663C10">
        <w:t xml:space="preserve"> (за счет части формируемой участниками образовательных отношений), </w:t>
      </w:r>
      <w:r w:rsidRPr="00663C10">
        <w:rPr>
          <w:lang w:val="en-US"/>
        </w:rPr>
        <w:t>VI</w:t>
      </w:r>
      <w:r w:rsidRPr="00663C10">
        <w:t xml:space="preserve">, </w:t>
      </w:r>
      <w:r w:rsidRPr="00663C10">
        <w:rPr>
          <w:lang w:val="en-US"/>
        </w:rPr>
        <w:t>VII</w:t>
      </w:r>
      <w:r w:rsidRPr="00663C10">
        <w:t xml:space="preserve">и </w:t>
      </w:r>
      <w:r w:rsidRPr="00663C10">
        <w:rPr>
          <w:lang w:val="en-US"/>
        </w:rPr>
        <w:t>VIII</w:t>
      </w:r>
      <w:r w:rsidRPr="00663C10">
        <w:t xml:space="preserve"> классе. </w:t>
      </w:r>
    </w:p>
    <w:p w:rsidR="00007ED0" w:rsidRPr="00663C10" w:rsidRDefault="00007ED0" w:rsidP="009337F5">
      <w:pPr>
        <w:pStyle w:val="dash0410043104370430044600200441043f04380441043a0430"/>
        <w:ind w:left="0"/>
        <w:contextualSpacing/>
      </w:pPr>
    </w:p>
    <w:p w:rsidR="00007ED0" w:rsidRPr="00663C10" w:rsidRDefault="00007ED0" w:rsidP="009337F5">
      <w:pPr>
        <w:pStyle w:val="dash0410043104370430044600200441043f04380441043a0430"/>
        <w:ind w:left="0"/>
        <w:contextualSpacing/>
      </w:pPr>
      <w:r w:rsidRPr="00663C10">
        <w:t xml:space="preserve">Учебный предмет </w:t>
      </w:r>
      <w:r w:rsidRPr="00663C10">
        <w:rPr>
          <w:b/>
          <w:i/>
        </w:rPr>
        <w:t>«География»</w:t>
      </w:r>
      <w:r w:rsidRPr="00663C10">
        <w:t xml:space="preserve"> в </w:t>
      </w:r>
      <w:r w:rsidRPr="00663C10">
        <w:rPr>
          <w:lang w:val="en-US"/>
        </w:rPr>
        <w:t>V</w:t>
      </w:r>
      <w:r w:rsidRPr="00663C10">
        <w:t xml:space="preserve">и </w:t>
      </w:r>
      <w:r w:rsidRPr="00663C10">
        <w:rPr>
          <w:lang w:val="en-US"/>
        </w:rPr>
        <w:t>VI</w:t>
      </w:r>
      <w:r w:rsidRPr="00663C10">
        <w:t xml:space="preserve"> классе изучается в объеме 1 часа  в неделю, в </w:t>
      </w:r>
      <w:r w:rsidRPr="00663C10">
        <w:rPr>
          <w:lang w:val="en-US"/>
        </w:rPr>
        <w:t>VII</w:t>
      </w:r>
      <w:r w:rsidRPr="00663C10">
        <w:t xml:space="preserve"> и </w:t>
      </w:r>
      <w:r w:rsidRPr="00663C10">
        <w:rPr>
          <w:lang w:val="en-US"/>
        </w:rPr>
        <w:t>VIII</w:t>
      </w:r>
      <w:r w:rsidRPr="00663C10">
        <w:t>классе – в объеме 2 часов в неделю.</w:t>
      </w:r>
    </w:p>
    <w:p w:rsidR="00007ED0" w:rsidRPr="00663C10" w:rsidRDefault="00007ED0" w:rsidP="009337F5">
      <w:pPr>
        <w:pStyle w:val="dash041e0431044b0447043d044b0439"/>
        <w:ind w:firstLine="700"/>
        <w:contextualSpacing/>
        <w:jc w:val="both"/>
        <w:rPr>
          <w:b/>
        </w:rPr>
      </w:pPr>
      <w:r w:rsidRPr="00663C10">
        <w:rPr>
          <w:b/>
        </w:rPr>
        <w:t>Естественнонаучные предметы.</w:t>
      </w:r>
    </w:p>
    <w:p w:rsidR="00007ED0" w:rsidRPr="00663C10" w:rsidRDefault="00007ED0" w:rsidP="009337F5">
      <w:pPr>
        <w:pStyle w:val="dash041e0431044b0447043d044b0439"/>
        <w:ind w:firstLine="700"/>
        <w:contextualSpacing/>
        <w:jc w:val="both"/>
      </w:pPr>
      <w:r w:rsidRPr="00663C10">
        <w:t xml:space="preserve">Учебный предмет </w:t>
      </w:r>
      <w:r w:rsidRPr="00663C10">
        <w:rPr>
          <w:b/>
          <w:i/>
        </w:rPr>
        <w:t>«Биология»</w:t>
      </w:r>
      <w:r w:rsidRPr="00663C10">
        <w:t xml:space="preserve"> в</w:t>
      </w:r>
      <w:r w:rsidRPr="00663C10">
        <w:rPr>
          <w:lang w:val="en-US"/>
        </w:rPr>
        <w:t>V</w:t>
      </w:r>
      <w:r w:rsidRPr="00663C10">
        <w:t xml:space="preserve">и </w:t>
      </w:r>
      <w:r w:rsidRPr="00663C10">
        <w:rPr>
          <w:lang w:val="en-US"/>
        </w:rPr>
        <w:t>VI</w:t>
      </w:r>
      <w:r w:rsidRPr="00663C10">
        <w:t xml:space="preserve"> классе изучается в объеме 1 часа  в неделю, в </w:t>
      </w:r>
      <w:r w:rsidRPr="00663C10">
        <w:rPr>
          <w:lang w:val="en-US"/>
        </w:rPr>
        <w:t>VII</w:t>
      </w:r>
      <w:r w:rsidRPr="00663C10">
        <w:t xml:space="preserve"> – 2 часа в неделю, 1 час обязательная часть и 1 час за счет части, формируемой участниками образовательных отношений, в </w:t>
      </w:r>
      <w:r w:rsidRPr="00663C10">
        <w:rPr>
          <w:lang w:val="en-US"/>
        </w:rPr>
        <w:t>VIII</w:t>
      </w:r>
      <w:r w:rsidRPr="00663C10">
        <w:t xml:space="preserve"> классе – 2 часа.</w:t>
      </w:r>
    </w:p>
    <w:p w:rsidR="00007ED0" w:rsidRPr="00663C10" w:rsidRDefault="00007ED0" w:rsidP="009337F5">
      <w:pPr>
        <w:pStyle w:val="dash0410043104370430044600200441043f04380441043a0430"/>
        <w:ind w:left="0" w:firstLine="0"/>
        <w:contextualSpacing/>
      </w:pPr>
      <w:r w:rsidRPr="00663C10">
        <w:t xml:space="preserve">Учебный предмет </w:t>
      </w:r>
      <w:r w:rsidRPr="00663C10">
        <w:rPr>
          <w:b/>
        </w:rPr>
        <w:t>«Физика»</w:t>
      </w:r>
      <w:r w:rsidRPr="00663C10">
        <w:t xml:space="preserve"> в </w:t>
      </w:r>
      <w:r w:rsidRPr="00663C10">
        <w:rPr>
          <w:lang w:val="en-US"/>
        </w:rPr>
        <w:t>VII</w:t>
      </w:r>
      <w:r w:rsidRPr="00663C10">
        <w:t xml:space="preserve"> и </w:t>
      </w:r>
      <w:r w:rsidRPr="00663C10">
        <w:rPr>
          <w:lang w:val="en-US"/>
        </w:rPr>
        <w:t>VIII</w:t>
      </w:r>
      <w:r w:rsidRPr="00663C10">
        <w:t>классе изучается в объеме 2 часов в неделю.</w:t>
      </w:r>
    </w:p>
    <w:p w:rsidR="00007ED0" w:rsidRPr="00663C10" w:rsidRDefault="00007ED0" w:rsidP="009337F5">
      <w:pPr>
        <w:pStyle w:val="dash0410043104370430044600200441043f04380441043a0430"/>
        <w:ind w:left="0"/>
        <w:contextualSpacing/>
      </w:pPr>
      <w:r w:rsidRPr="00663C10">
        <w:t xml:space="preserve">Учебный предмет </w:t>
      </w:r>
      <w:r w:rsidRPr="00663C10">
        <w:rPr>
          <w:b/>
        </w:rPr>
        <w:t xml:space="preserve">«Химия» в </w:t>
      </w:r>
      <w:r w:rsidRPr="00663C10">
        <w:rPr>
          <w:lang w:val="en-US"/>
        </w:rPr>
        <w:t>VIII</w:t>
      </w:r>
      <w:r w:rsidRPr="00663C10">
        <w:t xml:space="preserve"> классе в объеме 2 часов в неделю.</w:t>
      </w:r>
    </w:p>
    <w:p w:rsidR="00007ED0" w:rsidRPr="00663C10" w:rsidRDefault="00007ED0" w:rsidP="009337F5">
      <w:pPr>
        <w:pStyle w:val="dash041e0431044b0447043d044b0439"/>
        <w:contextualSpacing/>
        <w:jc w:val="both"/>
        <w:rPr>
          <w:b/>
        </w:rPr>
      </w:pPr>
      <w:r w:rsidRPr="00663C10">
        <w:rPr>
          <w:b/>
        </w:rPr>
        <w:t>Искусство.</w:t>
      </w:r>
    </w:p>
    <w:p w:rsidR="00007ED0" w:rsidRPr="00663C10" w:rsidRDefault="00007ED0" w:rsidP="009337F5">
      <w:pPr>
        <w:pStyle w:val="dash041e0431044b0447043d044b0439"/>
        <w:ind w:firstLine="700"/>
        <w:contextualSpacing/>
        <w:jc w:val="both"/>
      </w:pPr>
      <w:r w:rsidRPr="00663C10">
        <w:t xml:space="preserve">Учебный предмет </w:t>
      </w:r>
      <w:r w:rsidRPr="00663C10">
        <w:rPr>
          <w:b/>
          <w:i/>
        </w:rPr>
        <w:t>«Музыка»</w:t>
      </w:r>
      <w:r w:rsidRPr="00663C10">
        <w:t xml:space="preserve"> в</w:t>
      </w:r>
      <w:r w:rsidRPr="00663C10">
        <w:rPr>
          <w:lang w:val="en-US"/>
        </w:rPr>
        <w:t>V</w:t>
      </w:r>
      <w:r w:rsidRPr="00663C10">
        <w:t xml:space="preserve">, </w:t>
      </w:r>
      <w:r w:rsidRPr="00663C10">
        <w:rPr>
          <w:lang w:val="en-US"/>
        </w:rPr>
        <w:t>VI</w:t>
      </w:r>
      <w:r w:rsidRPr="00663C10">
        <w:t xml:space="preserve">и </w:t>
      </w:r>
      <w:r w:rsidRPr="00663C10">
        <w:rPr>
          <w:lang w:val="en-US"/>
        </w:rPr>
        <w:t>VII</w:t>
      </w:r>
      <w:r w:rsidRPr="00663C10">
        <w:t xml:space="preserve">классе изучается в объеме 1 часа  в неделю. </w:t>
      </w:r>
    </w:p>
    <w:p w:rsidR="00007ED0" w:rsidRPr="00663C10" w:rsidRDefault="00007ED0" w:rsidP="009337F5">
      <w:pPr>
        <w:pStyle w:val="dash041e0431044b0447043d044b0439"/>
        <w:ind w:firstLine="700"/>
        <w:contextualSpacing/>
        <w:jc w:val="both"/>
      </w:pPr>
      <w:r w:rsidRPr="00663C10">
        <w:t xml:space="preserve">Учебный предмет </w:t>
      </w:r>
      <w:r w:rsidRPr="00663C10">
        <w:rPr>
          <w:b/>
          <w:i/>
        </w:rPr>
        <w:t>«Изобразительное искусство»</w:t>
      </w:r>
      <w:r w:rsidRPr="00663C10">
        <w:t xml:space="preserve"> в</w:t>
      </w:r>
      <w:r w:rsidRPr="00663C10">
        <w:rPr>
          <w:lang w:val="en-US"/>
        </w:rPr>
        <w:t>V</w:t>
      </w:r>
      <w:r w:rsidRPr="00663C10">
        <w:t xml:space="preserve">, </w:t>
      </w:r>
      <w:r w:rsidRPr="00663C10">
        <w:rPr>
          <w:lang w:val="en-US"/>
        </w:rPr>
        <w:t>VI</w:t>
      </w:r>
      <w:r w:rsidRPr="00663C10">
        <w:t xml:space="preserve">, </w:t>
      </w:r>
      <w:r w:rsidRPr="00663C10">
        <w:rPr>
          <w:lang w:val="en-US"/>
        </w:rPr>
        <w:t>VII</w:t>
      </w:r>
      <w:r w:rsidRPr="00663C10">
        <w:t xml:space="preserve">и </w:t>
      </w:r>
      <w:r w:rsidRPr="00663C10">
        <w:rPr>
          <w:lang w:val="en-US"/>
        </w:rPr>
        <w:t>VIII</w:t>
      </w:r>
      <w:r w:rsidRPr="00663C10">
        <w:t xml:space="preserve"> классе изучается в объеме 1 часа  в неделю. </w:t>
      </w:r>
    </w:p>
    <w:p w:rsidR="00007ED0" w:rsidRPr="00663C10" w:rsidRDefault="00007ED0" w:rsidP="009337F5">
      <w:pPr>
        <w:pStyle w:val="dash041e0431044b0447043d044b0439"/>
        <w:contextualSpacing/>
        <w:jc w:val="both"/>
        <w:rPr>
          <w:b/>
        </w:rPr>
      </w:pPr>
      <w:r w:rsidRPr="00663C10">
        <w:rPr>
          <w:b/>
        </w:rPr>
        <w:t>Технология.</w:t>
      </w:r>
    </w:p>
    <w:p w:rsidR="00007ED0" w:rsidRPr="00663C10" w:rsidRDefault="00007ED0" w:rsidP="009337F5">
      <w:pPr>
        <w:pStyle w:val="dash041e0431044b0447043d044b0439"/>
        <w:ind w:firstLine="700"/>
        <w:contextualSpacing/>
        <w:jc w:val="both"/>
      </w:pPr>
      <w:r w:rsidRPr="00663C10">
        <w:t xml:space="preserve">Учебный предмет </w:t>
      </w:r>
      <w:r w:rsidRPr="00663C10">
        <w:rPr>
          <w:b/>
          <w:i/>
        </w:rPr>
        <w:t>«Технология»</w:t>
      </w:r>
      <w:r w:rsidRPr="00663C10">
        <w:t xml:space="preserve"> в</w:t>
      </w:r>
      <w:r w:rsidRPr="00663C10">
        <w:rPr>
          <w:lang w:val="en-US"/>
        </w:rPr>
        <w:t>V</w:t>
      </w:r>
      <w:r w:rsidRPr="00663C10">
        <w:t xml:space="preserve">, </w:t>
      </w:r>
      <w:r w:rsidRPr="00663C10">
        <w:rPr>
          <w:lang w:val="en-US"/>
        </w:rPr>
        <w:t>VI</w:t>
      </w:r>
      <w:r w:rsidRPr="00663C10">
        <w:t xml:space="preserve">,   </w:t>
      </w:r>
      <w:r w:rsidRPr="00663C10">
        <w:rPr>
          <w:lang w:val="en-US"/>
        </w:rPr>
        <w:t>VII</w:t>
      </w:r>
      <w:r w:rsidRPr="00663C10">
        <w:t xml:space="preserve">   классе изучается в объеме 2 часов  в неделю, в </w:t>
      </w:r>
      <w:r w:rsidRPr="00663C10">
        <w:rPr>
          <w:lang w:val="en-US"/>
        </w:rPr>
        <w:t>VIII</w:t>
      </w:r>
      <w:r w:rsidRPr="00663C10">
        <w:t xml:space="preserve"> классе – 1 час в неделю.</w:t>
      </w:r>
    </w:p>
    <w:p w:rsidR="00007ED0" w:rsidRPr="00663C10" w:rsidRDefault="00007ED0" w:rsidP="009337F5">
      <w:pPr>
        <w:pStyle w:val="dash041e0431044b0447043d044b0439"/>
        <w:contextualSpacing/>
        <w:jc w:val="both"/>
        <w:rPr>
          <w:bCs/>
          <w:iCs/>
        </w:rPr>
      </w:pPr>
      <w:r w:rsidRPr="00663C10">
        <w:rPr>
          <w:b/>
        </w:rPr>
        <w:t>Физическая культура.</w:t>
      </w:r>
      <w:r w:rsidRPr="00663C10">
        <w:rPr>
          <w:b/>
          <w:bCs/>
          <w:iCs/>
        </w:rPr>
        <w:t>Основы безопасности жизнедеятельности</w:t>
      </w:r>
      <w:r w:rsidRPr="00663C10">
        <w:rPr>
          <w:bCs/>
          <w:iCs/>
        </w:rPr>
        <w:t xml:space="preserve"> .</w:t>
      </w:r>
    </w:p>
    <w:p w:rsidR="00007ED0" w:rsidRPr="00663C10" w:rsidRDefault="00007ED0" w:rsidP="009337F5">
      <w:pPr>
        <w:pStyle w:val="dash041e0431044b0447043d044b0439"/>
        <w:ind w:firstLine="700"/>
        <w:contextualSpacing/>
        <w:jc w:val="both"/>
      </w:pPr>
      <w:r w:rsidRPr="00663C10">
        <w:t xml:space="preserve">Учебный предмет </w:t>
      </w:r>
      <w:r w:rsidRPr="00663C10">
        <w:rPr>
          <w:b/>
          <w:i/>
        </w:rPr>
        <w:t>«Физическая культура»</w:t>
      </w:r>
      <w:r w:rsidR="00AD4143">
        <w:t xml:space="preserve"> </w:t>
      </w:r>
      <w:r w:rsidRPr="00663C10">
        <w:t xml:space="preserve"> изучается в объеме 2 часов  в неделю,  и 1 час з</w:t>
      </w:r>
      <w:r w:rsidR="00AD4143">
        <w:t>а счет внеурочной деятельности.</w:t>
      </w:r>
      <w:r w:rsidRPr="00663C10">
        <w:t xml:space="preserve"> </w:t>
      </w:r>
    </w:p>
    <w:p w:rsidR="00007ED0" w:rsidRPr="00663C10" w:rsidRDefault="00007ED0" w:rsidP="009337F5">
      <w:pPr>
        <w:tabs>
          <w:tab w:val="left" w:pos="4500"/>
          <w:tab w:val="left" w:pos="9180"/>
          <w:tab w:val="left" w:pos="9360"/>
        </w:tabs>
        <w:spacing w:after="0" w:line="240" w:lineRule="auto"/>
        <w:ind w:firstLine="709"/>
        <w:contextualSpacing/>
        <w:rPr>
          <w:rFonts w:ascii="Times New Roman" w:hAnsi="Times New Roman"/>
          <w:sz w:val="24"/>
          <w:szCs w:val="24"/>
        </w:rPr>
      </w:pPr>
      <w:r w:rsidRPr="00663C10">
        <w:rPr>
          <w:rFonts w:ascii="Times New Roman" w:hAnsi="Times New Roman"/>
          <w:bCs/>
          <w:iCs/>
          <w:sz w:val="24"/>
          <w:szCs w:val="24"/>
        </w:rPr>
        <w:t>Учебный предмет</w:t>
      </w:r>
      <w:r w:rsidRPr="00663C10">
        <w:rPr>
          <w:rFonts w:ascii="Times New Roman" w:hAnsi="Times New Roman"/>
          <w:b/>
          <w:bCs/>
          <w:iCs/>
          <w:sz w:val="24"/>
          <w:szCs w:val="24"/>
        </w:rPr>
        <w:t xml:space="preserve"> «</w:t>
      </w:r>
      <w:r w:rsidRPr="00663C10">
        <w:rPr>
          <w:rFonts w:ascii="Times New Roman" w:hAnsi="Times New Roman"/>
          <w:b/>
          <w:bCs/>
          <w:i/>
          <w:iCs/>
          <w:sz w:val="24"/>
          <w:szCs w:val="24"/>
        </w:rPr>
        <w:t>Основы безопасности жизнедеятельности»</w:t>
      </w:r>
      <w:r w:rsidRPr="00663C10">
        <w:rPr>
          <w:rFonts w:ascii="Times New Roman" w:hAnsi="Times New Roman"/>
          <w:bCs/>
          <w:iCs/>
          <w:sz w:val="24"/>
          <w:szCs w:val="24"/>
        </w:rPr>
        <w:t xml:space="preserve"> изучается в </w:t>
      </w:r>
      <w:r w:rsidRPr="00663C10">
        <w:rPr>
          <w:rFonts w:ascii="Times New Roman" w:hAnsi="Times New Roman"/>
          <w:sz w:val="24"/>
          <w:szCs w:val="24"/>
          <w:lang w:val="en-US"/>
        </w:rPr>
        <w:t>VIII</w:t>
      </w:r>
      <w:r w:rsidRPr="00663C10">
        <w:rPr>
          <w:rFonts w:ascii="Times New Roman" w:hAnsi="Times New Roman"/>
          <w:sz w:val="24"/>
          <w:szCs w:val="24"/>
        </w:rPr>
        <w:t xml:space="preserve"> классе – 1 час в неделю.</w:t>
      </w:r>
    </w:p>
    <w:p w:rsidR="00007ED0" w:rsidRPr="00663C10" w:rsidRDefault="00007ED0" w:rsidP="009337F5">
      <w:pPr>
        <w:tabs>
          <w:tab w:val="left" w:pos="4500"/>
          <w:tab w:val="left" w:pos="9180"/>
          <w:tab w:val="left" w:pos="9360"/>
        </w:tabs>
        <w:spacing w:after="0" w:line="240" w:lineRule="auto"/>
        <w:ind w:firstLine="709"/>
        <w:contextualSpacing/>
        <w:rPr>
          <w:rFonts w:ascii="Times New Roman" w:hAnsi="Times New Roman"/>
          <w:bCs/>
          <w:iCs/>
          <w:sz w:val="24"/>
          <w:szCs w:val="24"/>
        </w:rPr>
      </w:pPr>
      <w:r w:rsidRPr="00663C10">
        <w:rPr>
          <w:rFonts w:ascii="Times New Roman" w:hAnsi="Times New Roman"/>
          <w:b/>
          <w:sz w:val="24"/>
          <w:szCs w:val="24"/>
        </w:rPr>
        <w:t>Основы духовно – нравственной культуры народов России.</w:t>
      </w:r>
      <w:r w:rsidRPr="00663C10">
        <w:rPr>
          <w:rFonts w:ascii="Times New Roman" w:hAnsi="Times New Roman"/>
          <w:sz w:val="24"/>
          <w:szCs w:val="24"/>
        </w:rPr>
        <w:t xml:space="preserve"> Учебный предмет </w:t>
      </w:r>
      <w:r w:rsidRPr="00663C10">
        <w:rPr>
          <w:rFonts w:ascii="Times New Roman" w:hAnsi="Times New Roman"/>
          <w:b/>
          <w:sz w:val="24"/>
          <w:szCs w:val="24"/>
        </w:rPr>
        <w:t>«Основы духовно – нравственной культуры народов России»</w:t>
      </w:r>
      <w:r w:rsidRPr="00663C10">
        <w:rPr>
          <w:rFonts w:ascii="Times New Roman" w:hAnsi="Times New Roman"/>
          <w:sz w:val="24"/>
          <w:szCs w:val="24"/>
        </w:rPr>
        <w:t xml:space="preserve"> изучается в объеме 1 часа  в неделю в </w:t>
      </w:r>
      <w:r w:rsidRPr="00663C10">
        <w:rPr>
          <w:rFonts w:ascii="Times New Roman" w:hAnsi="Times New Roman"/>
          <w:sz w:val="24"/>
          <w:szCs w:val="24"/>
          <w:lang w:val="en-US"/>
        </w:rPr>
        <w:t>V</w:t>
      </w:r>
      <w:r w:rsidRPr="00663C10">
        <w:rPr>
          <w:rFonts w:ascii="Times New Roman" w:hAnsi="Times New Roman"/>
          <w:sz w:val="24"/>
          <w:szCs w:val="24"/>
        </w:rPr>
        <w:t xml:space="preserve"> классе</w:t>
      </w:r>
      <w:r w:rsidRPr="00663C10">
        <w:rPr>
          <w:rFonts w:ascii="Times New Roman" w:hAnsi="Times New Roman"/>
          <w:bCs/>
          <w:iCs/>
          <w:sz w:val="24"/>
          <w:szCs w:val="24"/>
        </w:rPr>
        <w:t>(Письмо Минобрнауки РФ № 08-761 от 25.05.2015 г «Об изучении предметных областей «ОРКСЭ» и «ОДНКНР») предмет входит в обязательную часть учебного плана.</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sz w:val="24"/>
          <w:szCs w:val="24"/>
        </w:rPr>
      </w:pPr>
      <w:r w:rsidRPr="00663C10">
        <w:rPr>
          <w:rFonts w:ascii="Times New Roman" w:hAnsi="Times New Roman"/>
          <w:b/>
          <w:sz w:val="24"/>
          <w:szCs w:val="24"/>
        </w:rPr>
        <w:t>Часть учебного плана, формируемая участниками образовательных отношений,</w:t>
      </w:r>
      <w:r w:rsidRPr="00663C10">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sz w:val="24"/>
          <w:szCs w:val="24"/>
        </w:rPr>
      </w:pPr>
      <w:r w:rsidRPr="00663C10">
        <w:rPr>
          <w:rFonts w:ascii="Times New Roman" w:hAnsi="Times New Roman"/>
          <w:sz w:val="24"/>
          <w:szCs w:val="24"/>
        </w:rPr>
        <w:t>Время, отводимое на данную часть учебного плана использовано:</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bCs/>
          <w:iCs/>
          <w:sz w:val="24"/>
          <w:szCs w:val="24"/>
        </w:rPr>
      </w:pPr>
      <w:r w:rsidRPr="00663C10">
        <w:rPr>
          <w:rFonts w:ascii="Times New Roman" w:hAnsi="Times New Roman"/>
          <w:sz w:val="24"/>
          <w:szCs w:val="24"/>
        </w:rPr>
        <w:t xml:space="preserve">- на увеличение учебных часов, предусмотренных на изучение отдельных предметов обязательной части и по запросам </w:t>
      </w:r>
      <w:r w:rsidRPr="00663C10">
        <w:rPr>
          <w:rFonts w:ascii="Times New Roman" w:hAnsi="Times New Roman"/>
          <w:bCs/>
          <w:iCs/>
          <w:sz w:val="24"/>
          <w:szCs w:val="24"/>
        </w:rPr>
        <w:t>родителей (законных представителей).</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b/>
          <w:sz w:val="24"/>
          <w:szCs w:val="24"/>
        </w:rPr>
      </w:pPr>
      <w:r w:rsidRPr="00663C10">
        <w:rPr>
          <w:rFonts w:ascii="Times New Roman" w:hAnsi="Times New Roman"/>
          <w:sz w:val="24"/>
          <w:szCs w:val="24"/>
        </w:rPr>
        <w:t xml:space="preserve">Учебный предмет </w:t>
      </w:r>
      <w:r w:rsidRPr="00663C10">
        <w:rPr>
          <w:rFonts w:ascii="Times New Roman" w:hAnsi="Times New Roman"/>
          <w:b/>
          <w:i/>
          <w:sz w:val="24"/>
          <w:szCs w:val="24"/>
        </w:rPr>
        <w:t>«Второй иностранный язык(немецкий)»</w:t>
      </w:r>
      <w:r w:rsidRPr="00663C10">
        <w:rPr>
          <w:rFonts w:ascii="Times New Roman" w:hAnsi="Times New Roman"/>
          <w:sz w:val="24"/>
          <w:szCs w:val="24"/>
        </w:rPr>
        <w:t xml:space="preserve"> изучается в объеме 1 часа  в неделю в </w:t>
      </w:r>
      <w:r w:rsidRPr="00663C10">
        <w:rPr>
          <w:rFonts w:ascii="Times New Roman" w:hAnsi="Times New Roman"/>
          <w:sz w:val="24"/>
          <w:szCs w:val="24"/>
          <w:lang w:val="en-US"/>
        </w:rPr>
        <w:t>V</w:t>
      </w:r>
      <w:r w:rsidRPr="00663C10">
        <w:rPr>
          <w:rFonts w:ascii="Times New Roman" w:hAnsi="Times New Roman"/>
          <w:sz w:val="24"/>
          <w:szCs w:val="24"/>
        </w:rPr>
        <w:t xml:space="preserve">   классе.</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sz w:val="24"/>
          <w:szCs w:val="24"/>
        </w:rPr>
      </w:pPr>
      <w:r w:rsidRPr="00663C10">
        <w:rPr>
          <w:rFonts w:ascii="Times New Roman" w:hAnsi="Times New Roman"/>
          <w:sz w:val="24"/>
          <w:szCs w:val="24"/>
        </w:rPr>
        <w:t xml:space="preserve">Учебный предмет </w:t>
      </w:r>
      <w:r w:rsidRPr="00663C10">
        <w:rPr>
          <w:rFonts w:ascii="Times New Roman" w:hAnsi="Times New Roman"/>
          <w:b/>
          <w:i/>
          <w:sz w:val="24"/>
          <w:szCs w:val="24"/>
        </w:rPr>
        <w:t>«Физическая культура»</w:t>
      </w:r>
      <w:r w:rsidRPr="00663C10">
        <w:rPr>
          <w:rFonts w:ascii="Times New Roman" w:hAnsi="Times New Roman"/>
          <w:sz w:val="24"/>
          <w:szCs w:val="24"/>
        </w:rPr>
        <w:t xml:space="preserve"> - 1 час в неделю </w:t>
      </w:r>
      <w:r w:rsidRPr="00663C10">
        <w:rPr>
          <w:rFonts w:ascii="Times New Roman" w:hAnsi="Times New Roman"/>
          <w:sz w:val="24"/>
          <w:szCs w:val="24"/>
          <w:lang w:val="en-US"/>
        </w:rPr>
        <w:t>VI</w:t>
      </w:r>
      <w:r w:rsidRPr="00663C10">
        <w:rPr>
          <w:rFonts w:ascii="Times New Roman" w:hAnsi="Times New Roman"/>
          <w:sz w:val="24"/>
          <w:szCs w:val="24"/>
        </w:rPr>
        <w:t xml:space="preserve"> и </w:t>
      </w:r>
      <w:r w:rsidRPr="00663C10">
        <w:rPr>
          <w:rFonts w:ascii="Times New Roman" w:hAnsi="Times New Roman"/>
          <w:sz w:val="24"/>
          <w:szCs w:val="24"/>
          <w:lang w:val="en-US"/>
        </w:rPr>
        <w:t>VII</w:t>
      </w:r>
      <w:r w:rsidRPr="00663C10">
        <w:rPr>
          <w:rFonts w:ascii="Times New Roman" w:hAnsi="Times New Roman"/>
          <w:sz w:val="24"/>
          <w:szCs w:val="24"/>
        </w:rPr>
        <w:t xml:space="preserve">  классе добавляется для реализации авторской программы  (В.И.Лях) и по запросам </w:t>
      </w:r>
      <w:r w:rsidRPr="00663C10">
        <w:rPr>
          <w:rFonts w:ascii="Times New Roman" w:hAnsi="Times New Roman"/>
          <w:bCs/>
          <w:iCs/>
          <w:sz w:val="24"/>
          <w:szCs w:val="24"/>
        </w:rPr>
        <w:t>родителей (законных представителей)</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sz w:val="24"/>
          <w:szCs w:val="24"/>
        </w:rPr>
      </w:pPr>
      <w:r w:rsidRPr="00663C10">
        <w:rPr>
          <w:rFonts w:ascii="Times New Roman" w:hAnsi="Times New Roman"/>
          <w:sz w:val="24"/>
          <w:szCs w:val="24"/>
        </w:rPr>
        <w:lastRenderedPageBreak/>
        <w:t xml:space="preserve">Учебный предмет </w:t>
      </w:r>
      <w:r w:rsidRPr="00663C10">
        <w:rPr>
          <w:rFonts w:ascii="Times New Roman" w:hAnsi="Times New Roman"/>
          <w:b/>
          <w:i/>
          <w:sz w:val="24"/>
          <w:szCs w:val="24"/>
        </w:rPr>
        <w:t>«Обществознание»</w:t>
      </w:r>
      <w:r w:rsidRPr="00663C10">
        <w:rPr>
          <w:rFonts w:ascii="Times New Roman" w:hAnsi="Times New Roman"/>
          <w:sz w:val="24"/>
          <w:szCs w:val="24"/>
        </w:rPr>
        <w:t xml:space="preserve">   в  объеме  1 часа  в неделю в </w:t>
      </w:r>
      <w:r w:rsidRPr="00663C10">
        <w:rPr>
          <w:rFonts w:ascii="Times New Roman" w:hAnsi="Times New Roman"/>
          <w:sz w:val="24"/>
          <w:szCs w:val="24"/>
          <w:lang w:val="en-US"/>
        </w:rPr>
        <w:t>V</w:t>
      </w:r>
      <w:r w:rsidRPr="00663C10">
        <w:rPr>
          <w:rFonts w:ascii="Times New Roman" w:hAnsi="Times New Roman"/>
          <w:sz w:val="24"/>
          <w:szCs w:val="24"/>
        </w:rPr>
        <w:t xml:space="preserve">  классе за счет части формируемой участниками образовательных отношений для реализации авторского курса с </w:t>
      </w:r>
      <w:r w:rsidRPr="00663C10">
        <w:rPr>
          <w:rFonts w:ascii="Times New Roman" w:hAnsi="Times New Roman"/>
          <w:sz w:val="24"/>
          <w:szCs w:val="24"/>
          <w:lang w:val="en-US"/>
        </w:rPr>
        <w:t>V</w:t>
      </w:r>
      <w:r w:rsidRPr="00663C10">
        <w:rPr>
          <w:rFonts w:ascii="Times New Roman" w:hAnsi="Times New Roman"/>
          <w:sz w:val="24"/>
          <w:szCs w:val="24"/>
        </w:rPr>
        <w:t xml:space="preserve">  по </w:t>
      </w:r>
      <w:r w:rsidRPr="00663C10">
        <w:rPr>
          <w:rFonts w:ascii="Times New Roman" w:hAnsi="Times New Roman"/>
          <w:sz w:val="24"/>
          <w:szCs w:val="24"/>
          <w:lang w:val="en-US"/>
        </w:rPr>
        <w:t>IX</w:t>
      </w:r>
      <w:r w:rsidRPr="00663C10">
        <w:rPr>
          <w:rFonts w:ascii="Times New Roman" w:hAnsi="Times New Roman"/>
          <w:sz w:val="24"/>
          <w:szCs w:val="24"/>
        </w:rPr>
        <w:t xml:space="preserve">класс и по запросам </w:t>
      </w:r>
      <w:r w:rsidRPr="00663C10">
        <w:rPr>
          <w:rFonts w:ascii="Times New Roman" w:hAnsi="Times New Roman"/>
          <w:bCs/>
          <w:iCs/>
          <w:sz w:val="24"/>
          <w:szCs w:val="24"/>
        </w:rPr>
        <w:t>родителей (законных представителей).</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bCs/>
          <w:iCs/>
          <w:sz w:val="24"/>
          <w:szCs w:val="24"/>
        </w:rPr>
      </w:pPr>
      <w:r w:rsidRPr="00663C10">
        <w:rPr>
          <w:rFonts w:ascii="Times New Roman" w:hAnsi="Times New Roman"/>
          <w:bCs/>
          <w:iCs/>
          <w:sz w:val="24"/>
          <w:szCs w:val="24"/>
        </w:rPr>
        <w:t>Учебный предмет</w:t>
      </w:r>
      <w:r w:rsidRPr="00663C10">
        <w:rPr>
          <w:rFonts w:ascii="Times New Roman" w:hAnsi="Times New Roman"/>
          <w:b/>
          <w:bCs/>
          <w:iCs/>
          <w:sz w:val="24"/>
          <w:szCs w:val="24"/>
        </w:rPr>
        <w:t xml:space="preserve"> «</w:t>
      </w:r>
      <w:r w:rsidRPr="00663C10">
        <w:rPr>
          <w:rFonts w:ascii="Times New Roman" w:hAnsi="Times New Roman"/>
          <w:b/>
          <w:bCs/>
          <w:i/>
          <w:iCs/>
          <w:sz w:val="24"/>
          <w:szCs w:val="24"/>
        </w:rPr>
        <w:t>Основы безопасности жизнедеятельности»</w:t>
      </w:r>
      <w:r w:rsidRPr="00663C10">
        <w:rPr>
          <w:rFonts w:ascii="Times New Roman" w:hAnsi="Times New Roman"/>
          <w:bCs/>
          <w:iCs/>
          <w:sz w:val="24"/>
          <w:szCs w:val="24"/>
        </w:rPr>
        <w:t xml:space="preserve"> изучается в </w:t>
      </w:r>
      <w:r w:rsidRPr="00663C10">
        <w:rPr>
          <w:rFonts w:ascii="Times New Roman" w:hAnsi="Times New Roman"/>
          <w:sz w:val="24"/>
          <w:szCs w:val="24"/>
          <w:lang w:val="en-US"/>
        </w:rPr>
        <w:t>VI</w:t>
      </w:r>
      <w:r w:rsidRPr="00663C10">
        <w:rPr>
          <w:rFonts w:ascii="Times New Roman" w:hAnsi="Times New Roman"/>
          <w:sz w:val="24"/>
          <w:szCs w:val="24"/>
        </w:rPr>
        <w:t xml:space="preserve"> и </w:t>
      </w:r>
      <w:r w:rsidRPr="00663C10">
        <w:rPr>
          <w:rFonts w:ascii="Times New Roman" w:hAnsi="Times New Roman"/>
          <w:sz w:val="24"/>
          <w:szCs w:val="24"/>
          <w:lang w:val="en-US"/>
        </w:rPr>
        <w:t>VII</w:t>
      </w:r>
      <w:r w:rsidRPr="00663C10">
        <w:rPr>
          <w:rFonts w:ascii="Times New Roman" w:hAnsi="Times New Roman"/>
          <w:sz w:val="24"/>
          <w:szCs w:val="24"/>
        </w:rPr>
        <w:t xml:space="preserve">  классе    за счет части формируемой участниками образовательных отношений по запросам </w:t>
      </w:r>
      <w:r w:rsidRPr="00663C10">
        <w:rPr>
          <w:rFonts w:ascii="Times New Roman" w:hAnsi="Times New Roman"/>
          <w:bCs/>
          <w:iCs/>
          <w:sz w:val="24"/>
          <w:szCs w:val="24"/>
        </w:rPr>
        <w:t>родителей (законных представителей).</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bCs/>
          <w:iCs/>
          <w:sz w:val="24"/>
          <w:szCs w:val="24"/>
        </w:rPr>
      </w:pPr>
      <w:r w:rsidRPr="00663C10">
        <w:rPr>
          <w:rFonts w:ascii="Times New Roman" w:hAnsi="Times New Roman"/>
          <w:bCs/>
          <w:iCs/>
          <w:sz w:val="24"/>
          <w:szCs w:val="24"/>
        </w:rPr>
        <w:t>Учебный предмет «</w:t>
      </w:r>
      <w:r w:rsidRPr="00663C10">
        <w:rPr>
          <w:rFonts w:ascii="Times New Roman" w:hAnsi="Times New Roman"/>
          <w:b/>
          <w:bCs/>
          <w:iCs/>
          <w:sz w:val="24"/>
          <w:szCs w:val="24"/>
        </w:rPr>
        <w:t>Черчение</w:t>
      </w:r>
      <w:r w:rsidRPr="00663C10">
        <w:rPr>
          <w:rFonts w:ascii="Times New Roman" w:hAnsi="Times New Roman"/>
          <w:bCs/>
          <w:iCs/>
          <w:sz w:val="24"/>
          <w:szCs w:val="24"/>
        </w:rPr>
        <w:t xml:space="preserve">» изучается в </w:t>
      </w:r>
      <w:r w:rsidRPr="00663C10">
        <w:rPr>
          <w:rFonts w:ascii="Times New Roman" w:hAnsi="Times New Roman"/>
          <w:sz w:val="24"/>
          <w:szCs w:val="24"/>
          <w:lang w:val="en-US"/>
        </w:rPr>
        <w:t>VIII</w:t>
      </w:r>
      <w:r w:rsidRPr="00663C10">
        <w:rPr>
          <w:rFonts w:ascii="Times New Roman" w:hAnsi="Times New Roman"/>
          <w:sz w:val="24"/>
          <w:szCs w:val="24"/>
        </w:rPr>
        <w:t xml:space="preserve">  классе </w:t>
      </w:r>
      <w:r w:rsidRPr="00663C10">
        <w:rPr>
          <w:rFonts w:ascii="Times New Roman" w:hAnsi="Times New Roman"/>
          <w:b/>
          <w:i/>
          <w:sz w:val="24"/>
          <w:szCs w:val="24"/>
        </w:rPr>
        <w:t>»</w:t>
      </w:r>
      <w:r w:rsidRPr="00663C10">
        <w:rPr>
          <w:rFonts w:ascii="Times New Roman" w:hAnsi="Times New Roman"/>
          <w:sz w:val="24"/>
          <w:szCs w:val="24"/>
        </w:rPr>
        <w:t xml:space="preserve">   в  объеме  1 часа  в неделю за счет части формируемой участниками образовательных отношений по запросам </w:t>
      </w:r>
      <w:r w:rsidRPr="00663C10">
        <w:rPr>
          <w:rFonts w:ascii="Times New Roman" w:hAnsi="Times New Roman"/>
          <w:bCs/>
          <w:iCs/>
          <w:sz w:val="24"/>
          <w:szCs w:val="24"/>
        </w:rPr>
        <w:t>родителей (законных представителей).</w:t>
      </w:r>
    </w:p>
    <w:p w:rsidR="00007ED0" w:rsidRPr="00663C10" w:rsidRDefault="00007ED0" w:rsidP="00EE4854">
      <w:pPr>
        <w:tabs>
          <w:tab w:val="left" w:pos="4500"/>
          <w:tab w:val="left" w:pos="9180"/>
          <w:tab w:val="left" w:pos="9360"/>
        </w:tabs>
        <w:spacing w:after="0" w:line="240" w:lineRule="auto"/>
        <w:ind w:firstLine="709"/>
        <w:contextualSpacing/>
        <w:rPr>
          <w:rFonts w:ascii="Times New Roman" w:hAnsi="Times New Roman"/>
          <w:sz w:val="24"/>
          <w:szCs w:val="24"/>
        </w:rPr>
      </w:pPr>
      <w:r w:rsidRPr="00663C10">
        <w:rPr>
          <w:rFonts w:ascii="Times New Roman" w:hAnsi="Times New Roman"/>
          <w:sz w:val="24"/>
          <w:szCs w:val="24"/>
        </w:rPr>
        <w:t xml:space="preserve">Учебный план предусматривает работу школы в режиме </w:t>
      </w:r>
      <w:r w:rsidRPr="00663C10">
        <w:rPr>
          <w:rFonts w:ascii="Times New Roman" w:hAnsi="Times New Roman"/>
          <w:b/>
          <w:sz w:val="24"/>
          <w:szCs w:val="24"/>
        </w:rPr>
        <w:t xml:space="preserve">пятидневной рабочей недели. </w:t>
      </w:r>
      <w:r w:rsidRPr="00663C10">
        <w:rPr>
          <w:rFonts w:ascii="Times New Roman" w:hAnsi="Times New Roman"/>
          <w:sz w:val="24"/>
          <w:szCs w:val="24"/>
        </w:rPr>
        <w:t>Продолжительность учебного года на уровне основного  общего образования – 34 недели. Максимальная недельная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 в 5   классе - 29 часов, в  6 классе- 30 часов, в 7 классе – 32 часа, в 8 классе – 33 часа.</w:t>
      </w:r>
    </w:p>
    <w:p w:rsidR="00007ED0" w:rsidRPr="00663C10" w:rsidRDefault="00007ED0" w:rsidP="009337F5">
      <w:pPr>
        <w:spacing w:after="0" w:line="240" w:lineRule="auto"/>
        <w:ind w:right="49"/>
        <w:rPr>
          <w:rFonts w:ascii="Times New Roman" w:hAnsi="Times New Roman"/>
          <w:sz w:val="24"/>
          <w:szCs w:val="24"/>
        </w:rPr>
      </w:pPr>
      <w:r w:rsidRPr="00663C10">
        <w:rPr>
          <w:rFonts w:ascii="Times New Roman" w:hAnsi="Times New Roman"/>
          <w:b/>
          <w:sz w:val="24"/>
          <w:szCs w:val="24"/>
        </w:rPr>
        <w:t xml:space="preserve">Механизм формирования части учебного плана, формируемой участниками образовательных отношений </w:t>
      </w:r>
    </w:p>
    <w:p w:rsidR="00007ED0" w:rsidRPr="00663C10" w:rsidRDefault="00007ED0" w:rsidP="009337F5">
      <w:pPr>
        <w:spacing w:after="0" w:line="240" w:lineRule="auto"/>
        <w:ind w:right="92"/>
        <w:jc w:val="both"/>
        <w:rPr>
          <w:rFonts w:ascii="Times New Roman" w:hAnsi="Times New Roman"/>
          <w:sz w:val="24"/>
          <w:szCs w:val="24"/>
        </w:rPr>
      </w:pPr>
      <w:r w:rsidRPr="00663C10">
        <w:rPr>
          <w:rFonts w:ascii="Times New Roman" w:hAnsi="Times New Roman"/>
          <w:sz w:val="24"/>
          <w:szCs w:val="24"/>
        </w:rPr>
        <w:t xml:space="preserve">В распределении часов части учебного плана, формируемой участниками образовательных отношений, участвуют обучающиеся, педагогические работники, родители (законные представители) обучающихся. </w:t>
      </w:r>
    </w:p>
    <w:p w:rsidR="00007ED0" w:rsidRPr="00663C10" w:rsidRDefault="00007ED0" w:rsidP="009337F5">
      <w:pPr>
        <w:spacing w:after="0" w:line="240" w:lineRule="auto"/>
        <w:ind w:right="92" w:firstLine="850"/>
        <w:jc w:val="both"/>
        <w:rPr>
          <w:rFonts w:ascii="Times New Roman" w:hAnsi="Times New Roman"/>
          <w:sz w:val="24"/>
          <w:szCs w:val="24"/>
        </w:rPr>
      </w:pPr>
      <w:r w:rsidRPr="00663C10">
        <w:rPr>
          <w:rFonts w:ascii="Times New Roman" w:hAnsi="Times New Roman"/>
          <w:sz w:val="24"/>
          <w:szCs w:val="24"/>
        </w:rPr>
        <w:t>Права и обязанности участников образовательного процесса определяются законодательством</w:t>
      </w:r>
      <w:r w:rsidR="00AD4143">
        <w:rPr>
          <w:rFonts w:ascii="Times New Roman" w:hAnsi="Times New Roman"/>
          <w:sz w:val="24"/>
          <w:szCs w:val="24"/>
        </w:rPr>
        <w:t xml:space="preserve"> Российской Федерации, Уставом ОО, </w:t>
      </w:r>
      <w:r w:rsidRPr="00663C10">
        <w:rPr>
          <w:rFonts w:ascii="Times New Roman" w:hAnsi="Times New Roman"/>
          <w:sz w:val="24"/>
          <w:szCs w:val="24"/>
        </w:rPr>
        <w:t xml:space="preserve">Положением о  механизме распределения часов части учебного плана, формируемой участниками образовательных отношений.              С целью формирования части учебного плана, формируемой участниками образовательных отношений, отражающего запросы участников образовательных отношений, ежегодно  проводится анкетирование обучающихся, их родителей для изучения спроса на образовательные услуги в новом учебном году. </w:t>
      </w:r>
    </w:p>
    <w:p w:rsidR="00007ED0" w:rsidRPr="00663C10" w:rsidRDefault="00007ED0" w:rsidP="009337F5">
      <w:pPr>
        <w:spacing w:after="0" w:line="240" w:lineRule="auto"/>
        <w:ind w:left="10"/>
        <w:jc w:val="both"/>
        <w:rPr>
          <w:rFonts w:ascii="Times New Roman" w:hAnsi="Times New Roman"/>
          <w:sz w:val="24"/>
          <w:szCs w:val="24"/>
        </w:rPr>
      </w:pPr>
      <w:r w:rsidRPr="00663C10">
        <w:rPr>
          <w:rFonts w:ascii="Times New Roman" w:hAnsi="Times New Roman"/>
          <w:sz w:val="24"/>
          <w:szCs w:val="24"/>
        </w:rPr>
        <w:t xml:space="preserve">             В целях обеспечения  индивидуальных потребностей и запросов обучающихся, их родителей (законных представителей) часть учебного плана, </w:t>
      </w:r>
      <w:r w:rsidRPr="00663C10">
        <w:rPr>
          <w:rFonts w:ascii="Times New Roman" w:hAnsi="Times New Roman"/>
          <w:sz w:val="24"/>
          <w:szCs w:val="24"/>
        </w:rPr>
        <w:tab/>
        <w:t xml:space="preserve">формируемая </w:t>
      </w:r>
      <w:r w:rsidRPr="00663C10">
        <w:rPr>
          <w:rFonts w:ascii="Times New Roman" w:hAnsi="Times New Roman"/>
          <w:sz w:val="24"/>
          <w:szCs w:val="24"/>
        </w:rPr>
        <w:tab/>
        <w:t xml:space="preserve">участниками </w:t>
      </w:r>
      <w:r w:rsidRPr="00663C10">
        <w:rPr>
          <w:rFonts w:ascii="Times New Roman" w:hAnsi="Times New Roman"/>
          <w:sz w:val="24"/>
          <w:szCs w:val="24"/>
        </w:rPr>
        <w:tab/>
        <w:t xml:space="preserve">образовательных </w:t>
      </w:r>
      <w:r w:rsidRPr="00663C10">
        <w:rPr>
          <w:rFonts w:ascii="Times New Roman" w:hAnsi="Times New Roman"/>
          <w:sz w:val="24"/>
          <w:szCs w:val="24"/>
        </w:rPr>
        <w:tab/>
        <w:t xml:space="preserve">отношений, предусматривает: </w:t>
      </w:r>
    </w:p>
    <w:p w:rsidR="00007ED0" w:rsidRPr="00663C10" w:rsidRDefault="00007ED0" w:rsidP="009337F5">
      <w:pPr>
        <w:spacing w:after="0" w:line="240" w:lineRule="auto"/>
        <w:ind w:left="10" w:right="590"/>
        <w:jc w:val="both"/>
        <w:rPr>
          <w:rFonts w:ascii="Times New Roman" w:hAnsi="Times New Roman"/>
          <w:sz w:val="24"/>
          <w:szCs w:val="24"/>
        </w:rPr>
      </w:pPr>
      <w:r w:rsidRPr="00663C10">
        <w:rPr>
          <w:rFonts w:ascii="Times New Roman" w:hAnsi="Times New Roman"/>
          <w:sz w:val="24"/>
          <w:szCs w:val="24"/>
        </w:rPr>
        <w:t xml:space="preserve">- учебные занятия, обеспечивающие различные интересы обучающихся; </w:t>
      </w:r>
    </w:p>
    <w:p w:rsidR="00007ED0" w:rsidRPr="00663C10" w:rsidRDefault="00007ED0" w:rsidP="009337F5">
      <w:pPr>
        <w:spacing w:after="0" w:line="240" w:lineRule="auto"/>
        <w:ind w:left="10"/>
        <w:jc w:val="both"/>
        <w:rPr>
          <w:rFonts w:ascii="Times New Roman" w:hAnsi="Times New Roman"/>
          <w:sz w:val="24"/>
          <w:szCs w:val="24"/>
        </w:rPr>
      </w:pPr>
      <w:r w:rsidRPr="00663C10">
        <w:rPr>
          <w:rFonts w:ascii="Times New Roman" w:hAnsi="Times New Roman"/>
          <w:sz w:val="24"/>
          <w:szCs w:val="24"/>
        </w:rPr>
        <w:t xml:space="preserve">-учебные занятия, направленные на реализацию региональных особенностей содержания образования; </w:t>
      </w:r>
    </w:p>
    <w:p w:rsidR="00007ED0" w:rsidRPr="00663C10" w:rsidRDefault="00007ED0" w:rsidP="009337F5">
      <w:pPr>
        <w:spacing w:after="0" w:line="240" w:lineRule="auto"/>
        <w:ind w:left="10" w:right="590"/>
        <w:jc w:val="both"/>
        <w:rPr>
          <w:rFonts w:ascii="Times New Roman" w:hAnsi="Times New Roman"/>
          <w:sz w:val="24"/>
          <w:szCs w:val="24"/>
        </w:rPr>
      </w:pPr>
      <w:r w:rsidRPr="00663C10">
        <w:rPr>
          <w:rFonts w:ascii="Times New Roman" w:hAnsi="Times New Roman"/>
          <w:sz w:val="24"/>
          <w:szCs w:val="24"/>
        </w:rPr>
        <w:t xml:space="preserve">-учебные занятия, обеспечивающие выполнение программы.  </w:t>
      </w:r>
    </w:p>
    <w:p w:rsidR="00007ED0" w:rsidRPr="00663C10" w:rsidRDefault="00007ED0" w:rsidP="009337F5">
      <w:pPr>
        <w:spacing w:after="0" w:line="240" w:lineRule="auto"/>
        <w:ind w:left="10" w:right="146"/>
        <w:jc w:val="both"/>
        <w:rPr>
          <w:rFonts w:ascii="Times New Roman" w:hAnsi="Times New Roman"/>
          <w:sz w:val="24"/>
          <w:szCs w:val="24"/>
        </w:rPr>
      </w:pPr>
      <w:r w:rsidRPr="00663C10">
        <w:rPr>
          <w:rFonts w:ascii="Times New Roman" w:hAnsi="Times New Roman"/>
          <w:sz w:val="24"/>
          <w:szCs w:val="24"/>
        </w:rPr>
        <w:t xml:space="preserve">Распределение часов части учебного плана, формируемой участниками образовательных отношений, осуществляется в соответствии с  Положением о формировании части учебного плана, формируемой участниками образовательных отношений.  </w:t>
      </w:r>
    </w:p>
    <w:p w:rsidR="00007ED0" w:rsidRPr="00663C10" w:rsidRDefault="00007ED0" w:rsidP="00EE4854">
      <w:pPr>
        <w:spacing w:after="0" w:line="240" w:lineRule="auto"/>
        <w:ind w:left="631"/>
        <w:jc w:val="center"/>
        <w:rPr>
          <w:rFonts w:ascii="Times New Roman" w:hAnsi="Times New Roman"/>
          <w:sz w:val="24"/>
          <w:szCs w:val="24"/>
        </w:rPr>
      </w:pPr>
    </w:p>
    <w:p w:rsidR="00007ED0" w:rsidRPr="00663C10" w:rsidRDefault="00007ED0" w:rsidP="00EE4854">
      <w:pPr>
        <w:spacing w:after="0" w:line="240" w:lineRule="auto"/>
        <w:ind w:left="2113" w:right="49"/>
        <w:rPr>
          <w:rFonts w:ascii="Times New Roman" w:hAnsi="Times New Roman"/>
          <w:sz w:val="24"/>
          <w:szCs w:val="24"/>
        </w:rPr>
      </w:pPr>
      <w:r w:rsidRPr="00663C10">
        <w:rPr>
          <w:rFonts w:ascii="Times New Roman" w:hAnsi="Times New Roman"/>
          <w:b/>
          <w:sz w:val="24"/>
          <w:szCs w:val="24"/>
        </w:rPr>
        <w:t xml:space="preserve">Учебный план основного общего образования  </w:t>
      </w:r>
    </w:p>
    <w:p w:rsidR="00007ED0" w:rsidRPr="00663C10" w:rsidRDefault="00007ED0" w:rsidP="00EE4854">
      <w:pPr>
        <w:spacing w:after="0" w:line="259" w:lineRule="auto"/>
        <w:ind w:left="775"/>
        <w:jc w:val="center"/>
        <w:rPr>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1"/>
        <w:gridCol w:w="2179"/>
        <w:gridCol w:w="726"/>
        <w:gridCol w:w="733"/>
        <w:gridCol w:w="19"/>
        <w:gridCol w:w="787"/>
        <w:gridCol w:w="877"/>
        <w:gridCol w:w="722"/>
        <w:gridCol w:w="1001"/>
      </w:tblGrid>
      <w:tr w:rsidR="00007ED0" w:rsidRPr="009337F5" w:rsidTr="00007ED0">
        <w:trPr>
          <w:trHeight w:val="545"/>
          <w:jc w:val="center"/>
        </w:trPr>
        <w:tc>
          <w:tcPr>
            <w:tcW w:w="2439" w:type="dxa"/>
            <w:vMerge w:val="restart"/>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Предметные области</w:t>
            </w:r>
          </w:p>
        </w:tc>
        <w:tc>
          <w:tcPr>
            <w:tcW w:w="2200" w:type="dxa"/>
            <w:gridSpan w:val="2"/>
            <w:vMerge w:val="restart"/>
            <w:tcBorders>
              <w:tr2bl w:val="single" w:sz="4" w:space="0" w:color="auto"/>
            </w:tcBorders>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Учебные</w:t>
            </w:r>
          </w:p>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предметы</w:t>
            </w:r>
          </w:p>
          <w:p w:rsidR="00007ED0" w:rsidRPr="009337F5" w:rsidRDefault="00007ED0" w:rsidP="00007ED0">
            <w:pPr>
              <w:spacing w:after="0" w:line="240" w:lineRule="auto"/>
              <w:contextualSpacing/>
              <w:jc w:val="right"/>
              <w:rPr>
                <w:rFonts w:ascii="Times New Roman" w:hAnsi="Times New Roman"/>
                <w:b/>
                <w:bCs/>
              </w:rPr>
            </w:pPr>
            <w:r w:rsidRPr="009337F5">
              <w:rPr>
                <w:rFonts w:ascii="Times New Roman" w:hAnsi="Times New Roman"/>
                <w:b/>
                <w:bCs/>
              </w:rPr>
              <w:t>Классы</w:t>
            </w:r>
          </w:p>
        </w:tc>
        <w:tc>
          <w:tcPr>
            <w:tcW w:w="4865" w:type="dxa"/>
            <w:gridSpan w:val="7"/>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Количество часов в неделю</w:t>
            </w:r>
          </w:p>
        </w:tc>
      </w:tr>
      <w:tr w:rsidR="00007ED0" w:rsidRPr="009337F5" w:rsidTr="00007ED0">
        <w:trPr>
          <w:trHeight w:val="317"/>
          <w:jc w:val="center"/>
        </w:trPr>
        <w:tc>
          <w:tcPr>
            <w:tcW w:w="2439" w:type="dxa"/>
            <w:vMerge/>
          </w:tcPr>
          <w:p w:rsidR="00007ED0" w:rsidRPr="009337F5" w:rsidRDefault="00007ED0" w:rsidP="00007ED0">
            <w:pPr>
              <w:spacing w:after="0" w:line="240" w:lineRule="auto"/>
              <w:contextualSpacing/>
              <w:rPr>
                <w:rFonts w:ascii="Times New Roman" w:hAnsi="Times New Roman"/>
                <w:b/>
                <w:bCs/>
              </w:rPr>
            </w:pPr>
          </w:p>
        </w:tc>
        <w:tc>
          <w:tcPr>
            <w:tcW w:w="2200" w:type="dxa"/>
            <w:gridSpan w:val="2"/>
            <w:vMerge/>
            <w:tcBorders>
              <w:tr2bl w:val="single" w:sz="4" w:space="0" w:color="auto"/>
            </w:tcBorders>
          </w:tcPr>
          <w:p w:rsidR="00007ED0" w:rsidRPr="009337F5" w:rsidRDefault="00007ED0" w:rsidP="00007ED0">
            <w:pPr>
              <w:spacing w:after="0" w:line="240" w:lineRule="auto"/>
              <w:contextualSpacing/>
              <w:rPr>
                <w:rFonts w:ascii="Times New Roman" w:hAnsi="Times New Roman"/>
                <w:b/>
                <w:bCs/>
              </w:rPr>
            </w:pPr>
          </w:p>
        </w:tc>
        <w:tc>
          <w:tcPr>
            <w:tcW w:w="726" w:type="dxa"/>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V</w:t>
            </w:r>
          </w:p>
        </w:tc>
        <w:tc>
          <w:tcPr>
            <w:tcW w:w="733" w:type="dxa"/>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VI</w:t>
            </w:r>
          </w:p>
        </w:tc>
        <w:tc>
          <w:tcPr>
            <w:tcW w:w="806" w:type="dxa"/>
            <w:gridSpan w:val="2"/>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VII</w:t>
            </w:r>
          </w:p>
        </w:tc>
        <w:tc>
          <w:tcPr>
            <w:tcW w:w="877" w:type="dxa"/>
          </w:tcPr>
          <w:p w:rsidR="00007ED0" w:rsidRPr="009337F5" w:rsidRDefault="00007ED0" w:rsidP="00007ED0">
            <w:pPr>
              <w:spacing w:after="0" w:line="240" w:lineRule="auto"/>
              <w:contextualSpacing/>
              <w:rPr>
                <w:rFonts w:ascii="Times New Roman" w:hAnsi="Times New Roman"/>
                <w:b/>
                <w:bCs/>
              </w:rPr>
            </w:pPr>
            <w:r w:rsidRPr="009337F5">
              <w:rPr>
                <w:rFonts w:ascii="Times New Roman" w:hAnsi="Times New Roman"/>
                <w:b/>
                <w:bCs/>
              </w:rPr>
              <w:t>VIII</w:t>
            </w:r>
          </w:p>
        </w:tc>
        <w:tc>
          <w:tcPr>
            <w:tcW w:w="722" w:type="dxa"/>
          </w:tcPr>
          <w:p w:rsidR="00007ED0" w:rsidRPr="009337F5" w:rsidRDefault="00007ED0" w:rsidP="00007ED0">
            <w:pPr>
              <w:contextualSpacing/>
              <w:jc w:val="center"/>
              <w:rPr>
                <w:rFonts w:ascii="Times New Roman" w:hAnsi="Times New Roman"/>
                <w:b/>
                <w:bCs/>
              </w:rPr>
            </w:pPr>
            <w:r w:rsidRPr="009337F5">
              <w:rPr>
                <w:rFonts w:ascii="Times New Roman" w:hAnsi="Times New Roman"/>
                <w:b/>
                <w:bCs/>
              </w:rPr>
              <w:t>IX</w:t>
            </w:r>
          </w:p>
        </w:tc>
        <w:tc>
          <w:tcPr>
            <w:tcW w:w="1001" w:type="dxa"/>
          </w:tcPr>
          <w:p w:rsidR="00007ED0" w:rsidRPr="009337F5" w:rsidRDefault="00007ED0" w:rsidP="00007ED0">
            <w:pPr>
              <w:contextualSpacing/>
              <w:rPr>
                <w:rFonts w:ascii="Times New Roman" w:hAnsi="Times New Roman"/>
                <w:b/>
                <w:bCs/>
              </w:rPr>
            </w:pPr>
            <w:r w:rsidRPr="009337F5">
              <w:rPr>
                <w:rFonts w:ascii="Times New Roman" w:hAnsi="Times New Roman"/>
                <w:b/>
                <w:bCs/>
              </w:rPr>
              <w:t>Всего</w:t>
            </w:r>
          </w:p>
        </w:tc>
      </w:tr>
      <w:tr w:rsidR="00007ED0" w:rsidRPr="009337F5" w:rsidTr="00007ED0">
        <w:trPr>
          <w:trHeight w:val="315"/>
          <w:jc w:val="center"/>
        </w:trPr>
        <w:tc>
          <w:tcPr>
            <w:tcW w:w="9504" w:type="dxa"/>
            <w:gridSpan w:val="10"/>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Cs/>
                <w:i/>
              </w:rPr>
              <w:t>Обязательная часть</w:t>
            </w:r>
          </w:p>
        </w:tc>
      </w:tr>
      <w:tr w:rsidR="00007ED0" w:rsidRPr="009337F5" w:rsidTr="00007ED0">
        <w:trPr>
          <w:trHeight w:val="330"/>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Русский язык и литература</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Русский язык</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5</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6</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4</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3</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21</w:t>
            </w:r>
          </w:p>
        </w:tc>
      </w:tr>
      <w:tr w:rsidR="00007ED0" w:rsidRPr="009337F5" w:rsidTr="00007ED0">
        <w:trPr>
          <w:trHeight w:val="659"/>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Литература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3</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13</w:t>
            </w:r>
          </w:p>
        </w:tc>
      </w:tr>
      <w:tr w:rsidR="00007ED0" w:rsidRPr="009337F5" w:rsidTr="00007ED0">
        <w:trPr>
          <w:trHeight w:val="360"/>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Родной язык и родная литература</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Родной язык</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0</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0</w:t>
            </w:r>
          </w:p>
        </w:tc>
      </w:tr>
      <w:tr w:rsidR="00007ED0" w:rsidRPr="009337F5" w:rsidTr="00007ED0">
        <w:trPr>
          <w:trHeight w:val="360"/>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Родная литература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0</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0</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0</w:t>
            </w:r>
          </w:p>
        </w:tc>
      </w:tr>
      <w:tr w:rsidR="00007ED0" w:rsidRPr="009337F5" w:rsidTr="00007ED0">
        <w:trPr>
          <w:trHeight w:val="360"/>
          <w:jc w:val="center"/>
        </w:trPr>
        <w:tc>
          <w:tcPr>
            <w:tcW w:w="243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lastRenderedPageBreak/>
              <w:t xml:space="preserve">Иностранные языки. </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Иностранный язык (английский)</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3</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3</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15</w:t>
            </w:r>
          </w:p>
        </w:tc>
      </w:tr>
      <w:tr w:rsidR="00007ED0" w:rsidRPr="009337F5" w:rsidTr="00007ED0">
        <w:trPr>
          <w:trHeight w:val="427"/>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Математика и информатика</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Математика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5</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5</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5</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5</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5</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25</w:t>
            </w:r>
          </w:p>
        </w:tc>
      </w:tr>
      <w:tr w:rsidR="00007ED0" w:rsidRPr="009337F5" w:rsidTr="00007ED0">
        <w:trPr>
          <w:trHeight w:val="385"/>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Информатика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3</w:t>
            </w:r>
          </w:p>
        </w:tc>
      </w:tr>
      <w:tr w:rsidR="00007ED0" w:rsidRPr="009337F5" w:rsidTr="00007ED0">
        <w:trPr>
          <w:trHeight w:val="402"/>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Общественно-научные предметы</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 xml:space="preserve">История России. Всеобщая история </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10</w:t>
            </w:r>
          </w:p>
        </w:tc>
      </w:tr>
      <w:tr w:rsidR="00007ED0" w:rsidRPr="009337F5" w:rsidTr="00007ED0">
        <w:trPr>
          <w:trHeight w:val="234"/>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Обществознание</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4</w:t>
            </w:r>
          </w:p>
        </w:tc>
      </w:tr>
      <w:tr w:rsidR="00007ED0" w:rsidRPr="009337F5" w:rsidTr="00007ED0">
        <w:trPr>
          <w:trHeight w:val="318"/>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География</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8</w:t>
            </w:r>
          </w:p>
        </w:tc>
      </w:tr>
      <w:tr w:rsidR="00007ED0" w:rsidRPr="009337F5" w:rsidTr="00007ED0">
        <w:trPr>
          <w:trHeight w:val="181"/>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Естественнонаучные предметы</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Физика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3</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7</w:t>
            </w:r>
          </w:p>
        </w:tc>
      </w:tr>
      <w:tr w:rsidR="00007ED0" w:rsidRPr="009337F5" w:rsidTr="00007ED0">
        <w:trPr>
          <w:trHeight w:val="215"/>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Химия</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4</w:t>
            </w:r>
          </w:p>
        </w:tc>
      </w:tr>
      <w:tr w:rsidR="00007ED0" w:rsidRPr="009337F5" w:rsidTr="00007ED0">
        <w:trPr>
          <w:trHeight w:val="251"/>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Биология</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7</w:t>
            </w:r>
          </w:p>
        </w:tc>
      </w:tr>
      <w:tr w:rsidR="00007ED0" w:rsidRPr="009337F5" w:rsidTr="00007ED0">
        <w:trPr>
          <w:trHeight w:val="251"/>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Искусство</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Музыка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contextualSpacing/>
              <w:jc w:val="center"/>
              <w:rPr>
                <w:rFonts w:ascii="Times New Roman" w:hAnsi="Times New Roman"/>
                <w:bCs/>
              </w:rPr>
            </w:pP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3</w:t>
            </w:r>
          </w:p>
        </w:tc>
      </w:tr>
      <w:tr w:rsidR="00007ED0" w:rsidRPr="009337F5" w:rsidTr="00007ED0">
        <w:trPr>
          <w:trHeight w:val="215"/>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Изобразительное искусство</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contextualSpacing/>
              <w:jc w:val="center"/>
              <w:rPr>
                <w:rFonts w:ascii="Times New Roman" w:hAnsi="Times New Roman"/>
                <w:bCs/>
              </w:rPr>
            </w:pP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4</w:t>
            </w:r>
          </w:p>
        </w:tc>
      </w:tr>
      <w:tr w:rsidR="00007ED0" w:rsidRPr="009337F5" w:rsidTr="00007ED0">
        <w:trPr>
          <w:trHeight w:val="301"/>
          <w:jc w:val="center"/>
        </w:trPr>
        <w:tc>
          <w:tcPr>
            <w:tcW w:w="243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Основы духовно-нравственной культуры народов России</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Основы духовно-нравственной культуры народов России</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contextualSpacing/>
              <w:jc w:val="center"/>
              <w:rPr>
                <w:rFonts w:ascii="Times New Roman" w:hAnsi="Times New Roman"/>
                <w:bCs/>
              </w:rPr>
            </w:pP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w:t>
            </w:r>
          </w:p>
        </w:tc>
      </w:tr>
      <w:tr w:rsidR="00007ED0" w:rsidRPr="009337F5" w:rsidTr="00007ED0">
        <w:trPr>
          <w:trHeight w:val="301"/>
          <w:jc w:val="center"/>
        </w:trPr>
        <w:tc>
          <w:tcPr>
            <w:tcW w:w="243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Технология</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Технология</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contextualSpacing/>
              <w:jc w:val="center"/>
              <w:rPr>
                <w:rFonts w:ascii="Times New Roman" w:hAnsi="Times New Roman"/>
                <w:bCs/>
              </w:rPr>
            </w:pP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7</w:t>
            </w:r>
          </w:p>
        </w:tc>
      </w:tr>
      <w:tr w:rsidR="00007ED0" w:rsidRPr="009337F5" w:rsidTr="00007ED0">
        <w:trPr>
          <w:trHeight w:val="413"/>
          <w:jc w:val="center"/>
        </w:trPr>
        <w:tc>
          <w:tcPr>
            <w:tcW w:w="2439" w:type="dxa"/>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Физическая культура и Основы безопасности жизнедеятельности</w:t>
            </w: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Основы безопасности жизнедеятельности</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w:t>
            </w:r>
          </w:p>
        </w:tc>
      </w:tr>
      <w:tr w:rsidR="00007ED0" w:rsidRPr="009337F5" w:rsidTr="00007ED0">
        <w:trPr>
          <w:trHeight w:val="385"/>
          <w:jc w:val="center"/>
        </w:trPr>
        <w:tc>
          <w:tcPr>
            <w:tcW w:w="2439" w:type="dxa"/>
            <w:vMerge/>
          </w:tcPr>
          <w:p w:rsidR="00007ED0" w:rsidRPr="009337F5" w:rsidRDefault="00007ED0" w:rsidP="00007ED0">
            <w:pPr>
              <w:spacing w:after="0" w:line="240" w:lineRule="auto"/>
              <w:contextualSpacing/>
              <w:rPr>
                <w:rFonts w:ascii="Times New Roman" w:hAnsi="Times New Roman"/>
                <w:bCs/>
              </w:rPr>
            </w:pPr>
          </w:p>
        </w:tc>
        <w:tc>
          <w:tcPr>
            <w:tcW w:w="220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Физическая культура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c>
          <w:tcPr>
            <w:tcW w:w="722"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2</w:t>
            </w:r>
          </w:p>
        </w:tc>
        <w:tc>
          <w:tcPr>
            <w:tcW w:w="1001" w:type="dxa"/>
            <w:vAlign w:val="bottom"/>
          </w:tcPr>
          <w:p w:rsidR="00007ED0" w:rsidRPr="009337F5" w:rsidRDefault="00007ED0" w:rsidP="00007ED0">
            <w:pPr>
              <w:contextualSpacing/>
              <w:jc w:val="center"/>
              <w:rPr>
                <w:rFonts w:ascii="Times New Roman" w:hAnsi="Times New Roman"/>
                <w:bCs/>
              </w:rPr>
            </w:pPr>
            <w:r w:rsidRPr="009337F5">
              <w:rPr>
                <w:rFonts w:ascii="Times New Roman" w:hAnsi="Times New Roman"/>
                <w:bCs/>
              </w:rPr>
              <w:t>10</w:t>
            </w:r>
          </w:p>
        </w:tc>
      </w:tr>
      <w:tr w:rsidR="00007ED0" w:rsidRPr="009337F5" w:rsidTr="00007ED0">
        <w:trPr>
          <w:trHeight w:val="284"/>
          <w:jc w:val="center"/>
        </w:trPr>
        <w:tc>
          <w:tcPr>
            <w:tcW w:w="4639" w:type="dxa"/>
            <w:gridSpan w:val="3"/>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Итого</w:t>
            </w:r>
          </w:p>
        </w:tc>
        <w:tc>
          <w:tcPr>
            <w:tcW w:w="726"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27</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28</w:t>
            </w:r>
          </w:p>
        </w:tc>
        <w:tc>
          <w:tcPr>
            <w:tcW w:w="787"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29</w:t>
            </w:r>
          </w:p>
        </w:tc>
        <w:tc>
          <w:tcPr>
            <w:tcW w:w="877"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30</w:t>
            </w:r>
          </w:p>
        </w:tc>
        <w:tc>
          <w:tcPr>
            <w:tcW w:w="722" w:type="dxa"/>
            <w:vAlign w:val="bottom"/>
          </w:tcPr>
          <w:p w:rsidR="00007ED0" w:rsidRPr="009337F5" w:rsidRDefault="00007ED0" w:rsidP="00007ED0">
            <w:pPr>
              <w:contextualSpacing/>
              <w:jc w:val="center"/>
              <w:rPr>
                <w:rFonts w:ascii="Times New Roman" w:hAnsi="Times New Roman"/>
                <w:b/>
                <w:bCs/>
              </w:rPr>
            </w:pPr>
            <w:r w:rsidRPr="009337F5">
              <w:rPr>
                <w:rFonts w:ascii="Times New Roman" w:hAnsi="Times New Roman"/>
                <w:b/>
                <w:bCs/>
              </w:rPr>
              <w:t>30</w:t>
            </w:r>
          </w:p>
        </w:tc>
        <w:tc>
          <w:tcPr>
            <w:tcW w:w="1001" w:type="dxa"/>
            <w:vAlign w:val="bottom"/>
          </w:tcPr>
          <w:p w:rsidR="00007ED0" w:rsidRPr="009337F5" w:rsidRDefault="00007ED0" w:rsidP="00007ED0">
            <w:pPr>
              <w:contextualSpacing/>
              <w:jc w:val="center"/>
              <w:rPr>
                <w:rFonts w:ascii="Times New Roman" w:hAnsi="Times New Roman"/>
                <w:b/>
                <w:bCs/>
              </w:rPr>
            </w:pPr>
            <w:r w:rsidRPr="009337F5">
              <w:rPr>
                <w:rFonts w:ascii="Times New Roman" w:hAnsi="Times New Roman"/>
                <w:b/>
                <w:bCs/>
              </w:rPr>
              <w:t>144</w:t>
            </w:r>
          </w:p>
        </w:tc>
      </w:tr>
      <w:tr w:rsidR="00007ED0" w:rsidRPr="009337F5" w:rsidTr="00007ED0">
        <w:trPr>
          <w:trHeight w:val="301"/>
          <w:jc w:val="center"/>
        </w:trPr>
        <w:tc>
          <w:tcPr>
            <w:tcW w:w="9504" w:type="dxa"/>
            <w:gridSpan w:val="10"/>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i/>
              </w:rPr>
              <w:t>Часть, формируемая участниками образовательных отношений</w:t>
            </w:r>
          </w:p>
        </w:tc>
      </w:tr>
      <w:tr w:rsidR="00007ED0" w:rsidRPr="009337F5" w:rsidTr="00007ED0">
        <w:trPr>
          <w:trHeight w:val="301"/>
          <w:jc w:val="center"/>
        </w:trPr>
        <w:tc>
          <w:tcPr>
            <w:tcW w:w="246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Иностранные языки.</w:t>
            </w:r>
          </w:p>
        </w:tc>
        <w:tc>
          <w:tcPr>
            <w:tcW w:w="217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Второй иностранный язык (немецкий)</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r>
      <w:tr w:rsidR="00007ED0" w:rsidRPr="009337F5" w:rsidTr="00007ED0">
        <w:trPr>
          <w:trHeight w:val="301"/>
          <w:jc w:val="center"/>
        </w:trPr>
        <w:tc>
          <w:tcPr>
            <w:tcW w:w="2460" w:type="dxa"/>
            <w:gridSpan w:val="2"/>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rPr>
              <w:t>Математика и информатика</w:t>
            </w:r>
          </w:p>
        </w:tc>
        <w:tc>
          <w:tcPr>
            <w:tcW w:w="2179" w:type="dxa"/>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rPr>
              <w:t>Математика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r>
      <w:tr w:rsidR="00007ED0" w:rsidRPr="009337F5" w:rsidTr="00007ED0">
        <w:trPr>
          <w:trHeight w:val="301"/>
          <w:jc w:val="center"/>
        </w:trPr>
        <w:tc>
          <w:tcPr>
            <w:tcW w:w="2460" w:type="dxa"/>
            <w:gridSpan w:val="2"/>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rPr>
              <w:t>Общественно-научные предметы</w:t>
            </w:r>
          </w:p>
        </w:tc>
        <w:tc>
          <w:tcPr>
            <w:tcW w:w="2179" w:type="dxa"/>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rPr>
              <w:t>Обществознание</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r>
      <w:tr w:rsidR="00007ED0" w:rsidRPr="009337F5" w:rsidTr="00007ED0">
        <w:trPr>
          <w:trHeight w:val="301"/>
          <w:jc w:val="center"/>
        </w:trPr>
        <w:tc>
          <w:tcPr>
            <w:tcW w:w="2460" w:type="dxa"/>
            <w:gridSpan w:val="2"/>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rPr>
              <w:t>Естественнонаучные предметы</w:t>
            </w:r>
          </w:p>
        </w:tc>
        <w:tc>
          <w:tcPr>
            <w:tcW w:w="2179" w:type="dxa"/>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rPr>
              <w:t>Биология</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r>
      <w:tr w:rsidR="00007ED0" w:rsidRPr="009337F5" w:rsidTr="00007ED0">
        <w:trPr>
          <w:trHeight w:val="301"/>
          <w:jc w:val="center"/>
        </w:trPr>
        <w:tc>
          <w:tcPr>
            <w:tcW w:w="2460" w:type="dxa"/>
            <w:gridSpan w:val="2"/>
            <w:vMerge w:val="restart"/>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Физическая культура и Основы безопасности жизнедеятельности</w:t>
            </w:r>
          </w:p>
        </w:tc>
        <w:tc>
          <w:tcPr>
            <w:tcW w:w="217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Основы безопасности жизнедеятельности</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2</w:t>
            </w:r>
          </w:p>
        </w:tc>
      </w:tr>
      <w:tr w:rsidR="00007ED0" w:rsidRPr="009337F5" w:rsidTr="00007ED0">
        <w:trPr>
          <w:trHeight w:val="301"/>
          <w:jc w:val="center"/>
        </w:trPr>
        <w:tc>
          <w:tcPr>
            <w:tcW w:w="2460" w:type="dxa"/>
            <w:gridSpan w:val="2"/>
            <w:vMerge/>
          </w:tcPr>
          <w:p w:rsidR="00007ED0" w:rsidRPr="009337F5" w:rsidRDefault="00007ED0" w:rsidP="00007ED0">
            <w:pPr>
              <w:spacing w:after="0" w:line="240" w:lineRule="auto"/>
              <w:contextualSpacing/>
              <w:rPr>
                <w:rFonts w:ascii="Times New Roman" w:hAnsi="Times New Roman"/>
                <w:bCs/>
              </w:rPr>
            </w:pPr>
          </w:p>
        </w:tc>
        <w:tc>
          <w:tcPr>
            <w:tcW w:w="217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Физическая культура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4</w:t>
            </w:r>
          </w:p>
        </w:tc>
      </w:tr>
      <w:tr w:rsidR="00007ED0" w:rsidRPr="009337F5" w:rsidTr="00007ED0">
        <w:trPr>
          <w:trHeight w:val="301"/>
          <w:jc w:val="center"/>
        </w:trPr>
        <w:tc>
          <w:tcPr>
            <w:tcW w:w="2460" w:type="dxa"/>
            <w:gridSpan w:val="2"/>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Технология</w:t>
            </w:r>
          </w:p>
        </w:tc>
        <w:tc>
          <w:tcPr>
            <w:tcW w:w="2179" w:type="dxa"/>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i/>
              </w:rPr>
              <w:t>Черчение</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r>
      <w:tr w:rsidR="00007ED0" w:rsidRPr="009337F5" w:rsidTr="00007ED0">
        <w:trPr>
          <w:trHeight w:val="301"/>
          <w:jc w:val="center"/>
        </w:trPr>
        <w:tc>
          <w:tcPr>
            <w:tcW w:w="2460" w:type="dxa"/>
            <w:gridSpan w:val="2"/>
          </w:tcPr>
          <w:p w:rsidR="00007ED0" w:rsidRPr="009337F5" w:rsidRDefault="00007ED0" w:rsidP="00007ED0">
            <w:pPr>
              <w:spacing w:after="0" w:line="240" w:lineRule="auto"/>
              <w:contextualSpacing/>
              <w:rPr>
                <w:rFonts w:ascii="Times New Roman" w:hAnsi="Times New Roman"/>
                <w:bCs/>
              </w:rPr>
            </w:pPr>
          </w:p>
        </w:tc>
        <w:tc>
          <w:tcPr>
            <w:tcW w:w="2179" w:type="dxa"/>
          </w:tcPr>
          <w:p w:rsidR="00007ED0" w:rsidRPr="009337F5" w:rsidRDefault="00007ED0" w:rsidP="00007ED0">
            <w:pPr>
              <w:spacing w:after="0" w:line="240" w:lineRule="auto"/>
              <w:contextualSpacing/>
              <w:rPr>
                <w:rFonts w:ascii="Times New Roman" w:hAnsi="Times New Roman"/>
                <w:bCs/>
                <w:i/>
              </w:rPr>
            </w:pPr>
            <w:r w:rsidRPr="009337F5">
              <w:rPr>
                <w:rFonts w:ascii="Times New Roman" w:hAnsi="Times New Roman"/>
                <w:bCs/>
                <w:i/>
              </w:rPr>
              <w:t>Элективные курсы</w:t>
            </w:r>
          </w:p>
        </w:tc>
        <w:tc>
          <w:tcPr>
            <w:tcW w:w="726"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Cs/>
              </w:rPr>
            </w:pPr>
          </w:p>
        </w:tc>
        <w:tc>
          <w:tcPr>
            <w:tcW w:w="78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877" w:type="dxa"/>
            <w:vAlign w:val="bottom"/>
          </w:tcPr>
          <w:p w:rsidR="00007ED0" w:rsidRPr="009337F5" w:rsidRDefault="00007ED0" w:rsidP="00007ED0">
            <w:pPr>
              <w:spacing w:after="0" w:line="240" w:lineRule="auto"/>
              <w:contextualSpacing/>
              <w:jc w:val="center"/>
              <w:rPr>
                <w:rFonts w:ascii="Times New Roman" w:hAnsi="Times New Roman"/>
                <w:bCs/>
              </w:rPr>
            </w:pPr>
          </w:p>
        </w:tc>
        <w:tc>
          <w:tcPr>
            <w:tcW w:w="722" w:type="dxa"/>
            <w:vAlign w:val="bottom"/>
          </w:tcPr>
          <w:p w:rsidR="00007ED0" w:rsidRPr="009337F5" w:rsidRDefault="00007ED0" w:rsidP="00007ED0">
            <w:pPr>
              <w:spacing w:after="0" w:line="240" w:lineRule="auto"/>
              <w:contextualSpacing/>
              <w:jc w:val="center"/>
              <w:rPr>
                <w:rFonts w:ascii="Times New Roman" w:hAnsi="Times New Roman"/>
                <w:bCs/>
              </w:rPr>
            </w:pPr>
            <w:r w:rsidRPr="009337F5">
              <w:rPr>
                <w:rFonts w:ascii="Times New Roman" w:hAnsi="Times New Roman"/>
                <w:bCs/>
              </w:rPr>
              <w:t>1</w:t>
            </w:r>
          </w:p>
        </w:tc>
        <w:tc>
          <w:tcPr>
            <w:tcW w:w="1001" w:type="dxa"/>
            <w:vAlign w:val="bottom"/>
          </w:tcPr>
          <w:p w:rsidR="00007ED0" w:rsidRPr="009337F5" w:rsidRDefault="00007ED0" w:rsidP="00007ED0">
            <w:pPr>
              <w:spacing w:after="0" w:line="240" w:lineRule="auto"/>
              <w:contextualSpacing/>
              <w:jc w:val="center"/>
              <w:rPr>
                <w:rFonts w:ascii="Times New Roman" w:hAnsi="Times New Roman"/>
                <w:bCs/>
              </w:rPr>
            </w:pPr>
          </w:p>
        </w:tc>
      </w:tr>
      <w:tr w:rsidR="00007ED0" w:rsidRPr="009337F5" w:rsidTr="00007ED0">
        <w:trPr>
          <w:trHeight w:val="232"/>
          <w:jc w:val="center"/>
        </w:trPr>
        <w:tc>
          <w:tcPr>
            <w:tcW w:w="4639" w:type="dxa"/>
            <w:gridSpan w:val="3"/>
          </w:tcPr>
          <w:p w:rsidR="00007ED0" w:rsidRPr="009337F5" w:rsidRDefault="00007ED0" w:rsidP="00007ED0">
            <w:pPr>
              <w:spacing w:after="0" w:line="240" w:lineRule="auto"/>
              <w:contextualSpacing/>
              <w:rPr>
                <w:rFonts w:ascii="Times New Roman" w:hAnsi="Times New Roman"/>
                <w:bCs/>
              </w:rPr>
            </w:pPr>
            <w:r w:rsidRPr="009337F5">
              <w:rPr>
                <w:rFonts w:ascii="Times New Roman" w:hAnsi="Times New Roman"/>
                <w:bCs/>
              </w:rPr>
              <w:t>Максимально допустимая недельная нагрузка</w:t>
            </w:r>
          </w:p>
        </w:tc>
        <w:tc>
          <w:tcPr>
            <w:tcW w:w="726"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29</w:t>
            </w:r>
          </w:p>
        </w:tc>
        <w:tc>
          <w:tcPr>
            <w:tcW w:w="752" w:type="dxa"/>
            <w:gridSpan w:val="2"/>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30</w:t>
            </w:r>
          </w:p>
        </w:tc>
        <w:tc>
          <w:tcPr>
            <w:tcW w:w="787"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32</w:t>
            </w:r>
          </w:p>
        </w:tc>
        <w:tc>
          <w:tcPr>
            <w:tcW w:w="877"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33</w:t>
            </w:r>
          </w:p>
        </w:tc>
        <w:tc>
          <w:tcPr>
            <w:tcW w:w="722"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33</w:t>
            </w:r>
          </w:p>
        </w:tc>
        <w:tc>
          <w:tcPr>
            <w:tcW w:w="1001" w:type="dxa"/>
            <w:vAlign w:val="bottom"/>
          </w:tcPr>
          <w:p w:rsidR="00007ED0" w:rsidRPr="009337F5" w:rsidRDefault="00007ED0" w:rsidP="00007ED0">
            <w:pPr>
              <w:spacing w:after="0" w:line="240" w:lineRule="auto"/>
              <w:contextualSpacing/>
              <w:jc w:val="center"/>
              <w:rPr>
                <w:rFonts w:ascii="Times New Roman" w:hAnsi="Times New Roman"/>
                <w:b/>
                <w:bCs/>
              </w:rPr>
            </w:pPr>
            <w:r w:rsidRPr="009337F5">
              <w:rPr>
                <w:rFonts w:ascii="Times New Roman" w:hAnsi="Times New Roman"/>
                <w:b/>
                <w:bCs/>
              </w:rPr>
              <w:t>124</w:t>
            </w:r>
          </w:p>
        </w:tc>
      </w:tr>
    </w:tbl>
    <w:p w:rsidR="00007ED0" w:rsidRPr="009337F5" w:rsidRDefault="00007ED0" w:rsidP="00007ED0">
      <w:pPr>
        <w:spacing w:after="0" w:line="259" w:lineRule="auto"/>
        <w:ind w:left="-70"/>
      </w:pPr>
    </w:p>
    <w:p w:rsidR="00007ED0" w:rsidRPr="009337F5" w:rsidRDefault="00007ED0" w:rsidP="00EE4854">
      <w:pPr>
        <w:spacing w:after="0" w:line="240" w:lineRule="auto"/>
        <w:jc w:val="center"/>
        <w:rPr>
          <w:rFonts w:ascii="Times New Roman" w:hAnsi="Times New Roman"/>
          <w:b/>
          <w:bCs/>
        </w:rPr>
      </w:pPr>
      <w:r w:rsidRPr="009337F5">
        <w:rPr>
          <w:rFonts w:ascii="Times New Roman" w:hAnsi="Times New Roman"/>
          <w:b/>
          <w:bCs/>
        </w:rPr>
        <w:t>Годовой учебный план основного общего образования</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2042"/>
        <w:gridCol w:w="852"/>
        <w:gridCol w:w="939"/>
        <w:gridCol w:w="14"/>
        <w:gridCol w:w="938"/>
        <w:gridCol w:w="938"/>
        <w:gridCol w:w="938"/>
        <w:gridCol w:w="855"/>
      </w:tblGrid>
      <w:tr w:rsidR="00007ED0" w:rsidRPr="009337F5" w:rsidTr="00007ED0">
        <w:trPr>
          <w:trHeight w:val="545"/>
          <w:jc w:val="center"/>
        </w:trPr>
        <w:tc>
          <w:tcPr>
            <w:tcW w:w="2109" w:type="dxa"/>
            <w:vMerge w:val="restart"/>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Предметные области</w:t>
            </w:r>
          </w:p>
        </w:tc>
        <w:tc>
          <w:tcPr>
            <w:tcW w:w="1993" w:type="dxa"/>
            <w:vMerge w:val="restart"/>
            <w:tcBorders>
              <w:tr2bl w:val="single" w:sz="4" w:space="0" w:color="auto"/>
            </w:tcBorders>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Учебные</w:t>
            </w:r>
          </w:p>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предметы</w:t>
            </w:r>
          </w:p>
          <w:p w:rsidR="00007ED0" w:rsidRPr="009337F5" w:rsidRDefault="00007ED0" w:rsidP="00EE4854">
            <w:pPr>
              <w:spacing w:after="0" w:line="240" w:lineRule="auto"/>
              <w:contextualSpacing/>
              <w:jc w:val="right"/>
              <w:rPr>
                <w:rFonts w:ascii="Times New Roman" w:hAnsi="Times New Roman"/>
                <w:b/>
                <w:bCs/>
              </w:rPr>
            </w:pPr>
            <w:r w:rsidRPr="009337F5">
              <w:rPr>
                <w:rFonts w:ascii="Times New Roman" w:hAnsi="Times New Roman"/>
                <w:b/>
                <w:bCs/>
              </w:rPr>
              <w:t>Классы</w:t>
            </w:r>
          </w:p>
        </w:tc>
        <w:tc>
          <w:tcPr>
            <w:tcW w:w="5597" w:type="dxa"/>
            <w:gridSpan w:val="7"/>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Количество часов в неделю</w:t>
            </w:r>
          </w:p>
        </w:tc>
      </w:tr>
      <w:tr w:rsidR="00007ED0" w:rsidRPr="009337F5" w:rsidTr="00007ED0">
        <w:trPr>
          <w:trHeight w:val="317"/>
          <w:jc w:val="center"/>
        </w:trPr>
        <w:tc>
          <w:tcPr>
            <w:tcW w:w="2109" w:type="dxa"/>
            <w:vMerge/>
          </w:tcPr>
          <w:p w:rsidR="00007ED0" w:rsidRPr="009337F5" w:rsidRDefault="00007ED0" w:rsidP="00EE4854">
            <w:pPr>
              <w:spacing w:after="0" w:line="240" w:lineRule="auto"/>
              <w:contextualSpacing/>
              <w:rPr>
                <w:rFonts w:ascii="Times New Roman" w:hAnsi="Times New Roman"/>
                <w:b/>
                <w:bCs/>
              </w:rPr>
            </w:pPr>
          </w:p>
        </w:tc>
        <w:tc>
          <w:tcPr>
            <w:tcW w:w="1993" w:type="dxa"/>
            <w:vMerge/>
            <w:tcBorders>
              <w:tr2bl w:val="single" w:sz="4" w:space="0" w:color="auto"/>
            </w:tcBorders>
          </w:tcPr>
          <w:p w:rsidR="00007ED0" w:rsidRPr="009337F5" w:rsidRDefault="00007ED0" w:rsidP="00EE4854">
            <w:pPr>
              <w:spacing w:after="0" w:line="240" w:lineRule="auto"/>
              <w:contextualSpacing/>
              <w:rPr>
                <w:rFonts w:ascii="Times New Roman" w:hAnsi="Times New Roman"/>
                <w:b/>
                <w:bCs/>
              </w:rPr>
            </w:pPr>
          </w:p>
        </w:tc>
        <w:tc>
          <w:tcPr>
            <w:tcW w:w="982" w:type="dxa"/>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V</w:t>
            </w:r>
          </w:p>
        </w:tc>
        <w:tc>
          <w:tcPr>
            <w:tcW w:w="1006" w:type="dxa"/>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VI</w:t>
            </w:r>
          </w:p>
        </w:tc>
        <w:tc>
          <w:tcPr>
            <w:tcW w:w="927" w:type="dxa"/>
            <w:gridSpan w:val="2"/>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VII</w:t>
            </w:r>
          </w:p>
        </w:tc>
        <w:tc>
          <w:tcPr>
            <w:tcW w:w="908" w:type="dxa"/>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VIII</w:t>
            </w:r>
          </w:p>
        </w:tc>
        <w:tc>
          <w:tcPr>
            <w:tcW w:w="773" w:type="dxa"/>
          </w:tcPr>
          <w:p w:rsidR="00007ED0" w:rsidRPr="009337F5" w:rsidRDefault="00007ED0" w:rsidP="00EE4854">
            <w:pPr>
              <w:spacing w:after="0" w:line="240" w:lineRule="auto"/>
              <w:contextualSpacing/>
              <w:jc w:val="center"/>
              <w:rPr>
                <w:rFonts w:ascii="Times New Roman" w:hAnsi="Times New Roman"/>
                <w:b/>
                <w:bCs/>
              </w:rPr>
            </w:pPr>
            <w:r w:rsidRPr="009337F5">
              <w:rPr>
                <w:rFonts w:ascii="Times New Roman" w:hAnsi="Times New Roman"/>
                <w:b/>
                <w:bCs/>
              </w:rPr>
              <w:t>IX</w:t>
            </w:r>
          </w:p>
        </w:tc>
        <w:tc>
          <w:tcPr>
            <w:tcW w:w="1001" w:type="dxa"/>
          </w:tcPr>
          <w:p w:rsidR="00007ED0" w:rsidRPr="009337F5" w:rsidRDefault="00007ED0" w:rsidP="00EE4854">
            <w:pPr>
              <w:spacing w:after="0" w:line="240" w:lineRule="auto"/>
              <w:contextualSpacing/>
              <w:rPr>
                <w:rFonts w:ascii="Times New Roman" w:hAnsi="Times New Roman"/>
                <w:b/>
                <w:bCs/>
              </w:rPr>
            </w:pPr>
            <w:r w:rsidRPr="009337F5">
              <w:rPr>
                <w:rFonts w:ascii="Times New Roman" w:hAnsi="Times New Roman"/>
                <w:b/>
                <w:bCs/>
              </w:rPr>
              <w:t>Всего</w:t>
            </w:r>
          </w:p>
        </w:tc>
      </w:tr>
      <w:tr w:rsidR="00007ED0" w:rsidRPr="009337F5" w:rsidTr="00007ED0">
        <w:trPr>
          <w:trHeight w:val="315"/>
          <w:jc w:val="center"/>
        </w:trPr>
        <w:tc>
          <w:tcPr>
            <w:tcW w:w="9699" w:type="dxa"/>
            <w:gridSpan w:val="9"/>
          </w:tcPr>
          <w:p w:rsidR="00007ED0" w:rsidRPr="009337F5" w:rsidRDefault="00007ED0" w:rsidP="00EE4854">
            <w:pPr>
              <w:spacing w:after="0" w:line="240" w:lineRule="auto"/>
              <w:contextualSpacing/>
              <w:jc w:val="center"/>
              <w:rPr>
                <w:rFonts w:ascii="Times New Roman" w:hAnsi="Times New Roman"/>
                <w:b/>
                <w:bCs/>
              </w:rPr>
            </w:pPr>
            <w:r w:rsidRPr="009337F5">
              <w:rPr>
                <w:rFonts w:ascii="Times New Roman" w:hAnsi="Times New Roman"/>
                <w:bCs/>
                <w:i/>
              </w:rPr>
              <w:t>Обязательная часть</w:t>
            </w:r>
          </w:p>
        </w:tc>
      </w:tr>
      <w:tr w:rsidR="00007ED0" w:rsidRPr="009337F5" w:rsidTr="00007ED0">
        <w:trPr>
          <w:trHeight w:val="330"/>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Русский язык и литература</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Русский язык</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5</w:t>
            </w:r>
            <w:r w:rsidRPr="009337F5">
              <w:rPr>
                <w:rFonts w:ascii="Times New Roman" w:hAnsi="Times New Roman"/>
                <w:bCs/>
                <w:lang w:val="en-US"/>
              </w:rPr>
              <w:t>/170</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6</w:t>
            </w:r>
            <w:r w:rsidRPr="009337F5">
              <w:rPr>
                <w:rFonts w:ascii="Times New Roman" w:hAnsi="Times New Roman"/>
                <w:bCs/>
                <w:lang w:val="en-US"/>
              </w:rPr>
              <w:t>/204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4</w:t>
            </w:r>
            <w:r w:rsidRPr="009337F5">
              <w:rPr>
                <w:rFonts w:ascii="Times New Roman" w:hAnsi="Times New Roman"/>
                <w:bCs/>
                <w:lang w:val="en-US"/>
              </w:rPr>
              <w:t>/136</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21</w:t>
            </w:r>
            <w:r w:rsidRPr="009337F5">
              <w:rPr>
                <w:rFonts w:ascii="Times New Roman" w:hAnsi="Times New Roman"/>
                <w:bCs/>
                <w:lang w:val="en-US"/>
              </w:rPr>
              <w:t>/714</w:t>
            </w:r>
          </w:p>
        </w:tc>
      </w:tr>
      <w:tr w:rsidR="00007ED0" w:rsidRPr="009337F5" w:rsidTr="00007ED0">
        <w:trPr>
          <w:trHeight w:val="659"/>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Литература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13</w:t>
            </w:r>
            <w:r w:rsidRPr="009337F5">
              <w:rPr>
                <w:rFonts w:ascii="Times New Roman" w:hAnsi="Times New Roman"/>
                <w:bCs/>
                <w:lang w:val="en-US"/>
              </w:rPr>
              <w:t>/442</w:t>
            </w:r>
          </w:p>
        </w:tc>
      </w:tr>
      <w:tr w:rsidR="00007ED0" w:rsidRPr="009337F5" w:rsidTr="00007ED0">
        <w:trPr>
          <w:trHeight w:val="360"/>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Родной язык и родная литература</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Родной язык</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0</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0</w:t>
            </w:r>
          </w:p>
        </w:tc>
      </w:tr>
      <w:tr w:rsidR="00007ED0" w:rsidRPr="009337F5" w:rsidTr="00007ED0">
        <w:trPr>
          <w:trHeight w:val="360"/>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Родная литература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0</w:t>
            </w:r>
            <w:r w:rsidRPr="009337F5">
              <w:rPr>
                <w:rFonts w:ascii="Times New Roman" w:hAnsi="Times New Roman"/>
                <w:bCs/>
                <w:lang w:val="en-US"/>
              </w:rPr>
              <w:t>/0</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0</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0</w:t>
            </w:r>
          </w:p>
        </w:tc>
      </w:tr>
      <w:tr w:rsidR="00007ED0" w:rsidRPr="009337F5" w:rsidTr="00007ED0">
        <w:trPr>
          <w:trHeight w:val="360"/>
          <w:jc w:val="center"/>
        </w:trPr>
        <w:tc>
          <w:tcPr>
            <w:tcW w:w="2109"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 xml:space="preserve">Иностранные языки. </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Иностранный язык (английский)</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15</w:t>
            </w:r>
            <w:r w:rsidRPr="009337F5">
              <w:rPr>
                <w:rFonts w:ascii="Times New Roman" w:hAnsi="Times New Roman"/>
                <w:bCs/>
                <w:lang w:val="en-US"/>
              </w:rPr>
              <w:t>/510</w:t>
            </w:r>
          </w:p>
        </w:tc>
      </w:tr>
      <w:tr w:rsidR="00007ED0" w:rsidRPr="009337F5" w:rsidTr="00007ED0">
        <w:trPr>
          <w:trHeight w:val="427"/>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Математика и информатика</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Математика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5</w:t>
            </w:r>
            <w:r w:rsidRPr="009337F5">
              <w:rPr>
                <w:rFonts w:ascii="Times New Roman" w:hAnsi="Times New Roman"/>
                <w:bCs/>
                <w:lang w:val="en-US"/>
              </w:rPr>
              <w:t>/170</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5</w:t>
            </w:r>
            <w:r w:rsidRPr="009337F5">
              <w:rPr>
                <w:rFonts w:ascii="Times New Roman" w:hAnsi="Times New Roman"/>
                <w:bCs/>
                <w:lang w:val="en-US"/>
              </w:rPr>
              <w:t>/170</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5</w:t>
            </w:r>
            <w:r w:rsidRPr="009337F5">
              <w:rPr>
                <w:rFonts w:ascii="Times New Roman" w:hAnsi="Times New Roman"/>
                <w:bCs/>
                <w:lang w:val="en-US"/>
              </w:rPr>
              <w:t>/170</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5</w:t>
            </w:r>
            <w:r w:rsidRPr="009337F5">
              <w:rPr>
                <w:rFonts w:ascii="Times New Roman" w:hAnsi="Times New Roman"/>
                <w:bCs/>
                <w:lang w:val="en-US"/>
              </w:rPr>
              <w:t>/170</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5</w:t>
            </w:r>
            <w:r w:rsidRPr="009337F5">
              <w:rPr>
                <w:rFonts w:ascii="Times New Roman" w:hAnsi="Times New Roman"/>
                <w:bCs/>
                <w:lang w:val="en-US"/>
              </w:rPr>
              <w:t>/</w:t>
            </w:r>
            <w:r w:rsidRPr="009337F5">
              <w:rPr>
                <w:rFonts w:ascii="Times New Roman" w:hAnsi="Times New Roman"/>
                <w:bCs/>
              </w:rPr>
              <w:t>170</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25</w:t>
            </w:r>
            <w:r w:rsidRPr="009337F5">
              <w:rPr>
                <w:rFonts w:ascii="Times New Roman" w:hAnsi="Times New Roman"/>
                <w:bCs/>
                <w:lang w:val="en-US"/>
              </w:rPr>
              <w:t>/850</w:t>
            </w:r>
          </w:p>
        </w:tc>
      </w:tr>
      <w:tr w:rsidR="00007ED0" w:rsidRPr="009337F5" w:rsidTr="00007ED0">
        <w:trPr>
          <w:trHeight w:val="385"/>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Информатика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r>
      <w:tr w:rsidR="00007ED0" w:rsidRPr="009337F5" w:rsidTr="00007ED0">
        <w:trPr>
          <w:trHeight w:val="402"/>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Общественно-научные предметы</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 xml:space="preserve">История России. Всеобщая история </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10</w:t>
            </w:r>
            <w:r w:rsidRPr="009337F5">
              <w:rPr>
                <w:rFonts w:ascii="Times New Roman" w:hAnsi="Times New Roman"/>
                <w:bCs/>
                <w:lang w:val="en-US"/>
              </w:rPr>
              <w:t>/340</w:t>
            </w:r>
          </w:p>
        </w:tc>
      </w:tr>
      <w:tr w:rsidR="00007ED0" w:rsidRPr="009337F5" w:rsidTr="00007ED0">
        <w:trPr>
          <w:trHeight w:val="234"/>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Обществознание</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4</w:t>
            </w:r>
            <w:r w:rsidRPr="009337F5">
              <w:rPr>
                <w:rFonts w:ascii="Times New Roman" w:hAnsi="Times New Roman"/>
                <w:bCs/>
                <w:lang w:val="en-US"/>
              </w:rPr>
              <w:t>/136</w:t>
            </w:r>
          </w:p>
        </w:tc>
      </w:tr>
      <w:tr w:rsidR="00007ED0" w:rsidRPr="009337F5" w:rsidTr="00007ED0">
        <w:trPr>
          <w:trHeight w:val="318"/>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География</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8</w:t>
            </w:r>
            <w:r w:rsidRPr="009337F5">
              <w:rPr>
                <w:rFonts w:ascii="Times New Roman" w:hAnsi="Times New Roman"/>
                <w:bCs/>
                <w:lang w:val="en-US"/>
              </w:rPr>
              <w:t>/272</w:t>
            </w:r>
          </w:p>
        </w:tc>
      </w:tr>
      <w:tr w:rsidR="00007ED0" w:rsidRPr="009337F5" w:rsidTr="00007ED0">
        <w:trPr>
          <w:trHeight w:val="181"/>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Естественнонаучные предметы</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Физика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7</w:t>
            </w:r>
            <w:r w:rsidRPr="009337F5">
              <w:rPr>
                <w:rFonts w:ascii="Times New Roman" w:hAnsi="Times New Roman"/>
                <w:bCs/>
                <w:lang w:val="en-US"/>
              </w:rPr>
              <w:t>/238</w:t>
            </w:r>
          </w:p>
        </w:tc>
      </w:tr>
      <w:tr w:rsidR="00007ED0" w:rsidRPr="009337F5" w:rsidTr="00007ED0">
        <w:trPr>
          <w:trHeight w:val="215"/>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Химия</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4</w:t>
            </w:r>
            <w:r w:rsidRPr="009337F5">
              <w:rPr>
                <w:rFonts w:ascii="Times New Roman" w:hAnsi="Times New Roman"/>
                <w:bCs/>
                <w:lang w:val="en-US"/>
              </w:rPr>
              <w:t>/136</w:t>
            </w:r>
          </w:p>
        </w:tc>
      </w:tr>
      <w:tr w:rsidR="00007ED0" w:rsidRPr="009337F5" w:rsidTr="00007ED0">
        <w:trPr>
          <w:trHeight w:val="251"/>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Биология</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7</w:t>
            </w:r>
            <w:r w:rsidRPr="009337F5">
              <w:rPr>
                <w:rFonts w:ascii="Times New Roman" w:hAnsi="Times New Roman"/>
                <w:bCs/>
                <w:lang w:val="en-US"/>
              </w:rPr>
              <w:t>/238</w:t>
            </w:r>
          </w:p>
        </w:tc>
      </w:tr>
      <w:tr w:rsidR="00007ED0" w:rsidRPr="009337F5" w:rsidTr="00007ED0">
        <w:trPr>
          <w:trHeight w:val="251"/>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Искусство</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Музыка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w:t>
            </w:r>
            <w:r w:rsidRPr="009337F5">
              <w:rPr>
                <w:rFonts w:ascii="Times New Roman" w:hAnsi="Times New Roman"/>
                <w:bCs/>
                <w:lang w:val="en-US"/>
              </w:rPr>
              <w:t>/102</w:t>
            </w:r>
          </w:p>
        </w:tc>
      </w:tr>
      <w:tr w:rsidR="00007ED0" w:rsidRPr="009337F5" w:rsidTr="00007ED0">
        <w:trPr>
          <w:trHeight w:val="215"/>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Изобразительное искусство</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4</w:t>
            </w:r>
            <w:r w:rsidRPr="009337F5">
              <w:rPr>
                <w:rFonts w:ascii="Times New Roman" w:hAnsi="Times New Roman"/>
                <w:bCs/>
                <w:lang w:val="en-US"/>
              </w:rPr>
              <w:t>/136</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Основы духовно-нравственной культуры народов России</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Основы духовно-нравственной культуры народов России</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Технология</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Технология</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7</w:t>
            </w:r>
            <w:r w:rsidRPr="009337F5">
              <w:rPr>
                <w:rFonts w:ascii="Times New Roman" w:hAnsi="Times New Roman"/>
                <w:bCs/>
                <w:lang w:val="en-US"/>
              </w:rPr>
              <w:t>/238</w:t>
            </w:r>
          </w:p>
        </w:tc>
      </w:tr>
      <w:tr w:rsidR="00007ED0" w:rsidRPr="009337F5" w:rsidTr="00007ED0">
        <w:trPr>
          <w:trHeight w:val="413"/>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Физическая культура и Основы безопасности жизнедеятельности</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Основы безопасности жизнедеятельности</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r>
      <w:tr w:rsidR="00007ED0" w:rsidRPr="009337F5" w:rsidTr="00007ED0">
        <w:trPr>
          <w:trHeight w:val="385"/>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Физическая культура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10</w:t>
            </w:r>
            <w:r w:rsidRPr="009337F5">
              <w:rPr>
                <w:rFonts w:ascii="Times New Roman" w:hAnsi="Times New Roman"/>
                <w:bCs/>
                <w:lang w:val="en-US"/>
              </w:rPr>
              <w:t>/340</w:t>
            </w:r>
          </w:p>
        </w:tc>
      </w:tr>
      <w:tr w:rsidR="00007ED0" w:rsidRPr="009337F5" w:rsidTr="00007ED0">
        <w:trPr>
          <w:trHeight w:val="284"/>
          <w:jc w:val="center"/>
        </w:trPr>
        <w:tc>
          <w:tcPr>
            <w:tcW w:w="4102" w:type="dxa"/>
            <w:gridSpan w:val="2"/>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Итого</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27</w:t>
            </w:r>
            <w:r w:rsidRPr="009337F5">
              <w:rPr>
                <w:rFonts w:ascii="Times New Roman" w:hAnsi="Times New Roman"/>
                <w:bCs/>
                <w:lang w:val="en-US"/>
              </w:rPr>
              <w:t>/918</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28</w:t>
            </w:r>
            <w:r w:rsidRPr="009337F5">
              <w:rPr>
                <w:rFonts w:ascii="Times New Roman" w:hAnsi="Times New Roman"/>
                <w:bCs/>
                <w:lang w:val="en-US"/>
              </w:rPr>
              <w:t>/952</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29</w:t>
            </w:r>
            <w:r w:rsidRPr="009337F5">
              <w:rPr>
                <w:rFonts w:ascii="Times New Roman" w:hAnsi="Times New Roman"/>
                <w:bCs/>
                <w:lang w:val="en-US"/>
              </w:rPr>
              <w:t>/986</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30</w:t>
            </w:r>
            <w:r w:rsidRPr="009337F5">
              <w:rPr>
                <w:rFonts w:ascii="Times New Roman" w:hAnsi="Times New Roman"/>
                <w:bCs/>
                <w:lang w:val="en-US"/>
              </w:rPr>
              <w:t>/1020</w:t>
            </w:r>
          </w:p>
        </w:tc>
        <w:tc>
          <w:tcPr>
            <w:tcW w:w="773" w:type="dxa"/>
            <w:vAlign w:val="bottom"/>
          </w:tcPr>
          <w:p w:rsidR="00007ED0" w:rsidRPr="009337F5" w:rsidRDefault="00007ED0" w:rsidP="00EE4854">
            <w:pPr>
              <w:spacing w:after="0" w:line="240" w:lineRule="auto"/>
              <w:contextualSpacing/>
              <w:jc w:val="center"/>
              <w:rPr>
                <w:rFonts w:ascii="Times New Roman" w:hAnsi="Times New Roman"/>
                <w:b/>
                <w:bCs/>
              </w:rPr>
            </w:pPr>
            <w:r w:rsidRPr="009337F5">
              <w:rPr>
                <w:rFonts w:ascii="Times New Roman" w:hAnsi="Times New Roman"/>
                <w:b/>
                <w:bCs/>
              </w:rPr>
              <w:t>30</w:t>
            </w:r>
          </w:p>
        </w:tc>
        <w:tc>
          <w:tcPr>
            <w:tcW w:w="1001" w:type="dxa"/>
            <w:vAlign w:val="bottom"/>
          </w:tcPr>
          <w:p w:rsidR="00007ED0" w:rsidRPr="009337F5" w:rsidRDefault="00007ED0" w:rsidP="00EE4854">
            <w:pPr>
              <w:spacing w:after="0" w:line="240" w:lineRule="auto"/>
              <w:contextualSpacing/>
              <w:jc w:val="center"/>
              <w:rPr>
                <w:rFonts w:ascii="Times New Roman" w:hAnsi="Times New Roman"/>
                <w:b/>
                <w:bCs/>
              </w:rPr>
            </w:pPr>
            <w:r w:rsidRPr="009337F5">
              <w:rPr>
                <w:rFonts w:ascii="Times New Roman" w:hAnsi="Times New Roman"/>
                <w:b/>
                <w:bCs/>
              </w:rPr>
              <w:t>144</w:t>
            </w:r>
          </w:p>
        </w:tc>
      </w:tr>
      <w:tr w:rsidR="00007ED0" w:rsidRPr="009337F5" w:rsidTr="00007ED0">
        <w:trPr>
          <w:trHeight w:val="301"/>
          <w:jc w:val="center"/>
        </w:trPr>
        <w:tc>
          <w:tcPr>
            <w:tcW w:w="9699" w:type="dxa"/>
            <w:gridSpan w:val="9"/>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i/>
              </w:rPr>
              <w:t>Часть, формируемая участниками образовательных отношений</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Иностранные языки.</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Второй иностранный язык (немецкий)</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rPr>
              <w:t>Математика и информатика</w:t>
            </w:r>
          </w:p>
        </w:tc>
        <w:tc>
          <w:tcPr>
            <w:tcW w:w="1993"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rPr>
              <w:t>Математика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rPr>
              <w:t>Общественно-научные предметы</w:t>
            </w:r>
          </w:p>
        </w:tc>
        <w:tc>
          <w:tcPr>
            <w:tcW w:w="1993"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rPr>
              <w:t>Обществознание</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rPr>
              <w:t>Естественнонаучные предметы</w:t>
            </w:r>
          </w:p>
        </w:tc>
        <w:tc>
          <w:tcPr>
            <w:tcW w:w="1993"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rPr>
              <w:t>Биология</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r>
      <w:tr w:rsidR="00007ED0" w:rsidRPr="009337F5" w:rsidTr="00007ED0">
        <w:trPr>
          <w:trHeight w:val="301"/>
          <w:jc w:val="center"/>
        </w:trPr>
        <w:tc>
          <w:tcPr>
            <w:tcW w:w="2109" w:type="dxa"/>
            <w:vMerge w:val="restart"/>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Физическая культура и Основы безопасности жизнедеятельности</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Основы безопасности жизнедеятельности</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w:t>
            </w:r>
            <w:r w:rsidRPr="009337F5">
              <w:rPr>
                <w:rFonts w:ascii="Times New Roman" w:hAnsi="Times New Roman"/>
                <w:bCs/>
                <w:lang w:val="en-US"/>
              </w:rPr>
              <w:t>/68</w:t>
            </w:r>
          </w:p>
        </w:tc>
      </w:tr>
      <w:tr w:rsidR="00007ED0" w:rsidRPr="009337F5" w:rsidTr="00007ED0">
        <w:trPr>
          <w:trHeight w:val="301"/>
          <w:jc w:val="center"/>
        </w:trPr>
        <w:tc>
          <w:tcPr>
            <w:tcW w:w="2109" w:type="dxa"/>
            <w:vMerge/>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Физическая культура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4</w:t>
            </w:r>
            <w:r w:rsidRPr="009337F5">
              <w:rPr>
                <w:rFonts w:ascii="Times New Roman" w:hAnsi="Times New Roman"/>
                <w:bCs/>
                <w:lang w:val="en-US"/>
              </w:rPr>
              <w:t>/136</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Технология</w:t>
            </w:r>
          </w:p>
        </w:tc>
        <w:tc>
          <w:tcPr>
            <w:tcW w:w="1993" w:type="dxa"/>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i/>
              </w:rPr>
              <w:t>Черчение</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r>
      <w:tr w:rsidR="00007ED0" w:rsidRPr="009337F5" w:rsidTr="00007ED0">
        <w:trPr>
          <w:trHeight w:val="301"/>
          <w:jc w:val="center"/>
        </w:trPr>
        <w:tc>
          <w:tcPr>
            <w:tcW w:w="2109" w:type="dxa"/>
          </w:tcPr>
          <w:p w:rsidR="00007ED0" w:rsidRPr="009337F5" w:rsidRDefault="00007ED0" w:rsidP="00EE4854">
            <w:pPr>
              <w:spacing w:after="0" w:line="240" w:lineRule="auto"/>
              <w:contextualSpacing/>
              <w:rPr>
                <w:rFonts w:ascii="Times New Roman" w:hAnsi="Times New Roman"/>
                <w:bCs/>
              </w:rPr>
            </w:pPr>
          </w:p>
        </w:tc>
        <w:tc>
          <w:tcPr>
            <w:tcW w:w="1993" w:type="dxa"/>
          </w:tcPr>
          <w:p w:rsidR="00007ED0" w:rsidRPr="009337F5" w:rsidRDefault="00007ED0" w:rsidP="00EE4854">
            <w:pPr>
              <w:spacing w:after="0" w:line="240" w:lineRule="auto"/>
              <w:contextualSpacing/>
              <w:rPr>
                <w:rFonts w:ascii="Times New Roman" w:hAnsi="Times New Roman"/>
                <w:bCs/>
                <w:i/>
              </w:rPr>
            </w:pPr>
            <w:r w:rsidRPr="009337F5">
              <w:rPr>
                <w:rFonts w:ascii="Times New Roman" w:hAnsi="Times New Roman"/>
                <w:bCs/>
                <w:i/>
              </w:rPr>
              <w:t>Элективные курсы</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rPr>
            </w:pPr>
          </w:p>
        </w:tc>
        <w:tc>
          <w:tcPr>
            <w:tcW w:w="902"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p>
        </w:tc>
        <w:tc>
          <w:tcPr>
            <w:tcW w:w="773"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1</w:t>
            </w:r>
            <w:r w:rsidRPr="009337F5">
              <w:rPr>
                <w:rFonts w:ascii="Times New Roman" w:hAnsi="Times New Roman"/>
                <w:bCs/>
                <w:lang w:val="en-US"/>
              </w:rPr>
              <w:t>/34</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rPr>
            </w:pPr>
          </w:p>
        </w:tc>
      </w:tr>
      <w:tr w:rsidR="00007ED0" w:rsidRPr="009337F5" w:rsidTr="00007ED0">
        <w:trPr>
          <w:trHeight w:val="232"/>
          <w:jc w:val="center"/>
        </w:trPr>
        <w:tc>
          <w:tcPr>
            <w:tcW w:w="4102" w:type="dxa"/>
            <w:gridSpan w:val="2"/>
          </w:tcPr>
          <w:p w:rsidR="00007ED0" w:rsidRPr="009337F5" w:rsidRDefault="00007ED0" w:rsidP="00EE4854">
            <w:pPr>
              <w:spacing w:after="0" w:line="240" w:lineRule="auto"/>
              <w:contextualSpacing/>
              <w:rPr>
                <w:rFonts w:ascii="Times New Roman" w:hAnsi="Times New Roman"/>
                <w:bCs/>
              </w:rPr>
            </w:pPr>
            <w:r w:rsidRPr="009337F5">
              <w:rPr>
                <w:rFonts w:ascii="Times New Roman" w:hAnsi="Times New Roman"/>
                <w:bCs/>
              </w:rPr>
              <w:t>Максимально допустимая недельная нагрузка</w:t>
            </w:r>
          </w:p>
        </w:tc>
        <w:tc>
          <w:tcPr>
            <w:tcW w:w="98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29</w:t>
            </w:r>
            <w:r w:rsidRPr="009337F5">
              <w:rPr>
                <w:rFonts w:ascii="Times New Roman" w:hAnsi="Times New Roman"/>
                <w:bCs/>
                <w:lang w:val="en-US"/>
              </w:rPr>
              <w:t>/986</w:t>
            </w:r>
          </w:p>
        </w:tc>
        <w:tc>
          <w:tcPr>
            <w:tcW w:w="1031" w:type="dxa"/>
            <w:gridSpan w:val="2"/>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30</w:t>
            </w:r>
            <w:r w:rsidRPr="009337F5">
              <w:rPr>
                <w:rFonts w:ascii="Times New Roman" w:hAnsi="Times New Roman"/>
                <w:bCs/>
                <w:lang w:val="en-US"/>
              </w:rPr>
              <w:t>/1020</w:t>
            </w:r>
          </w:p>
        </w:tc>
        <w:tc>
          <w:tcPr>
            <w:tcW w:w="902" w:type="dxa"/>
            <w:vAlign w:val="bottom"/>
          </w:tcPr>
          <w:p w:rsidR="00007ED0" w:rsidRPr="009337F5" w:rsidRDefault="00007ED0" w:rsidP="00EE4854">
            <w:pPr>
              <w:spacing w:after="0" w:line="240" w:lineRule="auto"/>
              <w:contextualSpacing/>
              <w:jc w:val="center"/>
              <w:rPr>
                <w:rFonts w:ascii="Times New Roman" w:hAnsi="Times New Roman"/>
                <w:bCs/>
                <w:lang w:val="en-US"/>
              </w:rPr>
            </w:pPr>
            <w:r w:rsidRPr="009337F5">
              <w:rPr>
                <w:rFonts w:ascii="Times New Roman" w:hAnsi="Times New Roman"/>
                <w:bCs/>
              </w:rPr>
              <w:t>32</w:t>
            </w:r>
            <w:r w:rsidRPr="009337F5">
              <w:rPr>
                <w:rFonts w:ascii="Times New Roman" w:hAnsi="Times New Roman"/>
                <w:bCs/>
                <w:lang w:val="en-US"/>
              </w:rPr>
              <w:t>/1088</w:t>
            </w:r>
          </w:p>
        </w:tc>
        <w:tc>
          <w:tcPr>
            <w:tcW w:w="908"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33</w:t>
            </w:r>
            <w:r w:rsidRPr="009337F5">
              <w:rPr>
                <w:rFonts w:ascii="Times New Roman" w:hAnsi="Times New Roman"/>
                <w:bCs/>
                <w:lang w:val="en-US"/>
              </w:rPr>
              <w:t>/1122</w:t>
            </w:r>
          </w:p>
        </w:tc>
        <w:tc>
          <w:tcPr>
            <w:tcW w:w="773"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33</w:t>
            </w:r>
            <w:r w:rsidRPr="009337F5">
              <w:rPr>
                <w:rFonts w:ascii="Times New Roman" w:hAnsi="Times New Roman"/>
                <w:bCs/>
                <w:lang w:val="en-US"/>
              </w:rPr>
              <w:t>/1122</w:t>
            </w:r>
          </w:p>
        </w:tc>
        <w:tc>
          <w:tcPr>
            <w:tcW w:w="1001" w:type="dxa"/>
            <w:vAlign w:val="bottom"/>
          </w:tcPr>
          <w:p w:rsidR="00007ED0" w:rsidRPr="009337F5" w:rsidRDefault="00007ED0" w:rsidP="00EE4854">
            <w:pPr>
              <w:spacing w:after="0" w:line="240" w:lineRule="auto"/>
              <w:contextualSpacing/>
              <w:jc w:val="center"/>
              <w:rPr>
                <w:rFonts w:ascii="Times New Roman" w:hAnsi="Times New Roman"/>
                <w:bCs/>
              </w:rPr>
            </w:pPr>
            <w:r w:rsidRPr="009337F5">
              <w:rPr>
                <w:rFonts w:ascii="Times New Roman" w:hAnsi="Times New Roman"/>
                <w:bCs/>
              </w:rPr>
              <w:t>124</w:t>
            </w:r>
          </w:p>
        </w:tc>
      </w:tr>
    </w:tbl>
    <w:p w:rsidR="00007ED0" w:rsidRPr="00663C10" w:rsidRDefault="00007ED0" w:rsidP="009337F5">
      <w:pPr>
        <w:spacing w:after="0" w:line="240" w:lineRule="auto"/>
        <w:ind w:right="49"/>
        <w:jc w:val="both"/>
        <w:rPr>
          <w:rFonts w:ascii="Times New Roman" w:hAnsi="Times New Roman"/>
          <w:sz w:val="24"/>
          <w:szCs w:val="24"/>
        </w:rPr>
      </w:pPr>
      <w:r w:rsidRPr="00663C10">
        <w:rPr>
          <w:rFonts w:ascii="Times New Roman" w:hAnsi="Times New Roman"/>
          <w:b/>
          <w:sz w:val="24"/>
          <w:szCs w:val="24"/>
        </w:rPr>
        <w:t xml:space="preserve">Содержание, формы и порядок проведения промежуточной аттестации </w:t>
      </w:r>
    </w:p>
    <w:p w:rsidR="00007ED0" w:rsidRPr="00663C10" w:rsidRDefault="00007ED0" w:rsidP="00151E46">
      <w:pPr>
        <w:numPr>
          <w:ilvl w:val="0"/>
          <w:numId w:val="70"/>
        </w:numPr>
        <w:spacing w:after="0" w:line="240" w:lineRule="auto"/>
        <w:ind w:right="3" w:hanging="10"/>
        <w:jc w:val="both"/>
        <w:rPr>
          <w:rFonts w:ascii="Times New Roman" w:hAnsi="Times New Roman"/>
          <w:sz w:val="24"/>
          <w:szCs w:val="24"/>
        </w:rPr>
      </w:pPr>
      <w:r w:rsidRPr="00663C10">
        <w:rPr>
          <w:rFonts w:ascii="Times New Roman" w:hAnsi="Times New Roman"/>
          <w:sz w:val="24"/>
          <w:szCs w:val="24"/>
        </w:rPr>
        <w:t xml:space="preserve">В соответствии со ст. 58 п.1    Закона   «Об  образовании в Российской Федерации» освоение образовательной программы, в том числе отдельной части или всего объема </w:t>
      </w:r>
      <w:r w:rsidRPr="00663C10">
        <w:rPr>
          <w:rFonts w:ascii="Times New Roman" w:hAnsi="Times New Roman"/>
          <w:sz w:val="24"/>
          <w:szCs w:val="24"/>
        </w:rPr>
        <w:lastRenderedPageBreak/>
        <w:t xml:space="preserve">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rsidR="00007ED0" w:rsidRPr="00663C10" w:rsidRDefault="00007ED0" w:rsidP="00151E46">
      <w:pPr>
        <w:numPr>
          <w:ilvl w:val="0"/>
          <w:numId w:val="70"/>
        </w:numPr>
        <w:spacing w:after="0" w:line="240" w:lineRule="auto"/>
        <w:ind w:right="3" w:hanging="10"/>
        <w:jc w:val="both"/>
        <w:rPr>
          <w:rFonts w:ascii="Times New Roman" w:hAnsi="Times New Roman"/>
          <w:sz w:val="24"/>
          <w:szCs w:val="24"/>
        </w:rPr>
      </w:pPr>
      <w:r w:rsidRPr="00663C10">
        <w:rPr>
          <w:rFonts w:ascii="Times New Roman" w:hAnsi="Times New Roman"/>
          <w:sz w:val="24"/>
          <w:szCs w:val="24"/>
        </w:rPr>
        <w:t xml:space="preserve">Виды промежуточной аттестации: - четвертная (полугодовая); - годовая. </w:t>
      </w:r>
    </w:p>
    <w:p w:rsidR="00007ED0" w:rsidRPr="00663C10" w:rsidRDefault="00007ED0" w:rsidP="00EE4854">
      <w:pPr>
        <w:spacing w:after="0" w:line="240" w:lineRule="auto"/>
        <w:ind w:left="10" w:right="3"/>
        <w:jc w:val="both"/>
        <w:rPr>
          <w:rFonts w:ascii="Times New Roman" w:hAnsi="Times New Roman"/>
          <w:sz w:val="24"/>
          <w:szCs w:val="24"/>
        </w:rPr>
      </w:pPr>
      <w:r w:rsidRPr="00663C10">
        <w:rPr>
          <w:rFonts w:ascii="Times New Roman" w:hAnsi="Times New Roman"/>
          <w:sz w:val="24"/>
          <w:szCs w:val="24"/>
        </w:rPr>
        <w:t xml:space="preserve">3.Четвертная (полугодовая) промежуточная аттестация осуществляется по текущим отметкам, полученным обучающимися в течение четверти </w:t>
      </w:r>
    </w:p>
    <w:p w:rsidR="00007ED0" w:rsidRPr="00663C10" w:rsidRDefault="00007ED0" w:rsidP="00EE4854">
      <w:pPr>
        <w:spacing w:after="0" w:line="240" w:lineRule="auto"/>
        <w:ind w:left="10" w:right="3"/>
        <w:jc w:val="both"/>
        <w:rPr>
          <w:rFonts w:ascii="Times New Roman" w:hAnsi="Times New Roman"/>
          <w:sz w:val="24"/>
          <w:szCs w:val="24"/>
        </w:rPr>
      </w:pPr>
      <w:r w:rsidRPr="00663C10">
        <w:rPr>
          <w:rFonts w:ascii="Times New Roman" w:hAnsi="Times New Roman"/>
          <w:sz w:val="24"/>
          <w:szCs w:val="24"/>
        </w:rPr>
        <w:t xml:space="preserve">(полугодия).  </w:t>
      </w:r>
    </w:p>
    <w:p w:rsidR="00007ED0" w:rsidRPr="00663C10" w:rsidRDefault="00007ED0" w:rsidP="00EE4854">
      <w:pPr>
        <w:spacing w:after="0" w:line="240" w:lineRule="auto"/>
        <w:ind w:left="10" w:right="3"/>
        <w:jc w:val="both"/>
        <w:rPr>
          <w:rFonts w:ascii="Times New Roman" w:hAnsi="Times New Roman"/>
          <w:sz w:val="24"/>
          <w:szCs w:val="24"/>
        </w:rPr>
      </w:pPr>
      <w:r w:rsidRPr="00663C10">
        <w:rPr>
          <w:rFonts w:ascii="Times New Roman" w:hAnsi="Times New Roman"/>
          <w:sz w:val="24"/>
          <w:szCs w:val="24"/>
        </w:rPr>
        <w:t xml:space="preserve">4. Виды годовой промежуточной аттестации: </w:t>
      </w:r>
    </w:p>
    <w:p w:rsidR="00007ED0" w:rsidRPr="00663C10" w:rsidRDefault="00007ED0" w:rsidP="00EE4854">
      <w:pPr>
        <w:spacing w:after="0" w:line="240" w:lineRule="auto"/>
        <w:ind w:left="10" w:right="3"/>
        <w:jc w:val="both"/>
        <w:rPr>
          <w:rFonts w:ascii="Times New Roman" w:hAnsi="Times New Roman"/>
          <w:sz w:val="24"/>
          <w:szCs w:val="24"/>
        </w:rPr>
      </w:pPr>
      <w:r w:rsidRPr="00663C10">
        <w:rPr>
          <w:rFonts w:ascii="Times New Roman" w:hAnsi="Times New Roman"/>
          <w:sz w:val="24"/>
          <w:szCs w:val="24"/>
        </w:rPr>
        <w:t xml:space="preserve">- промежуточная аттестация с аттестационными испытаниями; - промежуточная аттестация без аттестационных испытаний. </w:t>
      </w:r>
    </w:p>
    <w:p w:rsidR="00007ED0" w:rsidRPr="00663C10" w:rsidRDefault="00007ED0" w:rsidP="00EE4854">
      <w:pPr>
        <w:spacing w:after="0" w:line="240" w:lineRule="auto"/>
        <w:ind w:left="10" w:right="3"/>
        <w:jc w:val="both"/>
        <w:rPr>
          <w:rFonts w:ascii="Times New Roman" w:hAnsi="Times New Roman"/>
          <w:sz w:val="24"/>
          <w:szCs w:val="24"/>
        </w:rPr>
      </w:pPr>
      <w:r w:rsidRPr="00663C10">
        <w:rPr>
          <w:rFonts w:ascii="Times New Roman" w:hAnsi="Times New Roman"/>
          <w:sz w:val="24"/>
          <w:szCs w:val="24"/>
        </w:rPr>
        <w:t xml:space="preserve">   Годовые отметки по предметам, по которым не проводятся аттестационные испытания (годовая промежуточная аттестация без аттестационных испытаний), выставляются на основании четвертных или полугодовых отметок. </w:t>
      </w:r>
    </w:p>
    <w:p w:rsidR="00007ED0" w:rsidRPr="00663C10" w:rsidRDefault="00007ED0" w:rsidP="00151E46">
      <w:pPr>
        <w:numPr>
          <w:ilvl w:val="0"/>
          <w:numId w:val="71"/>
        </w:numPr>
        <w:spacing w:after="0" w:line="240" w:lineRule="auto"/>
        <w:ind w:right="3" w:hanging="10"/>
        <w:jc w:val="both"/>
        <w:rPr>
          <w:rFonts w:ascii="Times New Roman" w:hAnsi="Times New Roman"/>
          <w:sz w:val="24"/>
          <w:szCs w:val="24"/>
        </w:rPr>
      </w:pPr>
      <w:r w:rsidRPr="00663C10">
        <w:rPr>
          <w:rFonts w:ascii="Times New Roman" w:hAnsi="Times New Roman"/>
          <w:sz w:val="24"/>
          <w:szCs w:val="24"/>
        </w:rPr>
        <w:t xml:space="preserve">Промежуточную аттестацию с аттестационными испытаниями проходят все обучающиеся 5-8 классов.  </w:t>
      </w:r>
    </w:p>
    <w:p w:rsidR="00007ED0" w:rsidRPr="009337F5" w:rsidRDefault="00007ED0" w:rsidP="009337F5">
      <w:pPr>
        <w:numPr>
          <w:ilvl w:val="0"/>
          <w:numId w:val="71"/>
        </w:numPr>
        <w:spacing w:after="0" w:line="240" w:lineRule="auto"/>
        <w:ind w:right="3" w:hanging="10"/>
        <w:jc w:val="both"/>
        <w:rPr>
          <w:rFonts w:ascii="Times New Roman" w:hAnsi="Times New Roman"/>
          <w:sz w:val="24"/>
          <w:szCs w:val="24"/>
        </w:rPr>
      </w:pPr>
      <w:r w:rsidRPr="00663C10">
        <w:rPr>
          <w:rFonts w:ascii="Times New Roman" w:hAnsi="Times New Roman"/>
          <w:sz w:val="24"/>
          <w:szCs w:val="24"/>
        </w:rPr>
        <w:t>Годовая промежуточная аттестация с аттестационными испытаниями обучающихся 5-8,х классов сопровождается проведением аттест</w:t>
      </w:r>
      <w:r w:rsidR="00AD4143">
        <w:rPr>
          <w:rFonts w:ascii="Times New Roman" w:hAnsi="Times New Roman"/>
          <w:sz w:val="24"/>
          <w:szCs w:val="24"/>
        </w:rPr>
        <w:t>ационных испытаний по предметам учебного плана.</w:t>
      </w:r>
      <w:r w:rsidRPr="00663C10">
        <w:rPr>
          <w:rFonts w:ascii="Times New Roman" w:hAnsi="Times New Roman"/>
          <w:sz w:val="24"/>
          <w:szCs w:val="24"/>
        </w:rPr>
        <w:t xml:space="preserve"> </w:t>
      </w:r>
    </w:p>
    <w:p w:rsidR="00007ED0" w:rsidRPr="00AD4143" w:rsidRDefault="00007ED0" w:rsidP="00AD4143">
      <w:pPr>
        <w:spacing w:after="202" w:line="271" w:lineRule="auto"/>
        <w:ind w:left="10" w:right="49"/>
        <w:rPr>
          <w:rFonts w:ascii="Times New Roman" w:hAnsi="Times New Roman"/>
          <w:sz w:val="24"/>
          <w:szCs w:val="24"/>
        </w:rPr>
      </w:pPr>
      <w:r w:rsidRPr="00663C10">
        <w:rPr>
          <w:rFonts w:ascii="Times New Roman" w:hAnsi="Times New Roman"/>
          <w:b/>
          <w:sz w:val="24"/>
          <w:szCs w:val="24"/>
        </w:rPr>
        <w:t xml:space="preserve">Государственная итоговая  аттестация </w:t>
      </w:r>
      <w:r w:rsidRPr="00663C10">
        <w:rPr>
          <w:rFonts w:ascii="Times New Roman" w:hAnsi="Times New Roman"/>
          <w:sz w:val="24"/>
          <w:szCs w:val="24"/>
        </w:rPr>
        <w:t xml:space="preserve">в 9 классе проводится в форме ОГЭ </w:t>
      </w:r>
    </w:p>
    <w:p w:rsidR="00007ED0" w:rsidRPr="00EE4854" w:rsidRDefault="00007ED0" w:rsidP="009337F5">
      <w:pPr>
        <w:spacing w:after="52" w:line="271" w:lineRule="auto"/>
        <w:jc w:val="both"/>
        <w:rPr>
          <w:rFonts w:ascii="Times New Roman" w:hAnsi="Times New Roman"/>
          <w:sz w:val="28"/>
          <w:szCs w:val="28"/>
        </w:rPr>
      </w:pPr>
      <w:r w:rsidRPr="00EE4854">
        <w:rPr>
          <w:rFonts w:ascii="Times New Roman" w:hAnsi="Times New Roman"/>
          <w:b/>
          <w:sz w:val="28"/>
          <w:szCs w:val="28"/>
        </w:rPr>
        <w:t xml:space="preserve">3.1.1. Календарный учебный график </w:t>
      </w:r>
      <w:r w:rsidRPr="00EE4854">
        <w:rPr>
          <w:rFonts w:ascii="Times New Roman" w:hAnsi="Times New Roman"/>
          <w:sz w:val="28"/>
          <w:szCs w:val="28"/>
        </w:rPr>
        <w:t xml:space="preserve">5-9 класс </w:t>
      </w:r>
    </w:p>
    <w:p w:rsidR="00007ED0" w:rsidRPr="00AD4143" w:rsidRDefault="00007ED0" w:rsidP="00EE4854">
      <w:pPr>
        <w:ind w:left="10" w:right="142"/>
        <w:jc w:val="both"/>
        <w:rPr>
          <w:rFonts w:ascii="Times New Roman" w:hAnsi="Times New Roman"/>
          <w:sz w:val="24"/>
          <w:szCs w:val="24"/>
        </w:rPr>
      </w:pPr>
      <w:r w:rsidRPr="00AD4143">
        <w:rPr>
          <w:rFonts w:ascii="Times New Roman" w:hAnsi="Times New Roman"/>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полугодовая. </w:t>
      </w:r>
    </w:p>
    <w:p w:rsidR="00007ED0" w:rsidRPr="00AD4143" w:rsidRDefault="00007ED0" w:rsidP="00EE4854">
      <w:pPr>
        <w:ind w:right="151" w:firstLine="708"/>
        <w:jc w:val="both"/>
        <w:rPr>
          <w:rFonts w:ascii="Times New Roman" w:hAnsi="Times New Roman"/>
          <w:sz w:val="24"/>
          <w:szCs w:val="24"/>
        </w:rPr>
      </w:pPr>
      <w:r w:rsidRPr="00AD4143">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007ED0" w:rsidRPr="00AD4143" w:rsidRDefault="00007ED0" w:rsidP="00EE4854">
      <w:pPr>
        <w:ind w:right="151" w:firstLine="708"/>
        <w:jc w:val="both"/>
        <w:rPr>
          <w:rFonts w:ascii="Times New Roman" w:hAnsi="Times New Roman"/>
          <w:sz w:val="24"/>
          <w:szCs w:val="24"/>
        </w:rPr>
      </w:pPr>
      <w:r w:rsidRPr="00AD4143">
        <w:rPr>
          <w:rFonts w:ascii="Times New Roman" w:hAnsi="Times New Roman"/>
          <w:sz w:val="24"/>
          <w:szCs w:val="24"/>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007ED0" w:rsidRPr="00B47D4A" w:rsidRDefault="00007ED0" w:rsidP="009337F5">
      <w:pPr>
        <w:spacing w:after="0" w:line="240" w:lineRule="auto"/>
        <w:ind w:right="71"/>
        <w:rPr>
          <w:rFonts w:ascii="Times New Roman" w:hAnsi="Times New Roman"/>
          <w:sz w:val="28"/>
          <w:szCs w:val="28"/>
        </w:rPr>
      </w:pPr>
    </w:p>
    <w:p w:rsidR="00007ED0" w:rsidRPr="00B47D4A" w:rsidRDefault="00AD4143" w:rsidP="00B47D4A">
      <w:pPr>
        <w:pStyle w:val="2"/>
        <w:ind w:left="474" w:right="0"/>
        <w:jc w:val="center"/>
        <w:rPr>
          <w:sz w:val="28"/>
          <w:szCs w:val="28"/>
        </w:rPr>
      </w:pPr>
      <w:r>
        <w:rPr>
          <w:sz w:val="28"/>
          <w:szCs w:val="28"/>
        </w:rPr>
        <w:lastRenderedPageBreak/>
        <w:t>3.2.2</w:t>
      </w:r>
      <w:r w:rsidR="00007ED0" w:rsidRPr="00B47D4A">
        <w:rPr>
          <w:sz w:val="28"/>
          <w:szCs w:val="28"/>
        </w:rPr>
        <w:t>. Финансово-экономические условия</w:t>
      </w:r>
    </w:p>
    <w:p w:rsidR="00007ED0" w:rsidRPr="00B47D4A" w:rsidRDefault="00007ED0" w:rsidP="00B47D4A">
      <w:pPr>
        <w:spacing w:after="0" w:line="240" w:lineRule="auto"/>
        <w:ind w:left="852"/>
        <w:rPr>
          <w:rFonts w:ascii="Times New Roman" w:hAnsi="Times New Roman"/>
          <w:sz w:val="28"/>
          <w:szCs w:val="28"/>
        </w:rPr>
      </w:pPr>
    </w:p>
    <w:p w:rsidR="00007ED0" w:rsidRPr="00AD4143" w:rsidRDefault="00007ED0" w:rsidP="00AD4143">
      <w:pPr>
        <w:spacing w:after="0" w:line="240" w:lineRule="auto"/>
        <w:ind w:left="-851" w:right="-284"/>
        <w:rPr>
          <w:rFonts w:ascii="Times New Roman" w:hAnsi="Times New Roman"/>
          <w:sz w:val="24"/>
          <w:szCs w:val="24"/>
        </w:rPr>
      </w:pPr>
      <w:r w:rsidRPr="00B47D4A">
        <w:rPr>
          <w:rFonts w:ascii="Times New Roman" w:hAnsi="Times New Roman"/>
          <w:sz w:val="28"/>
          <w:szCs w:val="28"/>
        </w:rPr>
        <w:t xml:space="preserve">Финансовое обеспечение реализации основной образовательной </w:t>
      </w:r>
      <w:r w:rsidRPr="00AD4143">
        <w:rPr>
          <w:rFonts w:ascii="Times New Roman" w:hAnsi="Times New Roman"/>
          <w:sz w:val="24"/>
          <w:szCs w:val="24"/>
        </w:rPr>
        <w:t xml:space="preserve">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sz w:val="24"/>
          <w:szCs w:val="24"/>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i/>
          <w:sz w:val="24"/>
          <w:szCs w:val="24"/>
        </w:rPr>
        <w:t xml:space="preserve">       Финансовое обеспечение задания учредителя по реализации основной образовательной программы основного общего образования</w:t>
      </w:r>
      <w:r w:rsidRPr="00AD4143">
        <w:rPr>
          <w:rFonts w:ascii="Times New Roman" w:hAnsi="Times New Roman"/>
          <w:sz w:val="24"/>
          <w:szCs w:val="24"/>
        </w:rPr>
        <w:t xml:space="preserve"> осуществляется на основе смешанного финансирования: </w:t>
      </w:r>
      <w:r w:rsidRPr="00AD4143">
        <w:rPr>
          <w:rFonts w:ascii="Times New Roman" w:hAnsi="Times New Roman"/>
          <w:sz w:val="24"/>
          <w:szCs w:val="24"/>
        </w:rPr>
        <w:lastRenderedPageBreak/>
        <w:t xml:space="preserve">затраты на оплату труда покрывает региональный бюджет, затраты, связанные с содержанием зданий — муниципальный.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i/>
          <w:sz w:val="24"/>
          <w:szCs w:val="24"/>
        </w:rPr>
        <w:t>Региональный расчётный подушевой норматив используется на  следующие расходы на год</w:t>
      </w:r>
      <w:r w:rsidRPr="00AD4143">
        <w:rPr>
          <w:rFonts w:ascii="Times New Roman" w:hAnsi="Times New Roman"/>
          <w:sz w:val="24"/>
          <w:szCs w:val="24"/>
        </w:rPr>
        <w:t xml:space="preserve">: </w:t>
      </w:r>
    </w:p>
    <w:p w:rsidR="00007ED0" w:rsidRPr="00AD4143" w:rsidRDefault="00007ED0" w:rsidP="00AD4143">
      <w:pPr>
        <w:numPr>
          <w:ilvl w:val="0"/>
          <w:numId w:val="75"/>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007ED0" w:rsidRPr="00AD4143" w:rsidRDefault="00007ED0" w:rsidP="00AD4143">
      <w:pPr>
        <w:numPr>
          <w:ilvl w:val="0"/>
          <w:numId w:val="75"/>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общего образования.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sz w:val="24"/>
          <w:szCs w:val="24"/>
        </w:rPr>
        <w:t xml:space="preserve">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i/>
          <w:sz w:val="24"/>
          <w:szCs w:val="24"/>
        </w:rPr>
        <w:t xml:space="preserve"> Формирование фонда оплаты труда</w:t>
      </w:r>
      <w:r w:rsidRPr="00AD4143">
        <w:rPr>
          <w:rFonts w:ascii="Times New Roman" w:hAnsi="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количеством классов -комплектов (так как школа малокомплектная), для администрации -  с количеством обучающихся (с  соответствующими поправочными коэффициентами), и отражается в плане финансово-хозяйственной деятельности образовательного учреждения.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i/>
          <w:sz w:val="24"/>
          <w:szCs w:val="24"/>
        </w:rPr>
        <w:t>Справочно:</w:t>
      </w:r>
      <w:r w:rsidRPr="00AD4143">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sz w:val="24"/>
          <w:szCs w:val="24"/>
        </w:rPr>
        <w:t xml:space="preserve">учреждением самостоятельно;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lastRenderedPageBreak/>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sz w:val="24"/>
          <w:szCs w:val="24"/>
        </w:rPr>
        <w:t xml:space="preserve">      Размеры, порядок и условия осуществления стимулирующих выплат определяются в локальных правовых актах образовательного учреждения и (или) в коллективном договоре.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i/>
          <w:sz w:val="24"/>
          <w:szCs w:val="24"/>
        </w:rPr>
        <w:t xml:space="preserve"> Образовательное учреждение самостоятельно определяет:</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соотношение базовой и стимулирующей части фонда оплаты труда;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соотношение фонда оплаты труда педагогического, административно-управленческого и учебно-вспомогательного персонала;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соотношение общей и специальной частей внутри базовой части фонда оплаты труда; </w:t>
      </w:r>
    </w:p>
    <w:p w:rsidR="00007ED0" w:rsidRPr="00AD4143" w:rsidRDefault="00007ED0" w:rsidP="00AD4143">
      <w:pPr>
        <w:numPr>
          <w:ilvl w:val="0"/>
          <w:numId w:val="76"/>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i/>
          <w:sz w:val="24"/>
          <w:szCs w:val="24"/>
        </w:rPr>
        <w:t xml:space="preserve">Враспределении стимулирующей части фонда оплаты труда предусматривается участие органов самоуправления (Управляющий совет). </w:t>
      </w:r>
    </w:p>
    <w:p w:rsidR="00007ED0" w:rsidRPr="00AD4143" w:rsidRDefault="00007ED0" w:rsidP="00AD4143">
      <w:pPr>
        <w:spacing w:after="0" w:line="240" w:lineRule="auto"/>
        <w:ind w:left="-851" w:right="-284"/>
        <w:rPr>
          <w:rFonts w:ascii="Times New Roman" w:hAnsi="Times New Roman"/>
          <w:sz w:val="24"/>
          <w:szCs w:val="24"/>
        </w:rPr>
      </w:pPr>
      <w:r w:rsidRPr="00AD4143">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D4143">
        <w:rPr>
          <w:rFonts w:ascii="Times New Roman" w:hAnsi="Times New Roman"/>
          <w:b/>
          <w:i/>
          <w:sz w:val="24"/>
          <w:szCs w:val="24"/>
        </w:rPr>
        <w:t>образовательное учреждение</w:t>
      </w:r>
      <w:r w:rsidRPr="00AD4143">
        <w:rPr>
          <w:rFonts w:ascii="Times New Roman" w:hAnsi="Times New Roman"/>
          <w:b/>
          <w:sz w:val="24"/>
          <w:szCs w:val="24"/>
        </w:rPr>
        <w:t>:</w:t>
      </w:r>
      <w:r w:rsidRPr="00AD4143">
        <w:rPr>
          <w:rFonts w:ascii="Times New Roman" w:hAnsi="Times New Roman"/>
          <w:sz w:val="24"/>
          <w:szCs w:val="24"/>
        </w:rPr>
        <w:t xml:space="preserve"> 1) проводит экономический расчёт стоимости обеспечения требований Стандарта по каждой позиции; </w:t>
      </w:r>
    </w:p>
    <w:p w:rsidR="00007ED0" w:rsidRPr="00AD4143" w:rsidRDefault="00007ED0" w:rsidP="00AD4143">
      <w:pPr>
        <w:numPr>
          <w:ilvl w:val="0"/>
          <w:numId w:val="77"/>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007ED0" w:rsidRPr="00AD4143" w:rsidRDefault="00007ED0" w:rsidP="00AD4143">
      <w:pPr>
        <w:numPr>
          <w:ilvl w:val="0"/>
          <w:numId w:val="77"/>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определяет величину затрат на обеспечение требований к условиям реализации ООП; </w:t>
      </w:r>
    </w:p>
    <w:p w:rsidR="00007ED0" w:rsidRPr="00AD4143" w:rsidRDefault="00007ED0" w:rsidP="00AD4143">
      <w:pPr>
        <w:numPr>
          <w:ilvl w:val="0"/>
          <w:numId w:val="77"/>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007ED0" w:rsidRPr="00AD4143" w:rsidRDefault="00007ED0" w:rsidP="00AD4143">
      <w:pPr>
        <w:numPr>
          <w:ilvl w:val="0"/>
          <w:numId w:val="77"/>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образовательного учреждения; </w:t>
      </w:r>
    </w:p>
    <w:p w:rsidR="00007ED0" w:rsidRPr="00AD4143" w:rsidRDefault="00007ED0" w:rsidP="00AD4143">
      <w:pPr>
        <w:numPr>
          <w:ilvl w:val="0"/>
          <w:numId w:val="77"/>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007ED0" w:rsidRPr="00AD4143" w:rsidRDefault="00007ED0" w:rsidP="00AD4143">
      <w:pPr>
        <w:numPr>
          <w:ilvl w:val="0"/>
          <w:numId w:val="78"/>
        </w:numPr>
        <w:spacing w:after="0" w:line="240" w:lineRule="auto"/>
        <w:ind w:left="-851" w:right="-284"/>
        <w:jc w:val="both"/>
        <w:rPr>
          <w:rFonts w:ascii="Times New Roman" w:hAnsi="Times New Roman"/>
          <w:sz w:val="24"/>
          <w:szCs w:val="24"/>
        </w:rPr>
      </w:pPr>
      <w:r w:rsidRPr="00AD4143">
        <w:rPr>
          <w:rFonts w:ascii="Times New Roman" w:hAnsi="Times New Roman"/>
          <w:i/>
          <w:sz w:val="24"/>
          <w:szCs w:val="24"/>
        </w:rPr>
        <w:t>на основедоговоров</w:t>
      </w:r>
      <w:r w:rsidRPr="00AD4143">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007ED0" w:rsidRPr="00AD4143" w:rsidRDefault="00007ED0" w:rsidP="00AD4143">
      <w:pPr>
        <w:numPr>
          <w:ilvl w:val="0"/>
          <w:numId w:val="78"/>
        </w:numPr>
        <w:spacing w:after="0" w:line="240" w:lineRule="auto"/>
        <w:ind w:left="-851" w:right="-284"/>
        <w:jc w:val="both"/>
        <w:rPr>
          <w:rFonts w:ascii="Times New Roman" w:hAnsi="Times New Roman"/>
          <w:sz w:val="24"/>
          <w:szCs w:val="24"/>
        </w:rPr>
      </w:pPr>
      <w:r w:rsidRPr="00AD4143">
        <w:rPr>
          <w:rFonts w:ascii="Times New Roman" w:hAnsi="Times New Roman"/>
          <w:sz w:val="24"/>
          <w:szCs w:val="24"/>
        </w:rPr>
        <w:t xml:space="preserve">за счёт </w:t>
      </w:r>
      <w:r w:rsidRPr="00AD4143">
        <w:rPr>
          <w:rFonts w:ascii="Times New Roman" w:hAnsi="Times New Roman"/>
          <w:i/>
          <w:sz w:val="24"/>
          <w:szCs w:val="24"/>
        </w:rPr>
        <w:t>выделения ставок педагогов дополнительного образования,</w:t>
      </w:r>
      <w:r w:rsidRPr="00AD4143">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 </w:t>
      </w:r>
    </w:p>
    <w:p w:rsidR="00007ED0" w:rsidRPr="00AD4143" w:rsidRDefault="00007ED0" w:rsidP="00AD4143">
      <w:pPr>
        <w:spacing w:after="0" w:line="240" w:lineRule="auto"/>
        <w:ind w:left="-851"/>
        <w:rPr>
          <w:rFonts w:ascii="Times New Roman" w:hAnsi="Times New Roman"/>
          <w:sz w:val="24"/>
          <w:szCs w:val="24"/>
        </w:rPr>
      </w:pPr>
    </w:p>
    <w:p w:rsidR="00007ED0" w:rsidRPr="00AD4143" w:rsidRDefault="00AD4143" w:rsidP="009337F5">
      <w:pPr>
        <w:spacing w:after="0" w:line="240" w:lineRule="auto"/>
        <w:ind w:right="49"/>
        <w:rPr>
          <w:rFonts w:ascii="Times New Roman" w:hAnsi="Times New Roman"/>
          <w:sz w:val="24"/>
          <w:szCs w:val="24"/>
        </w:rPr>
      </w:pPr>
      <w:r w:rsidRPr="00AD4143">
        <w:rPr>
          <w:rFonts w:ascii="Times New Roman" w:hAnsi="Times New Roman"/>
          <w:b/>
          <w:sz w:val="24"/>
          <w:szCs w:val="24"/>
        </w:rPr>
        <w:t>3.2.3</w:t>
      </w:r>
      <w:r w:rsidR="00007ED0" w:rsidRPr="00AD4143">
        <w:rPr>
          <w:rFonts w:ascii="Times New Roman" w:hAnsi="Times New Roman"/>
          <w:b/>
          <w:sz w:val="24"/>
          <w:szCs w:val="24"/>
        </w:rPr>
        <w:t xml:space="preserve">.Материально-технические условия </w:t>
      </w:r>
    </w:p>
    <w:p w:rsidR="00007ED0" w:rsidRPr="00AD4143" w:rsidRDefault="00007ED0" w:rsidP="00B47D4A">
      <w:pPr>
        <w:spacing w:after="0" w:line="240" w:lineRule="auto"/>
        <w:ind w:right="71"/>
        <w:jc w:val="center"/>
        <w:rPr>
          <w:rFonts w:ascii="Times New Roman" w:hAnsi="Times New Roman"/>
          <w:sz w:val="24"/>
          <w:szCs w:val="24"/>
        </w:rPr>
      </w:pPr>
    </w:p>
    <w:p w:rsidR="00007ED0" w:rsidRPr="00AD4143" w:rsidRDefault="00007ED0" w:rsidP="00B47D4A">
      <w:pPr>
        <w:spacing w:after="0" w:line="240" w:lineRule="auto"/>
        <w:ind w:right="-284" w:firstLine="566"/>
        <w:rPr>
          <w:rFonts w:ascii="Times New Roman" w:hAnsi="Times New Roman"/>
          <w:sz w:val="24"/>
          <w:szCs w:val="24"/>
        </w:rPr>
      </w:pPr>
      <w:r w:rsidRPr="00AD4143">
        <w:rPr>
          <w:rFonts w:ascii="Times New Roman" w:hAnsi="Times New Roman"/>
          <w:b/>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lastRenderedPageBreak/>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2) соблюдение: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к санитарно-бытовым условиям (оборудование гардеробов, санузлов, мест личной гигиены);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строительных норм и правил;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пожарной и электробезопасности;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охраны здоровья обучающихся и охраны труда работников образовательных учреждений;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к транспортному обслуживанию обучающихся;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t xml:space="preserve">учреждений;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007ED0" w:rsidRPr="00AD4143" w:rsidRDefault="00007ED0" w:rsidP="00151E46">
      <w:pPr>
        <w:numPr>
          <w:ilvl w:val="0"/>
          <w:numId w:val="79"/>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своевременных сроков и необходимых объемов текущего и капитального ремонта; </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t xml:space="preserve">Образовательное учреждение, реализующее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учебные кабинеты с автоматизированными рабочими местами обучающихся и педагогических работников, лекционные аудитории;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t xml:space="preserve">изобразительным искусством;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лингафонные кабинеты, обеспечивающие изучение иностранных языков;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lastRenderedPageBreak/>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помещения для медицинского персонала;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гардеробы, санузлы, места личной гигиены;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участок (территорию) с необходимым набором оборудованных зон;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мебель, офисное оснащение и хозяйственный инвентарь. </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t xml:space="preserve">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 Материально-техническое оснащение образовательного процесса должно обеспечивать возможность: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w:t>
      </w:r>
    </w:p>
    <w:p w:rsidR="00007ED0" w:rsidRPr="00AD4143" w:rsidRDefault="00007ED0" w:rsidP="00B47D4A">
      <w:pPr>
        <w:spacing w:after="0" w:line="240" w:lineRule="auto"/>
        <w:ind w:right="-284"/>
        <w:rPr>
          <w:rFonts w:ascii="Times New Roman" w:hAnsi="Times New Roman"/>
          <w:sz w:val="24"/>
          <w:szCs w:val="24"/>
        </w:rPr>
      </w:pPr>
      <w:r w:rsidRPr="00AD4143">
        <w:rPr>
          <w:rFonts w:ascii="Times New Roman" w:hAnsi="Times New Roman"/>
          <w:sz w:val="24"/>
          <w:szCs w:val="24"/>
        </w:rPr>
        <w:t xml:space="preserve">(индустриальных,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наблюдений, наглядного представления и анализа данных; использования цифровых планов и карт, спутниковых изображений;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lastRenderedPageBreak/>
        <w:t xml:space="preserve">занятий по изучению правил дорожного движения с использованием игр, оборудования, а также компьютерных технологий;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планирования учебного процесса, фиксации его динамики, промежуточных и итоговых результатов;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07ED0" w:rsidRPr="00AD4143" w:rsidRDefault="00007ED0" w:rsidP="00151E46">
      <w:pPr>
        <w:numPr>
          <w:ilvl w:val="0"/>
          <w:numId w:val="80"/>
        </w:numPr>
        <w:spacing w:after="0" w:line="240" w:lineRule="auto"/>
        <w:ind w:left="0" w:right="-284" w:hanging="360"/>
        <w:jc w:val="both"/>
        <w:rPr>
          <w:rFonts w:ascii="Times New Roman" w:hAnsi="Times New Roman"/>
          <w:sz w:val="24"/>
          <w:szCs w:val="24"/>
        </w:rPr>
      </w:pPr>
      <w:r w:rsidRPr="00AD4143">
        <w:rPr>
          <w:rFonts w:ascii="Times New Roman" w:hAnsi="Times New Roman"/>
          <w:sz w:val="24"/>
          <w:szCs w:val="24"/>
        </w:rPr>
        <w:t xml:space="preserve">организации качественного горячего питания, медицинского обслуживания и отдыха обучающихся. </w:t>
      </w:r>
    </w:p>
    <w:sectPr w:rsidR="00007ED0" w:rsidRPr="00AD4143" w:rsidSect="001B0D42">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27" w:rsidRDefault="00D53427" w:rsidP="00A33C5F">
      <w:pPr>
        <w:spacing w:after="0" w:line="240" w:lineRule="auto"/>
      </w:pPr>
      <w:r>
        <w:separator/>
      </w:r>
    </w:p>
  </w:endnote>
  <w:endnote w:type="continuationSeparator" w:id="0">
    <w:p w:rsidR="00D53427" w:rsidRDefault="00D53427" w:rsidP="00A3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1868D0">
    <w:pPr>
      <w:spacing w:after="0" w:line="259" w:lineRule="auto"/>
      <w:ind w:right="3"/>
      <w:jc w:val="right"/>
    </w:pPr>
    <w:r>
      <w:fldChar w:fldCharType="begin"/>
    </w:r>
    <w:r w:rsidR="00E51EA3">
      <w:instrText xml:space="preserve"> PAGE   \* MERGEFORMAT </w:instrText>
    </w:r>
    <w:r>
      <w:fldChar w:fldCharType="separate"/>
    </w:r>
    <w:r w:rsidR="00E51EA3">
      <w:rPr>
        <w:rFonts w:cs="Calibri"/>
      </w:rPr>
      <w:t>1</w:t>
    </w:r>
    <w:r>
      <w:rPr>
        <w:rFonts w:cs="Calibri"/>
      </w:rPr>
      <w:fldChar w:fldCharType="end"/>
    </w:r>
  </w:p>
  <w:p w:rsidR="00E51EA3" w:rsidRDefault="00E51EA3">
    <w:pPr>
      <w:spacing w:after="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1868D0">
    <w:pPr>
      <w:spacing w:after="0" w:line="259" w:lineRule="auto"/>
      <w:ind w:right="3"/>
      <w:jc w:val="right"/>
    </w:pPr>
    <w:r>
      <w:fldChar w:fldCharType="begin"/>
    </w:r>
    <w:r w:rsidR="00E51EA3">
      <w:instrText xml:space="preserve"> PAGE   \* MERGEFORMAT </w:instrText>
    </w:r>
    <w:r>
      <w:fldChar w:fldCharType="separate"/>
    </w:r>
    <w:r w:rsidR="00711C43" w:rsidRPr="00711C43">
      <w:rPr>
        <w:rFonts w:cs="Calibri"/>
        <w:noProof/>
      </w:rPr>
      <w:t>20</w:t>
    </w:r>
    <w:r>
      <w:rPr>
        <w:rFonts w:cs="Calibri"/>
      </w:rPr>
      <w:fldChar w:fldCharType="end"/>
    </w:r>
  </w:p>
  <w:p w:rsidR="00E51EA3" w:rsidRDefault="00E51EA3">
    <w:pPr>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1868D0">
    <w:pPr>
      <w:spacing w:after="0" w:line="259" w:lineRule="auto"/>
      <w:ind w:right="3"/>
      <w:jc w:val="right"/>
    </w:pPr>
    <w:r>
      <w:fldChar w:fldCharType="begin"/>
    </w:r>
    <w:r w:rsidR="00E51EA3">
      <w:instrText xml:space="preserve"> PAGE   \* MERGEFORMAT </w:instrText>
    </w:r>
    <w:r>
      <w:fldChar w:fldCharType="separate"/>
    </w:r>
    <w:r w:rsidR="00E51EA3">
      <w:rPr>
        <w:rFonts w:cs="Calibri"/>
      </w:rPr>
      <w:t>1</w:t>
    </w:r>
    <w:r>
      <w:rPr>
        <w:rFonts w:cs="Calibri"/>
      </w:rPr>
      <w:fldChar w:fldCharType="end"/>
    </w:r>
  </w:p>
  <w:p w:rsidR="00E51EA3" w:rsidRDefault="00E51EA3">
    <w:pPr>
      <w:spacing w:after="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1868D0">
    <w:pPr>
      <w:spacing w:after="0" w:line="259" w:lineRule="auto"/>
      <w:ind w:right="1"/>
      <w:jc w:val="right"/>
    </w:pPr>
    <w:r>
      <w:fldChar w:fldCharType="begin"/>
    </w:r>
    <w:r w:rsidR="00E51EA3">
      <w:instrText xml:space="preserve"> PAGE   \* MERGEFORMAT </w:instrText>
    </w:r>
    <w:r>
      <w:fldChar w:fldCharType="separate"/>
    </w:r>
    <w:r w:rsidR="00E51EA3">
      <w:rPr>
        <w:rFonts w:cs="Calibri"/>
      </w:rPr>
      <w:t>1</w:t>
    </w:r>
    <w:r>
      <w:rPr>
        <w:rFonts w:cs="Calibri"/>
      </w:rPr>
      <w:fldChar w:fldCharType="end"/>
    </w:r>
  </w:p>
  <w:p w:rsidR="00E51EA3" w:rsidRDefault="00E51EA3">
    <w:pPr>
      <w:spacing w:after="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1868D0">
    <w:pPr>
      <w:spacing w:after="0" w:line="259" w:lineRule="auto"/>
      <w:ind w:right="1"/>
      <w:jc w:val="right"/>
    </w:pPr>
    <w:r>
      <w:fldChar w:fldCharType="begin"/>
    </w:r>
    <w:r w:rsidR="00E51EA3">
      <w:instrText xml:space="preserve"> PAGE   \* MERGEFORMAT </w:instrText>
    </w:r>
    <w:r>
      <w:fldChar w:fldCharType="separate"/>
    </w:r>
    <w:r w:rsidR="00711C43" w:rsidRPr="00711C43">
      <w:rPr>
        <w:rFonts w:cs="Calibri"/>
        <w:noProof/>
      </w:rPr>
      <w:t>23</w:t>
    </w:r>
    <w:r>
      <w:rPr>
        <w:rFonts w:cs="Calibri"/>
      </w:rPr>
      <w:fldChar w:fldCharType="end"/>
    </w:r>
  </w:p>
  <w:p w:rsidR="00E51EA3" w:rsidRDefault="00E51EA3">
    <w:pPr>
      <w:spacing w:after="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1868D0">
    <w:pPr>
      <w:spacing w:after="0" w:line="259" w:lineRule="auto"/>
      <w:ind w:right="1"/>
      <w:jc w:val="right"/>
    </w:pPr>
    <w:r>
      <w:fldChar w:fldCharType="begin"/>
    </w:r>
    <w:r w:rsidR="00E51EA3">
      <w:instrText xml:space="preserve"> PAGE   \* MERGEFORMAT </w:instrText>
    </w:r>
    <w:r>
      <w:fldChar w:fldCharType="separate"/>
    </w:r>
    <w:r w:rsidR="00E51EA3">
      <w:rPr>
        <w:rFonts w:cs="Calibri"/>
      </w:rPr>
      <w:t>1</w:t>
    </w:r>
    <w:r>
      <w:rPr>
        <w:rFonts w:cs="Calibri"/>
      </w:rPr>
      <w:fldChar w:fldCharType="end"/>
    </w:r>
  </w:p>
  <w:p w:rsidR="00E51EA3" w:rsidRDefault="00E51EA3">
    <w:pPr>
      <w:spacing w:after="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27" w:rsidRDefault="00D53427" w:rsidP="00A33C5F">
      <w:pPr>
        <w:spacing w:after="0" w:line="240" w:lineRule="auto"/>
      </w:pPr>
      <w:r>
        <w:separator/>
      </w:r>
    </w:p>
  </w:footnote>
  <w:footnote w:type="continuationSeparator" w:id="0">
    <w:p w:rsidR="00D53427" w:rsidRDefault="00D53427" w:rsidP="00A33C5F">
      <w:pPr>
        <w:spacing w:after="0" w:line="240" w:lineRule="auto"/>
      </w:pPr>
      <w:r>
        <w:continuationSeparator/>
      </w:r>
    </w:p>
  </w:footnote>
  <w:footnote w:id="1">
    <w:p w:rsidR="00E51EA3" w:rsidRDefault="00E51EA3" w:rsidP="00EF6253">
      <w:pPr>
        <w:pStyle w:val="footnotedescription"/>
        <w:spacing w:line="259" w:lineRule="auto"/>
        <w:ind w:left="0" w:right="0"/>
        <w:jc w:val="left"/>
      </w:pPr>
      <w:r>
        <w:rPr>
          <w:rStyle w:val="footnotemark"/>
        </w:rPr>
        <w:footnoteRef/>
      </w:r>
      <w:r>
        <w:rPr>
          <w:sz w:val="22"/>
        </w:rPr>
        <w:t xml:space="preserve">см. Лотман Ю. М. История и типология русской культуры. СПб.: Искусство-СПБ, 2002. С. 16 </w:t>
      </w:r>
    </w:p>
  </w:footnote>
  <w:footnote w:id="2">
    <w:p w:rsidR="00E51EA3" w:rsidRDefault="00E51EA3" w:rsidP="00EF6253">
      <w:pPr>
        <w:pStyle w:val="footnotedescription"/>
        <w:spacing w:line="248" w:lineRule="auto"/>
        <w:ind w:left="0" w:right="7"/>
      </w:pPr>
      <w:r>
        <w:rPr>
          <w:rStyle w:val="footnotemark"/>
        </w:rPr>
        <w:footnoteRef/>
      </w:r>
      <w: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 </w:t>
      </w:r>
    </w:p>
  </w:footnote>
  <w:footnote w:id="3">
    <w:p w:rsidR="00E51EA3" w:rsidRDefault="00E51EA3" w:rsidP="00EF6253">
      <w:pPr>
        <w:pStyle w:val="footnotedescription"/>
        <w:spacing w:line="243" w:lineRule="auto"/>
        <w:ind w:right="593"/>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E51EA3" w:rsidRDefault="00E51EA3" w:rsidP="00EF6253">
      <w:pPr>
        <w:pStyle w:val="footnotedescription"/>
        <w:spacing w:line="242" w:lineRule="auto"/>
        <w:ind w:right="597"/>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E51EA3" w:rsidRDefault="00E51EA3" w:rsidP="00EF6253">
      <w:pPr>
        <w:pStyle w:val="footnotedescription"/>
        <w:spacing w:line="258" w:lineRule="auto"/>
        <w:ind w:right="601"/>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6">
    <w:p w:rsidR="00E51EA3" w:rsidRDefault="00E51EA3" w:rsidP="00EF6253">
      <w:pPr>
        <w:pStyle w:val="footnotedescription"/>
        <w:spacing w:line="254" w:lineRule="auto"/>
        <w:ind w:right="595"/>
      </w:pPr>
      <w:r>
        <w:rPr>
          <w:rStyle w:val="footnotemark"/>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0" w:line="259"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0" w:line="259" w:lineRule="auto"/>
    </w:pPr>
    <w:r>
      <w:ptab w:relativeTo="margin" w:alignment="center" w:leader="none"/>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0" w:line="259" w:lineRule="auto"/>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A3" w:rsidRDefault="00E51EA3">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00F56951"/>
    <w:multiLevelType w:val="hybridMultilevel"/>
    <w:tmpl w:val="248A2E5A"/>
    <w:lvl w:ilvl="0" w:tplc="AB544D2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849F0">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2D5F8">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EA8CE">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8DBF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ACFD8">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85D1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4066">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688C2">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A5D34"/>
    <w:multiLevelType w:val="hybridMultilevel"/>
    <w:tmpl w:val="97867DF2"/>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A0399"/>
    <w:multiLevelType w:val="hybridMultilevel"/>
    <w:tmpl w:val="86E22998"/>
    <w:lvl w:ilvl="0" w:tplc="33161B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080D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8AC04">
      <w:start w:val="1"/>
      <w:numFmt w:val="lowerRoman"/>
      <w:lvlText w:val="%3"/>
      <w:lvlJc w:val="left"/>
      <w:pPr>
        <w:ind w:left="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DE1758">
      <w:start w:val="5"/>
      <w:numFmt w:val="decimal"/>
      <w:lvlRestart w:val="0"/>
      <w:lvlText w:val="%4."/>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2049E">
      <w:start w:val="1"/>
      <w:numFmt w:val="lowerLetter"/>
      <w:lvlText w:val="%5"/>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07EDA">
      <w:start w:val="1"/>
      <w:numFmt w:val="lowerRoman"/>
      <w:lvlText w:val="%6"/>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C44DA">
      <w:start w:val="1"/>
      <w:numFmt w:val="decimal"/>
      <w:lvlText w:val="%7"/>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CE95F6">
      <w:start w:val="1"/>
      <w:numFmt w:val="lowerLetter"/>
      <w:lvlText w:val="%8"/>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E03BA">
      <w:start w:val="1"/>
      <w:numFmt w:val="lowerRoman"/>
      <w:lvlText w:val="%9"/>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752D13"/>
    <w:multiLevelType w:val="hybridMultilevel"/>
    <w:tmpl w:val="DA6C02FE"/>
    <w:lvl w:ilvl="0" w:tplc="172413C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0A56DA">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E9BFA">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EED2B8">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2B62A">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00234A">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44F26">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4570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6687B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0D6154"/>
    <w:multiLevelType w:val="hybridMultilevel"/>
    <w:tmpl w:val="5D3E8414"/>
    <w:lvl w:ilvl="0" w:tplc="66DEC89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0E4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969D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B208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2A95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B01A7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EE3E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1A5D6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CAA99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A3495C"/>
    <w:multiLevelType w:val="hybridMultilevel"/>
    <w:tmpl w:val="2BE08D16"/>
    <w:lvl w:ilvl="0" w:tplc="20CA5B4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C35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611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C75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C4B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407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453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8C596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E3B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184BA2"/>
    <w:multiLevelType w:val="hybridMultilevel"/>
    <w:tmpl w:val="87960F40"/>
    <w:lvl w:ilvl="0" w:tplc="67EA1328">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46A47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507D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76D34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20332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545AE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BCA31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285BC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F651F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7243375"/>
    <w:multiLevelType w:val="hybridMultilevel"/>
    <w:tmpl w:val="87D80C92"/>
    <w:lvl w:ilvl="0" w:tplc="B04CD85E">
      <w:start w:val="1"/>
      <w:numFmt w:val="bullet"/>
      <w:lvlText w:val="-"/>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A889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A27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E10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26F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ED4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683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CE5FC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B8C3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68247D"/>
    <w:multiLevelType w:val="hybridMultilevel"/>
    <w:tmpl w:val="2FA0791C"/>
    <w:lvl w:ilvl="0" w:tplc="9482E31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AF51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881F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D443D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E5D3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7ED64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CA0B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5ED9A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AC94C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B6427D"/>
    <w:multiLevelType w:val="hybridMultilevel"/>
    <w:tmpl w:val="11566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C6032C"/>
    <w:multiLevelType w:val="hybridMultilevel"/>
    <w:tmpl w:val="A42A7100"/>
    <w:lvl w:ilvl="0" w:tplc="731EEB0A">
      <w:start w:val="1"/>
      <w:numFmt w:val="bullet"/>
      <w:lvlText w:val="-"/>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C89F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CA5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09F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6E41B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24C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A6A0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2E0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1226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045641B"/>
    <w:multiLevelType w:val="hybridMultilevel"/>
    <w:tmpl w:val="488EFB26"/>
    <w:lvl w:ilvl="0" w:tplc="A3D46DF2">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92D03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5AD28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20419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A4E0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EC5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14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32379C">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9AB52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C058AC"/>
    <w:multiLevelType w:val="hybridMultilevel"/>
    <w:tmpl w:val="04ACA3D4"/>
    <w:lvl w:ilvl="0" w:tplc="66FAE0E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20DD14">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00724E">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E4601E">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FE4BBE">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D87E1E">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4C811E">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1C9588">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6AECE8">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1993CBE"/>
    <w:multiLevelType w:val="hybridMultilevel"/>
    <w:tmpl w:val="1A2C8538"/>
    <w:lvl w:ilvl="0" w:tplc="44B661D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4FF0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B88DE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85358">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8EAFD2">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C2A6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AD74E">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CC3F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8FE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D44D93"/>
    <w:multiLevelType w:val="hybridMultilevel"/>
    <w:tmpl w:val="85AA5D86"/>
    <w:lvl w:ilvl="0" w:tplc="4ED0FB2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CD8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233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EAE1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E5F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4A62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2D4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58F3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4A10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8B17BE8"/>
    <w:multiLevelType w:val="hybridMultilevel"/>
    <w:tmpl w:val="80AE12D6"/>
    <w:lvl w:ilvl="0" w:tplc="DCB82A0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C69D5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1A1F5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D2C67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CE46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86F0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6CD3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FC6F9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A8F91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754B7D"/>
    <w:multiLevelType w:val="hybridMultilevel"/>
    <w:tmpl w:val="881AF608"/>
    <w:lvl w:ilvl="0" w:tplc="1ABAB72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A6685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C618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6826E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1A4CF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EB4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4331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47AC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96305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C7173A"/>
    <w:multiLevelType w:val="multilevel"/>
    <w:tmpl w:val="637625F6"/>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9"/>
      <w:numFmt w:val="decimal"/>
      <w:lvlRestart w:val="0"/>
      <w:lvlText w:val="%1.%2.%3."/>
      <w:lvlJc w:val="left"/>
      <w:pPr>
        <w:ind w:left="9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A364FE1"/>
    <w:multiLevelType w:val="hybridMultilevel"/>
    <w:tmpl w:val="812CDB96"/>
    <w:lvl w:ilvl="0" w:tplc="B996469C">
      <w:start w:val="1"/>
      <w:numFmt w:val="bullet"/>
      <w:lvlText w:val="-"/>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2C884">
      <w:start w:val="1"/>
      <w:numFmt w:val="bullet"/>
      <w:lvlText w:val="o"/>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05FD8">
      <w:start w:val="1"/>
      <w:numFmt w:val="bullet"/>
      <w:lvlText w:val="▪"/>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FA5C14">
      <w:start w:val="1"/>
      <w:numFmt w:val="bullet"/>
      <w:lvlText w:val="•"/>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BCB3CA">
      <w:start w:val="1"/>
      <w:numFmt w:val="bullet"/>
      <w:lvlText w:val="o"/>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8A1D2">
      <w:start w:val="1"/>
      <w:numFmt w:val="bullet"/>
      <w:lvlText w:val="▪"/>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C686C">
      <w:start w:val="1"/>
      <w:numFmt w:val="bullet"/>
      <w:lvlText w:val="•"/>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84C3A">
      <w:start w:val="1"/>
      <w:numFmt w:val="bullet"/>
      <w:lvlText w:val="o"/>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B428DE">
      <w:start w:val="1"/>
      <w:numFmt w:val="bullet"/>
      <w:lvlText w:val="▪"/>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A3A4D09"/>
    <w:multiLevelType w:val="hybridMultilevel"/>
    <w:tmpl w:val="2B2EDC66"/>
    <w:lvl w:ilvl="0" w:tplc="EB940F04">
      <w:start w:val="1"/>
      <w:numFmt w:val="bullet"/>
      <w:lvlText w:val=""/>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4D2E34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0C83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5C942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C060E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585A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2C75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942EF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3223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C593CEA"/>
    <w:multiLevelType w:val="hybridMultilevel"/>
    <w:tmpl w:val="257C702A"/>
    <w:lvl w:ilvl="0" w:tplc="949A573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772E3B4">
      <w:start w:val="1"/>
      <w:numFmt w:val="bullet"/>
      <w:lvlText w:val="o"/>
      <w:lvlJc w:val="left"/>
      <w:pPr>
        <w:ind w:left="18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E09C7A">
      <w:start w:val="1"/>
      <w:numFmt w:val="bullet"/>
      <w:lvlText w:val="▪"/>
      <w:lvlJc w:val="left"/>
      <w:pPr>
        <w:ind w:left="25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B3AB06C">
      <w:start w:val="1"/>
      <w:numFmt w:val="bullet"/>
      <w:lvlText w:val="•"/>
      <w:lvlJc w:val="left"/>
      <w:pPr>
        <w:ind w:left="32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F6141E">
      <w:start w:val="1"/>
      <w:numFmt w:val="bullet"/>
      <w:lvlText w:val="o"/>
      <w:lvlJc w:val="left"/>
      <w:pPr>
        <w:ind w:left="39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92CAE2">
      <w:start w:val="1"/>
      <w:numFmt w:val="bullet"/>
      <w:lvlText w:val="▪"/>
      <w:lvlJc w:val="left"/>
      <w:pPr>
        <w:ind w:left="46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84C7F2">
      <w:start w:val="1"/>
      <w:numFmt w:val="bullet"/>
      <w:lvlText w:val="•"/>
      <w:lvlJc w:val="left"/>
      <w:pPr>
        <w:ind w:left="54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9CFDD0">
      <w:start w:val="1"/>
      <w:numFmt w:val="bullet"/>
      <w:lvlText w:val="o"/>
      <w:lvlJc w:val="left"/>
      <w:pPr>
        <w:ind w:left="61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4E4852">
      <w:start w:val="1"/>
      <w:numFmt w:val="bullet"/>
      <w:lvlText w:val="▪"/>
      <w:lvlJc w:val="left"/>
      <w:pPr>
        <w:ind w:left="68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CA776BD"/>
    <w:multiLevelType w:val="hybridMultilevel"/>
    <w:tmpl w:val="F4829F82"/>
    <w:lvl w:ilvl="0" w:tplc="BDFC0C90">
      <w:start w:val="1"/>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82E5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E2C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2045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E5B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36D2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09B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288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4E10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D6F57CA"/>
    <w:multiLevelType w:val="hybridMultilevel"/>
    <w:tmpl w:val="3078EAF2"/>
    <w:lvl w:ilvl="0" w:tplc="F97EDDD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242298"/>
    <w:multiLevelType w:val="hybridMultilevel"/>
    <w:tmpl w:val="A72AA2B8"/>
    <w:lvl w:ilvl="0" w:tplc="E3049A5C">
      <w:start w:val="2"/>
      <w:numFmt w:val="decimal"/>
      <w:lvlText w:val="%1."/>
      <w:lvlJc w:val="left"/>
      <w:pPr>
        <w:ind w:left="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EBACCB0">
      <w:start w:val="1"/>
      <w:numFmt w:val="lowerLetter"/>
      <w:lvlText w:val="%2"/>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40F75C">
      <w:start w:val="1"/>
      <w:numFmt w:val="lowerRoman"/>
      <w:lvlText w:val="%3"/>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99C0FB8">
      <w:start w:val="1"/>
      <w:numFmt w:val="decimal"/>
      <w:lvlText w:val="%4"/>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12E896C">
      <w:start w:val="1"/>
      <w:numFmt w:val="lowerLetter"/>
      <w:lvlText w:val="%5"/>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F7C3044">
      <w:start w:val="1"/>
      <w:numFmt w:val="lowerRoman"/>
      <w:lvlText w:val="%6"/>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A209A16">
      <w:start w:val="1"/>
      <w:numFmt w:val="decimal"/>
      <w:lvlText w:val="%7"/>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EC0787A">
      <w:start w:val="1"/>
      <w:numFmt w:val="lowerLetter"/>
      <w:lvlText w:val="%8"/>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318E3B2">
      <w:start w:val="1"/>
      <w:numFmt w:val="lowerRoman"/>
      <w:lvlText w:val="%9"/>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215565C6"/>
    <w:multiLevelType w:val="multilevel"/>
    <w:tmpl w:val="CE7AA6D4"/>
    <w:lvl w:ilvl="0">
      <w:start w:val="1"/>
      <w:numFmt w:val="decimal"/>
      <w:lvlText w:val="%1."/>
      <w:lvlJc w:val="left"/>
      <w:pPr>
        <w:ind w:left="720" w:hanging="360"/>
      </w:pPr>
      <w:rPr>
        <w:rFonts w:hint="default"/>
      </w:rPr>
    </w:lvl>
    <w:lvl w:ilvl="1">
      <w:start w:val="3"/>
      <w:numFmt w:val="decimal"/>
      <w:isLgl/>
      <w:lvlText w:val="%1.%2."/>
      <w:lvlJc w:val="left"/>
      <w:pPr>
        <w:ind w:left="1746" w:hanging="72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438"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30" w:hanging="1440"/>
      </w:pPr>
      <w:rPr>
        <w:rFonts w:hint="default"/>
      </w:rPr>
    </w:lvl>
    <w:lvl w:ilvl="6">
      <w:start w:val="1"/>
      <w:numFmt w:val="decimal"/>
      <w:isLgl/>
      <w:lvlText w:val="%1.%2.%3.%4.%5.%6.%7."/>
      <w:lvlJc w:val="left"/>
      <w:pPr>
        <w:ind w:left="6156" w:hanging="1800"/>
      </w:pPr>
      <w:rPr>
        <w:rFonts w:hint="default"/>
      </w:rPr>
    </w:lvl>
    <w:lvl w:ilvl="7">
      <w:start w:val="1"/>
      <w:numFmt w:val="decimal"/>
      <w:isLgl/>
      <w:lvlText w:val="%1.%2.%3.%4.%5.%6.%7.%8."/>
      <w:lvlJc w:val="left"/>
      <w:pPr>
        <w:ind w:left="6822" w:hanging="1800"/>
      </w:pPr>
      <w:rPr>
        <w:rFonts w:hint="default"/>
      </w:rPr>
    </w:lvl>
    <w:lvl w:ilvl="8">
      <w:start w:val="1"/>
      <w:numFmt w:val="decimal"/>
      <w:isLgl/>
      <w:lvlText w:val="%1.%2.%3.%4.%5.%6.%7.%8.%9."/>
      <w:lvlJc w:val="left"/>
      <w:pPr>
        <w:ind w:left="7848" w:hanging="2160"/>
      </w:pPr>
      <w:rPr>
        <w:rFonts w:hint="default"/>
      </w:rPr>
    </w:lvl>
  </w:abstractNum>
  <w:abstractNum w:abstractNumId="25" w15:restartNumberingAfterBreak="0">
    <w:nsid w:val="22BA7465"/>
    <w:multiLevelType w:val="hybridMultilevel"/>
    <w:tmpl w:val="4F9437E0"/>
    <w:lvl w:ilvl="0" w:tplc="1E54C33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49B70">
      <w:start w:val="1"/>
      <w:numFmt w:val="lowerLetter"/>
      <w:lvlText w:val="%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E9B52">
      <w:start w:val="1"/>
      <w:numFmt w:val="lowerRoman"/>
      <w:lvlText w:val="%3"/>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5C26E4">
      <w:start w:val="1"/>
      <w:numFmt w:val="decimal"/>
      <w:lvlText w:val="%4"/>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46D756">
      <w:start w:val="1"/>
      <w:numFmt w:val="decimal"/>
      <w:lvlRestart w:val="0"/>
      <w:lvlText w:val="%5."/>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EFC7E">
      <w:start w:val="1"/>
      <w:numFmt w:val="lowerRoman"/>
      <w:lvlText w:val="%6"/>
      <w:lvlJc w:val="left"/>
      <w:pPr>
        <w:ind w:left="2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6669EA">
      <w:start w:val="1"/>
      <w:numFmt w:val="decimal"/>
      <w:lvlText w:val="%7"/>
      <w:lvlJc w:val="left"/>
      <w:pPr>
        <w:ind w:left="2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2E6F0">
      <w:start w:val="1"/>
      <w:numFmt w:val="lowerLetter"/>
      <w:lvlText w:val="%8"/>
      <w:lvlJc w:val="left"/>
      <w:pPr>
        <w:ind w:left="3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06302">
      <w:start w:val="1"/>
      <w:numFmt w:val="lowerRoman"/>
      <w:lvlText w:val="%9"/>
      <w:lvlJc w:val="left"/>
      <w:pPr>
        <w:ind w:left="4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33F6232"/>
    <w:multiLevelType w:val="hybridMultilevel"/>
    <w:tmpl w:val="B246B33A"/>
    <w:lvl w:ilvl="0" w:tplc="5F221E7C">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8A52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A18A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A31B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A859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6CCD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64B7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C0F3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8E62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34C4661"/>
    <w:multiLevelType w:val="hybridMultilevel"/>
    <w:tmpl w:val="7360B2D8"/>
    <w:lvl w:ilvl="0" w:tplc="B07AEE62">
      <w:start w:val="1"/>
      <w:numFmt w:val="bullet"/>
      <w:lvlText w:val="•"/>
      <w:lvlJc w:val="left"/>
      <w:pPr>
        <w:ind w:left="1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4013D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7AB394">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F8FCF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E8C1B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ECF97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22970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C68DB8">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E423C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3F34C08"/>
    <w:multiLevelType w:val="hybridMultilevel"/>
    <w:tmpl w:val="3D26406C"/>
    <w:lvl w:ilvl="0" w:tplc="C3064518">
      <w:start w:val="1"/>
      <w:numFmt w:val="bullet"/>
      <w:lvlText w:val=""/>
      <w:lvlJc w:val="left"/>
      <w:pPr>
        <w:ind w:left="1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89A557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4850F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00A4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56C9F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EE7A8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1C780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A8EC5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BCD3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6CA51FF"/>
    <w:multiLevelType w:val="hybridMultilevel"/>
    <w:tmpl w:val="E7B467F0"/>
    <w:lvl w:ilvl="0" w:tplc="E11ECCC4">
      <w:start w:val="2"/>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4EDC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0BA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8A6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22F6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8B6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6A83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601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A1B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A7746BA"/>
    <w:multiLevelType w:val="multilevel"/>
    <w:tmpl w:val="0ABC4E0C"/>
    <w:lvl w:ilvl="0">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AE84420"/>
    <w:multiLevelType w:val="hybridMultilevel"/>
    <w:tmpl w:val="9886C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F222D1"/>
    <w:multiLevelType w:val="hybridMultilevel"/>
    <w:tmpl w:val="D4124B9E"/>
    <w:lvl w:ilvl="0" w:tplc="5F5CAE26">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85D78">
      <w:start w:val="1"/>
      <w:numFmt w:val="decimal"/>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896">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C04BE">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FE22C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AD0D4">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0EE0A">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077E4">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03564">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187438C"/>
    <w:multiLevelType w:val="hybridMultilevel"/>
    <w:tmpl w:val="15EC5B84"/>
    <w:lvl w:ilvl="0" w:tplc="4E1E277E">
      <w:start w:val="1"/>
      <w:numFmt w:val="bullet"/>
      <w:lvlText w:val="-"/>
      <w:lvlJc w:val="left"/>
      <w:pPr>
        <w:ind w:left="8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36C87B0">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87EFD5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E640A0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64A4AE">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E94FF54">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8261C6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F6AC3E8">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636EA6C">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1CA4EFB"/>
    <w:multiLevelType w:val="hybridMultilevel"/>
    <w:tmpl w:val="7130C9A2"/>
    <w:lvl w:ilvl="0" w:tplc="C57CD34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000E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0E99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D259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7B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6C3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ECA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D3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4269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344708C"/>
    <w:multiLevelType w:val="hybridMultilevel"/>
    <w:tmpl w:val="05C6F974"/>
    <w:lvl w:ilvl="0" w:tplc="62EA0C5E">
      <w:start w:val="1"/>
      <w:numFmt w:val="decimal"/>
      <w:lvlText w:val="%1."/>
      <w:lvlJc w:val="left"/>
      <w:pPr>
        <w:ind w:left="12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F2CA3E8">
      <w:start w:val="1"/>
      <w:numFmt w:val="lowerLetter"/>
      <w:lvlText w:val="%2"/>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B2270A2">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6A4EBA2">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514B930">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92A707E">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53620E0">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C62B32E">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B4095FE">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5320B62"/>
    <w:multiLevelType w:val="hybridMultilevel"/>
    <w:tmpl w:val="D4881B6E"/>
    <w:lvl w:ilvl="0" w:tplc="8C96EEE2">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B6A00E6">
      <w:start w:val="1"/>
      <w:numFmt w:val="bullet"/>
      <w:lvlText w:val="o"/>
      <w:lvlJc w:val="left"/>
      <w:pPr>
        <w:ind w:left="12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7E07AB0">
      <w:start w:val="1"/>
      <w:numFmt w:val="bullet"/>
      <w:lvlText w:val="▪"/>
      <w:lvlJc w:val="left"/>
      <w:pPr>
        <w:ind w:left="1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47CC45E">
      <w:start w:val="1"/>
      <w:numFmt w:val="bullet"/>
      <w:lvlText w:val="•"/>
      <w:lvlJc w:val="left"/>
      <w:pPr>
        <w:ind w:left="26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82E1F50">
      <w:start w:val="1"/>
      <w:numFmt w:val="bullet"/>
      <w:lvlText w:val="o"/>
      <w:lvlJc w:val="left"/>
      <w:pPr>
        <w:ind w:left="33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2DE5B62">
      <w:start w:val="1"/>
      <w:numFmt w:val="bullet"/>
      <w:lvlText w:val="▪"/>
      <w:lvlJc w:val="left"/>
      <w:pPr>
        <w:ind w:left="40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CDC693E">
      <w:start w:val="1"/>
      <w:numFmt w:val="bullet"/>
      <w:lvlText w:val="•"/>
      <w:lvlJc w:val="left"/>
      <w:pPr>
        <w:ind w:left="48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1C6B54">
      <w:start w:val="1"/>
      <w:numFmt w:val="bullet"/>
      <w:lvlText w:val="o"/>
      <w:lvlJc w:val="left"/>
      <w:pPr>
        <w:ind w:left="55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124E4DA">
      <w:start w:val="1"/>
      <w:numFmt w:val="bullet"/>
      <w:lvlText w:val="▪"/>
      <w:lvlJc w:val="left"/>
      <w:pPr>
        <w:ind w:left="62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6575E7D"/>
    <w:multiLevelType w:val="hybridMultilevel"/>
    <w:tmpl w:val="7BA4C1FC"/>
    <w:lvl w:ilvl="0" w:tplc="75665D8A">
      <w:start w:val="1"/>
      <w:numFmt w:val="bullet"/>
      <w:lvlText w:val="•"/>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2A26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865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A657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80C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CAC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201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C5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C466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71D0471"/>
    <w:multiLevelType w:val="hybridMultilevel"/>
    <w:tmpl w:val="29762242"/>
    <w:lvl w:ilvl="0" w:tplc="C574A0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F6AEF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6017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38608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E961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223D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AB2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AA60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E2A6E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A50419C"/>
    <w:multiLevelType w:val="hybridMultilevel"/>
    <w:tmpl w:val="8DDCC0F0"/>
    <w:lvl w:ilvl="0" w:tplc="339A0E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EC18EE">
      <w:start w:val="1"/>
      <w:numFmt w:val="decimal"/>
      <w:lvlText w:val="%2."/>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2CEC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AE44620">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6CFAB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E450F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8469B6">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8447A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A4E13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AE050D8"/>
    <w:multiLevelType w:val="multilevel"/>
    <w:tmpl w:val="70B8E738"/>
    <w:lvl w:ilvl="0">
      <w:start w:val="2"/>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C425E91"/>
    <w:multiLevelType w:val="hybridMultilevel"/>
    <w:tmpl w:val="44946A48"/>
    <w:lvl w:ilvl="0" w:tplc="A7505B2E">
      <w:start w:val="1"/>
      <w:numFmt w:val="bullet"/>
      <w:lvlText w:val="•"/>
      <w:lvlJc w:val="left"/>
      <w:pPr>
        <w:ind w:left="15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382AC6">
      <w:start w:val="1"/>
      <w:numFmt w:val="bullet"/>
      <w:lvlText w:val="o"/>
      <w:lvlJc w:val="left"/>
      <w:pPr>
        <w:ind w:left="12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DCF1F2">
      <w:start w:val="1"/>
      <w:numFmt w:val="bullet"/>
      <w:lvlText w:val="▪"/>
      <w:lvlJc w:val="left"/>
      <w:pPr>
        <w:ind w:left="20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E23356">
      <w:start w:val="1"/>
      <w:numFmt w:val="bullet"/>
      <w:lvlText w:val="•"/>
      <w:lvlJc w:val="left"/>
      <w:pPr>
        <w:ind w:left="2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28A91C">
      <w:start w:val="1"/>
      <w:numFmt w:val="bullet"/>
      <w:lvlText w:val="o"/>
      <w:lvlJc w:val="left"/>
      <w:pPr>
        <w:ind w:left="3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F8E8B2">
      <w:start w:val="1"/>
      <w:numFmt w:val="bullet"/>
      <w:lvlText w:val="▪"/>
      <w:lvlJc w:val="left"/>
      <w:pPr>
        <w:ind w:left="41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88D738">
      <w:start w:val="1"/>
      <w:numFmt w:val="bullet"/>
      <w:lvlText w:val="•"/>
      <w:lvlJc w:val="left"/>
      <w:pPr>
        <w:ind w:left="48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A62EAA">
      <w:start w:val="1"/>
      <w:numFmt w:val="bullet"/>
      <w:lvlText w:val="o"/>
      <w:lvlJc w:val="left"/>
      <w:pPr>
        <w:ind w:left="56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2E0BC6">
      <w:start w:val="1"/>
      <w:numFmt w:val="bullet"/>
      <w:lvlText w:val="▪"/>
      <w:lvlJc w:val="left"/>
      <w:pPr>
        <w:ind w:left="63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CBD53E7"/>
    <w:multiLevelType w:val="hybridMultilevel"/>
    <w:tmpl w:val="2CDC3C5C"/>
    <w:lvl w:ilvl="0" w:tplc="E82EE3DA">
      <w:start w:val="1"/>
      <w:numFmt w:val="bullet"/>
      <w:lvlText w:val=""/>
      <w:lvlJc w:val="left"/>
      <w:pPr>
        <w:ind w:left="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C125A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867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8974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2112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A2405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83C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C576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5A709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CF95BF4"/>
    <w:multiLevelType w:val="hybridMultilevel"/>
    <w:tmpl w:val="D94AAE4C"/>
    <w:lvl w:ilvl="0" w:tplc="2084D168">
      <w:start w:val="1"/>
      <w:numFmt w:val="bullet"/>
      <w:lvlText w:val=""/>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E38486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5AA471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2E9C8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108F8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A8ABC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1CDB7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C26D2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DA954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DC9772A"/>
    <w:multiLevelType w:val="hybridMultilevel"/>
    <w:tmpl w:val="B4188C34"/>
    <w:lvl w:ilvl="0" w:tplc="3E74490C">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65B6C">
      <w:start w:val="1"/>
      <w:numFmt w:val="bullet"/>
      <w:lvlText w:val="-"/>
      <w:lvlJc w:val="left"/>
      <w:pPr>
        <w:ind w:left="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5639E6">
      <w:start w:val="1"/>
      <w:numFmt w:val="bullet"/>
      <w:lvlText w:val="▪"/>
      <w:lvlJc w:val="left"/>
      <w:pPr>
        <w:ind w:left="1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965720">
      <w:start w:val="1"/>
      <w:numFmt w:val="bullet"/>
      <w:lvlText w:val="•"/>
      <w:lvlJc w:val="left"/>
      <w:pPr>
        <w:ind w:left="22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07EB152">
      <w:start w:val="1"/>
      <w:numFmt w:val="bullet"/>
      <w:lvlText w:val="o"/>
      <w:lvlJc w:val="left"/>
      <w:pPr>
        <w:ind w:left="2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8E28A4">
      <w:start w:val="1"/>
      <w:numFmt w:val="bullet"/>
      <w:lvlText w:val="▪"/>
      <w:lvlJc w:val="left"/>
      <w:pPr>
        <w:ind w:left="3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97CD698">
      <w:start w:val="1"/>
      <w:numFmt w:val="bullet"/>
      <w:lvlText w:val="•"/>
      <w:lvlJc w:val="left"/>
      <w:pPr>
        <w:ind w:left="4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42CFB48">
      <w:start w:val="1"/>
      <w:numFmt w:val="bullet"/>
      <w:lvlText w:val="o"/>
      <w:lvlJc w:val="left"/>
      <w:pPr>
        <w:ind w:left="5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C64D84">
      <w:start w:val="1"/>
      <w:numFmt w:val="bullet"/>
      <w:lvlText w:val="▪"/>
      <w:lvlJc w:val="left"/>
      <w:pPr>
        <w:ind w:left="5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DF9338E"/>
    <w:multiLevelType w:val="hybridMultilevel"/>
    <w:tmpl w:val="296A3DFE"/>
    <w:lvl w:ilvl="0" w:tplc="AFD2A9C6">
      <w:start w:val="1"/>
      <w:numFmt w:val="bullet"/>
      <w:lvlText w:val="-"/>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D0F18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A63260">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D6AC8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82DCA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8FDE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2E73C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F6A9F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8C6F58">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E033996"/>
    <w:multiLevelType w:val="hybridMultilevel"/>
    <w:tmpl w:val="C01438D8"/>
    <w:lvl w:ilvl="0" w:tplc="21B695AA">
      <w:start w:val="1"/>
      <w:numFmt w:val="bullet"/>
      <w:lvlText w:val="•"/>
      <w:lvlJc w:val="left"/>
      <w:pPr>
        <w:ind w:left="15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F8E19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4A9E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92920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6AA9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F6B32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46FC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98DBE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FCA8E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EB31D46"/>
    <w:multiLevelType w:val="hybridMultilevel"/>
    <w:tmpl w:val="998891AC"/>
    <w:lvl w:ilvl="0" w:tplc="0642641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692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9EDF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9C8D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A8C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4848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A74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880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00BB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4523BF7"/>
    <w:multiLevelType w:val="hybridMultilevel"/>
    <w:tmpl w:val="43F2E85E"/>
    <w:lvl w:ilvl="0" w:tplc="1DC6B936">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A80A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222CE">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A3AD0">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E475BA">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B01928">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B2EED6">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AC1F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EB19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4B8794B"/>
    <w:multiLevelType w:val="hybridMultilevel"/>
    <w:tmpl w:val="DFDEF6AE"/>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5C43DC5"/>
    <w:multiLevelType w:val="hybridMultilevel"/>
    <w:tmpl w:val="EB469D74"/>
    <w:lvl w:ilvl="0" w:tplc="9588296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49784E6C"/>
    <w:multiLevelType w:val="hybridMultilevel"/>
    <w:tmpl w:val="6F96276C"/>
    <w:lvl w:ilvl="0" w:tplc="DE5ABDE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4331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C2373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CAB93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762CF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62F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CAA6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2E2AD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460A8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9EC262E"/>
    <w:multiLevelType w:val="hybridMultilevel"/>
    <w:tmpl w:val="B360F130"/>
    <w:lvl w:ilvl="0" w:tplc="6390F2D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AE25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8F0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2A1E0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4CD8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0C723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078D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AAE6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EA16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A527866"/>
    <w:multiLevelType w:val="hybridMultilevel"/>
    <w:tmpl w:val="5A863260"/>
    <w:lvl w:ilvl="0" w:tplc="17F464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6FB5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264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CA9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EF5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4398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A6C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03F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295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BE66ABF"/>
    <w:multiLevelType w:val="hybridMultilevel"/>
    <w:tmpl w:val="03229EBE"/>
    <w:lvl w:ilvl="0" w:tplc="4F6C6B04">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8BD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84A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C2C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69A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F250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AF4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8E4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40A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CCC6051"/>
    <w:multiLevelType w:val="hybridMultilevel"/>
    <w:tmpl w:val="BD5A9730"/>
    <w:lvl w:ilvl="0" w:tplc="89040878">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6F588">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415E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88D30">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283A00">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CFB52">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A6D58">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7CFD5C">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04D90A">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E3C27DE"/>
    <w:multiLevelType w:val="hybridMultilevel"/>
    <w:tmpl w:val="6BFE8060"/>
    <w:lvl w:ilvl="0" w:tplc="49966F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A07A6">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E45416">
      <w:start w:val="1"/>
      <w:numFmt w:val="lowerRoman"/>
      <w:lvlText w:val="%3"/>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27D82">
      <w:start w:val="1"/>
      <w:numFmt w:val="decimal"/>
      <w:lvlText w:val="%4"/>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C0CD6">
      <w:start w:val="1"/>
      <w:numFmt w:val="lowerLetter"/>
      <w:lvlText w:val="%5"/>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74BFAE">
      <w:start w:val="1"/>
      <w:numFmt w:val="lowerRoman"/>
      <w:lvlText w:val="%6"/>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00991E">
      <w:start w:val="1"/>
      <w:numFmt w:val="decimal"/>
      <w:lvlText w:val="%7"/>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14729A">
      <w:start w:val="1"/>
      <w:numFmt w:val="lowerLetter"/>
      <w:lvlText w:val="%8"/>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04A77E">
      <w:start w:val="1"/>
      <w:numFmt w:val="lowerRoman"/>
      <w:lvlText w:val="%9"/>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09C30E5"/>
    <w:multiLevelType w:val="hybridMultilevel"/>
    <w:tmpl w:val="EFD214CE"/>
    <w:lvl w:ilvl="0" w:tplc="71A093A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40A56">
      <w:start w:val="1"/>
      <w:numFmt w:val="bullet"/>
      <w:lvlText w:val="o"/>
      <w:lvlJc w:val="left"/>
      <w:pPr>
        <w:ind w:left="1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2E4072">
      <w:start w:val="1"/>
      <w:numFmt w:val="bullet"/>
      <w:lvlText w:val="▪"/>
      <w:lvlJc w:val="left"/>
      <w:pPr>
        <w:ind w:left="1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2AB9C">
      <w:start w:val="1"/>
      <w:numFmt w:val="bullet"/>
      <w:lvlText w:val="•"/>
      <w:lvlJc w:val="left"/>
      <w:pPr>
        <w:ind w:left="2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2E5C2C">
      <w:start w:val="1"/>
      <w:numFmt w:val="bullet"/>
      <w:lvlText w:val="o"/>
      <w:lvlJc w:val="left"/>
      <w:pPr>
        <w:ind w:left="3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506246">
      <w:start w:val="1"/>
      <w:numFmt w:val="bullet"/>
      <w:lvlText w:val="▪"/>
      <w:lvlJc w:val="left"/>
      <w:pPr>
        <w:ind w:left="4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CAFB06">
      <w:start w:val="1"/>
      <w:numFmt w:val="bullet"/>
      <w:lvlText w:val="•"/>
      <w:lvlJc w:val="left"/>
      <w:pPr>
        <w:ind w:left="4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29FFC">
      <w:start w:val="1"/>
      <w:numFmt w:val="bullet"/>
      <w:lvlText w:val="o"/>
      <w:lvlJc w:val="left"/>
      <w:pPr>
        <w:ind w:left="5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706DF2">
      <w:start w:val="1"/>
      <w:numFmt w:val="bullet"/>
      <w:lvlText w:val="▪"/>
      <w:lvlJc w:val="left"/>
      <w:pPr>
        <w:ind w:left="6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0A87C09"/>
    <w:multiLevelType w:val="hybridMultilevel"/>
    <w:tmpl w:val="74C8A466"/>
    <w:lvl w:ilvl="0" w:tplc="7D08380A">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C23E30">
      <w:start w:val="1"/>
      <w:numFmt w:val="bullet"/>
      <w:lvlText w:val="o"/>
      <w:lvlJc w:val="left"/>
      <w:pPr>
        <w:ind w:left="17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DCC9EFA">
      <w:start w:val="1"/>
      <w:numFmt w:val="bullet"/>
      <w:lvlText w:val="▪"/>
      <w:lvlJc w:val="left"/>
      <w:pPr>
        <w:ind w:left="2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FE5040">
      <w:start w:val="1"/>
      <w:numFmt w:val="bullet"/>
      <w:lvlText w:val="•"/>
      <w:lvlJc w:val="left"/>
      <w:pPr>
        <w:ind w:left="31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9A4BC4">
      <w:start w:val="1"/>
      <w:numFmt w:val="bullet"/>
      <w:lvlText w:val="o"/>
      <w:lvlJc w:val="left"/>
      <w:pPr>
        <w:ind w:left="3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6648B6">
      <w:start w:val="1"/>
      <w:numFmt w:val="bullet"/>
      <w:lvlText w:val="▪"/>
      <w:lvlJc w:val="left"/>
      <w:pPr>
        <w:ind w:left="4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AA6C4A">
      <w:start w:val="1"/>
      <w:numFmt w:val="bullet"/>
      <w:lvlText w:val="•"/>
      <w:lvlJc w:val="left"/>
      <w:pPr>
        <w:ind w:left="5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1E71E6">
      <w:start w:val="1"/>
      <w:numFmt w:val="bullet"/>
      <w:lvlText w:val="o"/>
      <w:lvlJc w:val="left"/>
      <w:pPr>
        <w:ind w:left="6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1C536A">
      <w:start w:val="1"/>
      <w:numFmt w:val="bullet"/>
      <w:lvlText w:val="▪"/>
      <w:lvlJc w:val="left"/>
      <w:pPr>
        <w:ind w:left="6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132304C"/>
    <w:multiLevelType w:val="hybridMultilevel"/>
    <w:tmpl w:val="46B0207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2832F62"/>
    <w:multiLevelType w:val="hybridMultilevel"/>
    <w:tmpl w:val="18A8386A"/>
    <w:lvl w:ilvl="0" w:tplc="A352124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81A0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6480B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AA1F4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EA9F6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CEAB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62B1A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8670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5803E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2B527B9"/>
    <w:multiLevelType w:val="hybridMultilevel"/>
    <w:tmpl w:val="5CA20B5C"/>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383160A"/>
    <w:multiLevelType w:val="hybridMultilevel"/>
    <w:tmpl w:val="7C08A63A"/>
    <w:lvl w:ilvl="0" w:tplc="9864AC6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3C2A2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3A691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952F24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EADD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7C92C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FCF8E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F64AD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6042B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47F49DF"/>
    <w:multiLevelType w:val="hybridMultilevel"/>
    <w:tmpl w:val="8D2439AE"/>
    <w:lvl w:ilvl="0" w:tplc="2F8EC08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C3C4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A0A3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A0FFE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22537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34320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4D00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50BD6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04FBA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6CB03C0"/>
    <w:multiLevelType w:val="hybridMultilevel"/>
    <w:tmpl w:val="31C851FE"/>
    <w:lvl w:ilvl="0" w:tplc="D16A5DE4">
      <w:start w:val="1"/>
      <w:numFmt w:val="bullet"/>
      <w:lvlText w:val="•"/>
      <w:lvlJc w:val="left"/>
      <w:pPr>
        <w:ind w:left="3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1E58F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980D6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3873A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82C04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C2D22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2CCBA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7664D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D41C6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7B17A8B"/>
    <w:multiLevelType w:val="hybridMultilevel"/>
    <w:tmpl w:val="059A2CBC"/>
    <w:lvl w:ilvl="0" w:tplc="95209422">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C07DC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6ECD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468AC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AE792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1C7C9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18E6F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1E2FF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B6FD0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7DA04F2"/>
    <w:multiLevelType w:val="hybridMultilevel"/>
    <w:tmpl w:val="F42A70AA"/>
    <w:lvl w:ilvl="0" w:tplc="CD4EAE9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4273F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6EEA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5E4F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B868E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B4826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CE9A0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6B8F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882DF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7F52A4F"/>
    <w:multiLevelType w:val="hybridMultilevel"/>
    <w:tmpl w:val="B5CA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882962">
      <w:start w:val="1"/>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2D6C41"/>
    <w:multiLevelType w:val="hybridMultilevel"/>
    <w:tmpl w:val="B5BEF204"/>
    <w:lvl w:ilvl="0" w:tplc="4992E6EE">
      <w:start w:val="1"/>
      <w:numFmt w:val="bullet"/>
      <w:lvlText w:val=""/>
      <w:lvlJc w:val="left"/>
      <w:pPr>
        <w:ind w:left="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61A1A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6ED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32F16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C646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AE7F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923E3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E9A2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2459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C684DD7"/>
    <w:multiLevelType w:val="hybridMultilevel"/>
    <w:tmpl w:val="EC32D132"/>
    <w:lvl w:ilvl="0" w:tplc="0E40FF2E">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E6169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18E0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928F8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18FF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20C47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A4E78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2695E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AD267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FC54F0D"/>
    <w:multiLevelType w:val="hybridMultilevel"/>
    <w:tmpl w:val="BD9EF966"/>
    <w:lvl w:ilvl="0" w:tplc="49521BC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EC115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76990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0679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0E42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223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C812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E6B0B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2043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FE75D71"/>
    <w:multiLevelType w:val="hybridMultilevel"/>
    <w:tmpl w:val="E468F8D6"/>
    <w:lvl w:ilvl="0" w:tplc="EEB0563A">
      <w:start w:val="1"/>
      <w:numFmt w:val="bullet"/>
      <w:lvlText w:val="•"/>
      <w:lvlJc w:val="left"/>
      <w:pPr>
        <w:ind w:left="15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3C95E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5035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EAC9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30619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EA451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FC8F6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CABBC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E82E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3190731"/>
    <w:multiLevelType w:val="hybridMultilevel"/>
    <w:tmpl w:val="0D560F1A"/>
    <w:lvl w:ilvl="0" w:tplc="AF1EA340">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A643B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CC3EB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07A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3EC0F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88019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C664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288D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6A23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33C2DAB"/>
    <w:multiLevelType w:val="hybridMultilevel"/>
    <w:tmpl w:val="4D287D24"/>
    <w:lvl w:ilvl="0" w:tplc="5572590A">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203070">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464C2E">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66CD6E">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74A90E">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40E2C">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80D85A">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828EE2">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B6E2FE">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4BE2778"/>
    <w:multiLevelType w:val="hybridMultilevel"/>
    <w:tmpl w:val="D0A28564"/>
    <w:lvl w:ilvl="0" w:tplc="AD9CD6F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527CD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E297F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E2F90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3ED91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28E64D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94A9D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80F24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D0EA3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6FC1CD8"/>
    <w:multiLevelType w:val="hybridMultilevel"/>
    <w:tmpl w:val="A0D0C7DE"/>
    <w:lvl w:ilvl="0" w:tplc="0F163B9C">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DEDED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B9C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0C810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EA78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61C0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E05E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88EC6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46F94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71C6011"/>
    <w:multiLevelType w:val="hybridMultilevel"/>
    <w:tmpl w:val="50289998"/>
    <w:lvl w:ilvl="0" w:tplc="F86CC96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AA9B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3860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E08A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A45E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EE715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AEFE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C56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006A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73D4FF1"/>
    <w:multiLevelType w:val="hybridMultilevel"/>
    <w:tmpl w:val="185E2B3C"/>
    <w:lvl w:ilvl="0" w:tplc="FFB0A390">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4CC56">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6D27A4A">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F05F8C">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284F68">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4C162C">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A2AC86">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4E6F68">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4E4564">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7447390"/>
    <w:multiLevelType w:val="hybridMultilevel"/>
    <w:tmpl w:val="4B382976"/>
    <w:lvl w:ilvl="0" w:tplc="222C607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22B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5ADF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2694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09E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5C26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834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2CA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63A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7F441FF"/>
    <w:multiLevelType w:val="hybridMultilevel"/>
    <w:tmpl w:val="2BDC16EA"/>
    <w:lvl w:ilvl="0" w:tplc="7CDA4526">
      <w:start w:val="1"/>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2B9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5895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9064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ED4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0493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A6E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01C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21A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83B6DB2"/>
    <w:multiLevelType w:val="hybridMultilevel"/>
    <w:tmpl w:val="2F264EFC"/>
    <w:lvl w:ilvl="0" w:tplc="AD1A35A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A48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A67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EFE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CED8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409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9CB7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0AB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0CD6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8DD4526"/>
    <w:multiLevelType w:val="hybridMultilevel"/>
    <w:tmpl w:val="1A8E2F06"/>
    <w:lvl w:ilvl="0" w:tplc="4A82CB6C">
      <w:start w:val="2"/>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40B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44A1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26B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AA6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92CD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2F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296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7AFC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8F252A4"/>
    <w:multiLevelType w:val="hybridMultilevel"/>
    <w:tmpl w:val="6BF04F5E"/>
    <w:lvl w:ilvl="0" w:tplc="62EECE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D8C72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101FF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AE826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8F6E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00684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C31A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A50F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C1B4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935538E"/>
    <w:multiLevelType w:val="hybridMultilevel"/>
    <w:tmpl w:val="359C0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AC85793"/>
    <w:multiLevelType w:val="hybridMultilevel"/>
    <w:tmpl w:val="B4329258"/>
    <w:lvl w:ilvl="0" w:tplc="A1640D7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E64DF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9E2C6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EC49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742C8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CA4B6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CD2A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4B86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92244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C5B352A"/>
    <w:multiLevelType w:val="hybridMultilevel"/>
    <w:tmpl w:val="7ACC65EC"/>
    <w:lvl w:ilvl="0" w:tplc="8A5AFF4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2CF99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A8232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6E7F4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2E43A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62306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54BE2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A2A2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823C5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D63327F"/>
    <w:multiLevelType w:val="hybridMultilevel"/>
    <w:tmpl w:val="D10E93EA"/>
    <w:lvl w:ilvl="0" w:tplc="0630D34C">
      <w:start w:val="1"/>
      <w:numFmt w:val="bullet"/>
      <w:lvlText w:val="•"/>
      <w:lvlJc w:val="left"/>
      <w:pPr>
        <w:ind w:left="1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186A8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AE18E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A49DC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FAF714">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BEE5F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48885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40024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58DB7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E352F07"/>
    <w:multiLevelType w:val="hybridMultilevel"/>
    <w:tmpl w:val="A7B694FC"/>
    <w:lvl w:ilvl="0" w:tplc="147A1300">
      <w:start w:val="1"/>
      <w:numFmt w:val="bullet"/>
      <w:lvlText w:val="•"/>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68C4DE">
      <w:start w:val="1"/>
      <w:numFmt w:val="bullet"/>
      <w:lvlText w:val="o"/>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8A5794">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4C3CE6">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EFB40">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CEFAA6">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362670">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AC7816">
      <w:start w:val="1"/>
      <w:numFmt w:val="bullet"/>
      <w:lvlText w:val="o"/>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A1480">
      <w:start w:val="1"/>
      <w:numFmt w:val="bullet"/>
      <w:lvlText w:val="▪"/>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F3811F4"/>
    <w:multiLevelType w:val="hybridMultilevel"/>
    <w:tmpl w:val="C68A1C72"/>
    <w:lvl w:ilvl="0" w:tplc="C03EA9E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EBC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B5A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E717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0312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2EC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4B5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CC4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E53C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65917F5"/>
    <w:multiLevelType w:val="hybridMultilevel"/>
    <w:tmpl w:val="A2427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6660004"/>
    <w:multiLevelType w:val="multilevel"/>
    <w:tmpl w:val="69CE76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7820B56"/>
    <w:multiLevelType w:val="hybridMultilevel"/>
    <w:tmpl w:val="0C3A695E"/>
    <w:lvl w:ilvl="0" w:tplc="A76C53B2">
      <w:start w:val="1"/>
      <w:numFmt w:val="bullet"/>
      <w:lvlText w:val="-"/>
      <w:lvlJc w:val="left"/>
      <w:pPr>
        <w:ind w:left="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0279F4">
      <w:start w:val="1"/>
      <w:numFmt w:val="bullet"/>
      <w:lvlText w:val="o"/>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E454AA">
      <w:start w:val="1"/>
      <w:numFmt w:val="bullet"/>
      <w:lvlText w:val="▪"/>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87CD476">
      <w:start w:val="1"/>
      <w:numFmt w:val="bullet"/>
      <w:lvlText w:val="•"/>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C862CD4">
      <w:start w:val="1"/>
      <w:numFmt w:val="bullet"/>
      <w:lvlText w:val="o"/>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4EA7D8A">
      <w:start w:val="1"/>
      <w:numFmt w:val="bullet"/>
      <w:lvlText w:val="▪"/>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E4DA56">
      <w:start w:val="1"/>
      <w:numFmt w:val="bullet"/>
      <w:lvlText w:val="•"/>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6EBA6A">
      <w:start w:val="1"/>
      <w:numFmt w:val="bullet"/>
      <w:lvlText w:val="o"/>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1C0BFE">
      <w:start w:val="1"/>
      <w:numFmt w:val="bullet"/>
      <w:lvlText w:val="▪"/>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A502AA3"/>
    <w:multiLevelType w:val="hybridMultilevel"/>
    <w:tmpl w:val="C7989306"/>
    <w:lvl w:ilvl="0" w:tplc="C2B883A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EBEE0">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491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05262">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2C6D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ADD8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EE7A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A31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67A02">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A9C7F94"/>
    <w:multiLevelType w:val="hybridMultilevel"/>
    <w:tmpl w:val="29D42414"/>
    <w:lvl w:ilvl="0" w:tplc="671AADB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6A118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0291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2844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43B1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03DA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B8123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CF4B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0406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B4F5DB1"/>
    <w:multiLevelType w:val="hybridMultilevel"/>
    <w:tmpl w:val="26027994"/>
    <w:lvl w:ilvl="0" w:tplc="9364C9BC">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839E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A87BE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2B28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92C4C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94BCD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3081A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EBB6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A8E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C081D75"/>
    <w:multiLevelType w:val="hybridMultilevel"/>
    <w:tmpl w:val="C5FAA3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C6E6BB4"/>
    <w:multiLevelType w:val="hybridMultilevel"/>
    <w:tmpl w:val="2C60E1EA"/>
    <w:lvl w:ilvl="0" w:tplc="82FED91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4E104C">
      <w:start w:val="1"/>
      <w:numFmt w:val="bullet"/>
      <w:lvlText w:val="o"/>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567A84">
      <w:start w:val="1"/>
      <w:numFmt w:val="bullet"/>
      <w:lvlText w:val="▪"/>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5A7AE6">
      <w:start w:val="1"/>
      <w:numFmt w:val="bullet"/>
      <w:lvlRestart w:val="0"/>
      <w:lvlText w:val="•"/>
      <w:lvlJc w:val="left"/>
      <w:pPr>
        <w:ind w:left="10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7E235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AA310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1E234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DCB65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CCEBE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CBE668E"/>
    <w:multiLevelType w:val="hybridMultilevel"/>
    <w:tmpl w:val="682268A0"/>
    <w:lvl w:ilvl="0" w:tplc="4F282236">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08BA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D890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4466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ED8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208E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E3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8A3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0C0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7EF07EFC"/>
    <w:multiLevelType w:val="hybridMultilevel"/>
    <w:tmpl w:val="C1AA2392"/>
    <w:lvl w:ilvl="0" w:tplc="E648EDF8">
      <w:start w:val="3"/>
      <w:numFmt w:val="decimal"/>
      <w:lvlText w:val="%1."/>
      <w:lvlJc w:val="left"/>
      <w:pPr>
        <w:ind w:left="3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2840CA">
      <w:start w:val="1"/>
      <w:numFmt w:val="lowerLetter"/>
      <w:lvlText w:val="%2"/>
      <w:lvlJc w:val="left"/>
      <w:pPr>
        <w:ind w:left="14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9C67022">
      <w:start w:val="1"/>
      <w:numFmt w:val="lowerRoman"/>
      <w:lvlText w:val="%3"/>
      <w:lvlJc w:val="left"/>
      <w:pPr>
        <w:ind w:left="21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A528ABA">
      <w:start w:val="1"/>
      <w:numFmt w:val="decimal"/>
      <w:lvlText w:val="%4"/>
      <w:lvlJc w:val="left"/>
      <w:pPr>
        <w:ind w:left="29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300B1C">
      <w:start w:val="1"/>
      <w:numFmt w:val="lowerLetter"/>
      <w:lvlText w:val="%5"/>
      <w:lvlJc w:val="left"/>
      <w:pPr>
        <w:ind w:left="36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D636E2">
      <w:start w:val="1"/>
      <w:numFmt w:val="lowerRoman"/>
      <w:lvlText w:val="%6"/>
      <w:lvlJc w:val="left"/>
      <w:pPr>
        <w:ind w:left="43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E04B32A">
      <w:start w:val="1"/>
      <w:numFmt w:val="decimal"/>
      <w:lvlText w:val="%7"/>
      <w:lvlJc w:val="left"/>
      <w:pPr>
        <w:ind w:left="50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680612">
      <w:start w:val="1"/>
      <w:numFmt w:val="lowerLetter"/>
      <w:lvlText w:val="%8"/>
      <w:lvlJc w:val="left"/>
      <w:pPr>
        <w:ind w:left="5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CE00C0">
      <w:start w:val="1"/>
      <w:numFmt w:val="lowerRoman"/>
      <w:lvlText w:val="%9"/>
      <w:lvlJc w:val="left"/>
      <w:pPr>
        <w:ind w:left="6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37"/>
  </w:num>
  <w:num w:numId="3">
    <w:abstractNumId w:val="87"/>
  </w:num>
  <w:num w:numId="4">
    <w:abstractNumId w:val="91"/>
  </w:num>
  <w:num w:numId="5">
    <w:abstractNumId w:val="44"/>
  </w:num>
  <w:num w:numId="6">
    <w:abstractNumId w:val="18"/>
  </w:num>
  <w:num w:numId="7">
    <w:abstractNumId w:val="28"/>
  </w:num>
  <w:num w:numId="8">
    <w:abstractNumId w:val="96"/>
  </w:num>
  <w:num w:numId="9">
    <w:abstractNumId w:val="2"/>
  </w:num>
  <w:num w:numId="10">
    <w:abstractNumId w:val="25"/>
  </w:num>
  <w:num w:numId="11">
    <w:abstractNumId w:val="79"/>
  </w:num>
  <w:num w:numId="12">
    <w:abstractNumId w:val="21"/>
  </w:num>
  <w:num w:numId="13">
    <w:abstractNumId w:val="64"/>
  </w:num>
  <w:num w:numId="14">
    <w:abstractNumId w:val="76"/>
  </w:num>
  <w:num w:numId="15">
    <w:abstractNumId w:val="80"/>
  </w:num>
  <w:num w:numId="16">
    <w:abstractNumId w:val="43"/>
  </w:num>
  <w:num w:numId="17">
    <w:abstractNumId w:val="30"/>
  </w:num>
  <w:num w:numId="18">
    <w:abstractNumId w:val="47"/>
  </w:num>
  <w:num w:numId="19">
    <w:abstractNumId w:val="40"/>
  </w:num>
  <w:num w:numId="20">
    <w:abstractNumId w:val="90"/>
  </w:num>
  <w:num w:numId="21">
    <w:abstractNumId w:val="81"/>
  </w:num>
  <w:num w:numId="22">
    <w:abstractNumId w:val="32"/>
  </w:num>
  <w:num w:numId="23">
    <w:abstractNumId w:val="69"/>
  </w:num>
  <w:num w:numId="24">
    <w:abstractNumId w:val="34"/>
  </w:num>
  <w:num w:numId="25">
    <w:abstractNumId w:val="74"/>
  </w:num>
  <w:num w:numId="26">
    <w:abstractNumId w:val="62"/>
  </w:num>
  <w:num w:numId="27">
    <w:abstractNumId w:val="3"/>
  </w:num>
  <w:num w:numId="28">
    <w:abstractNumId w:val="48"/>
  </w:num>
  <w:num w:numId="29">
    <w:abstractNumId w:val="94"/>
  </w:num>
  <w:num w:numId="30">
    <w:abstractNumId w:val="72"/>
  </w:num>
  <w:num w:numId="31">
    <w:abstractNumId w:val="55"/>
  </w:num>
  <w:num w:numId="32">
    <w:abstractNumId w:val="8"/>
  </w:num>
  <w:num w:numId="33">
    <w:abstractNumId w:val="26"/>
  </w:num>
  <w:num w:numId="34">
    <w:abstractNumId w:val="39"/>
  </w:num>
  <w:num w:numId="35">
    <w:abstractNumId w:val="19"/>
  </w:num>
  <w:num w:numId="36">
    <w:abstractNumId w:val="75"/>
  </w:num>
  <w:num w:numId="37">
    <w:abstractNumId w:val="20"/>
  </w:num>
  <w:num w:numId="38">
    <w:abstractNumId w:val="77"/>
  </w:num>
  <w:num w:numId="39">
    <w:abstractNumId w:val="56"/>
  </w:num>
  <w:num w:numId="40">
    <w:abstractNumId w:val="12"/>
  </w:num>
  <w:num w:numId="41">
    <w:abstractNumId w:val="17"/>
  </w:num>
  <w:num w:numId="42">
    <w:abstractNumId w:val="70"/>
  </w:num>
  <w:num w:numId="43">
    <w:abstractNumId w:val="35"/>
  </w:num>
  <w:num w:numId="44">
    <w:abstractNumId w:val="58"/>
  </w:num>
  <w:num w:numId="45">
    <w:abstractNumId w:val="36"/>
  </w:num>
  <w:num w:numId="46">
    <w:abstractNumId w:val="6"/>
  </w:num>
  <w:num w:numId="47">
    <w:abstractNumId w:val="78"/>
  </w:num>
  <w:num w:numId="48">
    <w:abstractNumId w:val="98"/>
  </w:num>
  <w:num w:numId="49">
    <w:abstractNumId w:val="5"/>
  </w:num>
  <w:num w:numId="50">
    <w:abstractNumId w:val="65"/>
  </w:num>
  <w:num w:numId="51">
    <w:abstractNumId w:val="66"/>
  </w:num>
  <w:num w:numId="52">
    <w:abstractNumId w:val="51"/>
  </w:num>
  <w:num w:numId="53">
    <w:abstractNumId w:val="15"/>
  </w:num>
  <w:num w:numId="54">
    <w:abstractNumId w:val="84"/>
  </w:num>
  <w:num w:numId="55">
    <w:abstractNumId w:val="57"/>
  </w:num>
  <w:num w:numId="56">
    <w:abstractNumId w:val="45"/>
  </w:num>
  <w:num w:numId="57">
    <w:abstractNumId w:val="4"/>
  </w:num>
  <w:num w:numId="58">
    <w:abstractNumId w:val="42"/>
  </w:num>
  <w:num w:numId="59">
    <w:abstractNumId w:val="82"/>
  </w:num>
  <w:num w:numId="60">
    <w:abstractNumId w:val="16"/>
  </w:num>
  <w:num w:numId="61">
    <w:abstractNumId w:val="68"/>
  </w:num>
  <w:num w:numId="62">
    <w:abstractNumId w:val="11"/>
  </w:num>
  <w:num w:numId="63">
    <w:abstractNumId w:val="73"/>
  </w:num>
  <w:num w:numId="64">
    <w:abstractNumId w:val="63"/>
  </w:num>
  <w:num w:numId="65">
    <w:abstractNumId w:val="93"/>
  </w:num>
  <w:num w:numId="66">
    <w:abstractNumId w:val="38"/>
  </w:num>
  <w:num w:numId="67">
    <w:abstractNumId w:val="60"/>
  </w:num>
  <w:num w:numId="68">
    <w:abstractNumId w:val="85"/>
  </w:num>
  <w:num w:numId="69">
    <w:abstractNumId w:val="13"/>
  </w:num>
  <w:num w:numId="70">
    <w:abstractNumId w:val="14"/>
  </w:num>
  <w:num w:numId="71">
    <w:abstractNumId w:val="54"/>
  </w:num>
  <w:num w:numId="72">
    <w:abstractNumId w:val="7"/>
  </w:num>
  <w:num w:numId="73">
    <w:abstractNumId w:val="97"/>
  </w:num>
  <w:num w:numId="74">
    <w:abstractNumId w:val="46"/>
  </w:num>
  <w:num w:numId="75">
    <w:abstractNumId w:val="86"/>
  </w:num>
  <w:num w:numId="76">
    <w:abstractNumId w:val="27"/>
  </w:num>
  <w:num w:numId="77">
    <w:abstractNumId w:val="29"/>
  </w:num>
  <w:num w:numId="78">
    <w:abstractNumId w:val="33"/>
  </w:num>
  <w:num w:numId="79">
    <w:abstractNumId w:val="71"/>
  </w:num>
  <w:num w:numId="80">
    <w:abstractNumId w:val="41"/>
  </w:num>
  <w:num w:numId="81">
    <w:abstractNumId w:val="10"/>
  </w:num>
  <w:num w:numId="82">
    <w:abstractNumId w:val="52"/>
  </w:num>
  <w:num w:numId="83">
    <w:abstractNumId w:val="53"/>
  </w:num>
  <w:num w:numId="84">
    <w:abstractNumId w:val="0"/>
  </w:num>
  <w:num w:numId="85">
    <w:abstractNumId w:val="92"/>
  </w:num>
  <w:num w:numId="86">
    <w:abstractNumId w:val="23"/>
  </w:num>
  <w:num w:numId="87">
    <w:abstractNumId w:val="88"/>
  </w:num>
  <w:num w:numId="88">
    <w:abstractNumId w:val="1"/>
  </w:num>
  <w:num w:numId="89">
    <w:abstractNumId w:val="49"/>
  </w:num>
  <w:num w:numId="90">
    <w:abstractNumId w:val="95"/>
  </w:num>
  <w:num w:numId="91">
    <w:abstractNumId w:val="67"/>
  </w:num>
  <w:num w:numId="92">
    <w:abstractNumId w:val="59"/>
  </w:num>
  <w:num w:numId="93">
    <w:abstractNumId w:val="61"/>
  </w:num>
  <w:num w:numId="94">
    <w:abstractNumId w:val="50"/>
  </w:num>
  <w:num w:numId="95">
    <w:abstractNumId w:val="22"/>
  </w:num>
  <w:num w:numId="96">
    <w:abstractNumId w:val="9"/>
  </w:num>
  <w:num w:numId="97">
    <w:abstractNumId w:val="31"/>
  </w:num>
  <w:num w:numId="98">
    <w:abstractNumId w:val="89"/>
  </w:num>
  <w:num w:numId="99">
    <w:abstractNumId w:val="8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5F"/>
    <w:rsid w:val="00007ED0"/>
    <w:rsid w:val="00036C21"/>
    <w:rsid w:val="000A065F"/>
    <w:rsid w:val="00151E46"/>
    <w:rsid w:val="001868D0"/>
    <w:rsid w:val="001B0D42"/>
    <w:rsid w:val="00621030"/>
    <w:rsid w:val="00663C10"/>
    <w:rsid w:val="00711C43"/>
    <w:rsid w:val="00733A6E"/>
    <w:rsid w:val="00784845"/>
    <w:rsid w:val="007B6356"/>
    <w:rsid w:val="00843C00"/>
    <w:rsid w:val="00852E45"/>
    <w:rsid w:val="008B06D6"/>
    <w:rsid w:val="009337F5"/>
    <w:rsid w:val="00960565"/>
    <w:rsid w:val="009A7D0A"/>
    <w:rsid w:val="009C2029"/>
    <w:rsid w:val="00A33C5F"/>
    <w:rsid w:val="00A34636"/>
    <w:rsid w:val="00A47092"/>
    <w:rsid w:val="00AD4143"/>
    <w:rsid w:val="00AD44A9"/>
    <w:rsid w:val="00B47D4A"/>
    <w:rsid w:val="00CA08AD"/>
    <w:rsid w:val="00D53427"/>
    <w:rsid w:val="00D97DCC"/>
    <w:rsid w:val="00DA1D4E"/>
    <w:rsid w:val="00DF2F42"/>
    <w:rsid w:val="00E030DD"/>
    <w:rsid w:val="00E51EA3"/>
    <w:rsid w:val="00ED6568"/>
    <w:rsid w:val="00EE4854"/>
    <w:rsid w:val="00EF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0EF6"/>
  <w15:docId w15:val="{A52CB72B-CF54-4F4A-9B9D-52C9124E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C5F"/>
    <w:pPr>
      <w:spacing w:after="200" w:line="276" w:lineRule="auto"/>
    </w:pPr>
    <w:rPr>
      <w:sz w:val="22"/>
      <w:szCs w:val="22"/>
      <w:lang w:eastAsia="en-US"/>
    </w:rPr>
  </w:style>
  <w:style w:type="paragraph" w:styleId="1">
    <w:name w:val="heading 1"/>
    <w:basedOn w:val="a"/>
    <w:next w:val="a"/>
    <w:link w:val="10"/>
    <w:qFormat/>
    <w:rsid w:val="0078484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3C5F"/>
    <w:pPr>
      <w:keepNext/>
      <w:tabs>
        <w:tab w:val="left" w:pos="9214"/>
      </w:tabs>
      <w:spacing w:after="0" w:line="240" w:lineRule="auto"/>
      <w:ind w:right="-908"/>
      <w:jc w:val="both"/>
      <w:outlineLvl w:val="1"/>
    </w:pPr>
    <w:rPr>
      <w:rFonts w:ascii="Times New Roman" w:eastAsia="Times New Roman" w:hAnsi="Times New Roman"/>
      <w:b/>
      <w:bCs/>
      <w:sz w:val="24"/>
      <w:szCs w:val="24"/>
    </w:rPr>
  </w:style>
  <w:style w:type="paragraph" w:styleId="3">
    <w:name w:val="heading 3"/>
    <w:next w:val="a"/>
    <w:link w:val="30"/>
    <w:unhideWhenUsed/>
    <w:qFormat/>
    <w:rsid w:val="00EF6253"/>
    <w:pPr>
      <w:keepNext/>
      <w:keepLines/>
      <w:spacing w:after="4" w:line="271" w:lineRule="auto"/>
      <w:ind w:left="10" w:right="9" w:hanging="10"/>
      <w:jc w:val="center"/>
      <w:outlineLvl w:val="2"/>
    </w:pPr>
    <w:rPr>
      <w:rFonts w:ascii="Times New Roman" w:eastAsia="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4845"/>
    <w:rPr>
      <w:rFonts w:ascii="Cambria" w:eastAsia="Times New Roman" w:hAnsi="Cambria" w:cs="Times New Roman"/>
      <w:b/>
      <w:bCs/>
      <w:kern w:val="32"/>
      <w:sz w:val="32"/>
      <w:szCs w:val="32"/>
      <w:lang w:eastAsia="en-US"/>
    </w:rPr>
  </w:style>
  <w:style w:type="character" w:customStyle="1" w:styleId="20">
    <w:name w:val="Заголовок 2 Знак"/>
    <w:link w:val="2"/>
    <w:rsid w:val="00A33C5F"/>
    <w:rPr>
      <w:rFonts w:ascii="Times New Roman" w:eastAsia="Times New Roman" w:hAnsi="Times New Roman" w:cs="Times New Roman"/>
      <w:b/>
      <w:bCs/>
      <w:sz w:val="24"/>
      <w:szCs w:val="24"/>
    </w:rPr>
  </w:style>
  <w:style w:type="paragraph" w:styleId="a3">
    <w:name w:val="header"/>
    <w:basedOn w:val="a"/>
    <w:link w:val="a4"/>
    <w:uiPriority w:val="99"/>
    <w:semiHidden/>
    <w:unhideWhenUsed/>
    <w:rsid w:val="00A33C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3C5F"/>
  </w:style>
  <w:style w:type="paragraph" w:styleId="a5">
    <w:name w:val="footer"/>
    <w:basedOn w:val="a"/>
    <w:link w:val="a6"/>
    <w:uiPriority w:val="99"/>
    <w:semiHidden/>
    <w:unhideWhenUsed/>
    <w:rsid w:val="00A33C5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3C5F"/>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rsid w:val="00A33C5F"/>
    <w:pPr>
      <w:spacing w:before="129" w:after="129" w:line="240" w:lineRule="auto"/>
      <w:ind w:left="129" w:right="129"/>
      <w:jc w:val="both"/>
    </w:pPr>
    <w:rPr>
      <w:rFonts w:ascii="Verdana" w:eastAsia="Times New Roman" w:hAnsi="Verdana"/>
      <w:color w:val="660000"/>
      <w:sz w:val="14"/>
      <w:szCs w:val="1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locked/>
    <w:rsid w:val="00A33C5F"/>
    <w:rPr>
      <w:rFonts w:ascii="Verdana" w:eastAsia="Times New Roman" w:hAnsi="Verdana" w:cs="Times New Roman"/>
      <w:color w:val="660000"/>
      <w:sz w:val="14"/>
      <w:szCs w:val="14"/>
      <w:lang w:eastAsia="ru-RU"/>
    </w:rPr>
  </w:style>
  <w:style w:type="character" w:styleId="a9">
    <w:name w:val="Hyperlink"/>
    <w:uiPriority w:val="99"/>
    <w:rsid w:val="00A33C5F"/>
    <w:rPr>
      <w:rFonts w:cs="Times New Roman"/>
      <w:color w:val="0000FF"/>
      <w:u w:val="single"/>
    </w:rPr>
  </w:style>
  <w:style w:type="character" w:customStyle="1" w:styleId="30">
    <w:name w:val="Заголовок 3 Знак"/>
    <w:link w:val="3"/>
    <w:rsid w:val="00EF6253"/>
    <w:rPr>
      <w:rFonts w:ascii="Times New Roman" w:eastAsia="Times New Roman" w:hAnsi="Times New Roman"/>
      <w:b/>
      <w:color w:val="000000"/>
      <w:sz w:val="28"/>
      <w:szCs w:val="22"/>
      <w:lang w:val="ru-RU" w:eastAsia="ru-RU" w:bidi="ar-SA"/>
    </w:rPr>
  </w:style>
  <w:style w:type="paragraph" w:customStyle="1" w:styleId="footnotedescription">
    <w:name w:val="footnote description"/>
    <w:next w:val="a"/>
    <w:link w:val="footnotedescriptionChar"/>
    <w:hidden/>
    <w:rsid w:val="00EF6253"/>
    <w:pPr>
      <w:spacing w:line="251" w:lineRule="auto"/>
      <w:ind w:left="360" w:right="594"/>
      <w:jc w:val="both"/>
    </w:pPr>
    <w:rPr>
      <w:rFonts w:ascii="Times New Roman" w:eastAsia="Times New Roman" w:hAnsi="Times New Roman"/>
      <w:color w:val="000000"/>
      <w:sz w:val="24"/>
      <w:szCs w:val="22"/>
    </w:rPr>
  </w:style>
  <w:style w:type="character" w:customStyle="1" w:styleId="footnotedescriptionChar">
    <w:name w:val="footnote description Char"/>
    <w:link w:val="footnotedescription"/>
    <w:rsid w:val="00EF6253"/>
    <w:rPr>
      <w:rFonts w:ascii="Times New Roman" w:eastAsia="Times New Roman" w:hAnsi="Times New Roman"/>
      <w:color w:val="000000"/>
      <w:sz w:val="24"/>
      <w:szCs w:val="22"/>
      <w:lang w:bidi="ar-SA"/>
    </w:rPr>
  </w:style>
  <w:style w:type="character" w:customStyle="1" w:styleId="footnotemark">
    <w:name w:val="footnote mark"/>
    <w:hidden/>
    <w:rsid w:val="00EF6253"/>
    <w:rPr>
      <w:rFonts w:ascii="Calibri" w:eastAsia="Calibri" w:hAnsi="Calibri" w:cs="Calibri"/>
      <w:color w:val="000000"/>
      <w:sz w:val="24"/>
      <w:vertAlign w:val="superscript"/>
    </w:rPr>
  </w:style>
  <w:style w:type="table" w:customStyle="1" w:styleId="TableGrid">
    <w:name w:val="TableGrid"/>
    <w:rsid w:val="00EF6253"/>
    <w:rPr>
      <w:rFonts w:eastAsia="Times New Roman"/>
      <w:sz w:val="22"/>
      <w:szCs w:val="22"/>
    </w:rPr>
    <w:tblPr>
      <w:tblCellMar>
        <w:top w:w="0" w:type="dxa"/>
        <w:left w:w="0" w:type="dxa"/>
        <w:bottom w:w="0" w:type="dxa"/>
        <w:right w:w="0" w:type="dxa"/>
      </w:tblCellMar>
    </w:tblPr>
  </w:style>
  <w:style w:type="paragraph" w:styleId="aa">
    <w:name w:val="Balloon Text"/>
    <w:basedOn w:val="a"/>
    <w:link w:val="ab"/>
    <w:uiPriority w:val="99"/>
    <w:semiHidden/>
    <w:unhideWhenUsed/>
    <w:rsid w:val="00EF6253"/>
    <w:pPr>
      <w:spacing w:after="0" w:line="240" w:lineRule="auto"/>
      <w:ind w:left="293" w:hanging="10"/>
      <w:jc w:val="both"/>
    </w:pPr>
    <w:rPr>
      <w:rFonts w:ascii="Tahoma" w:eastAsia="Times New Roman" w:hAnsi="Tahoma"/>
      <w:color w:val="000000"/>
      <w:sz w:val="16"/>
      <w:szCs w:val="16"/>
    </w:rPr>
  </w:style>
  <w:style w:type="character" w:customStyle="1" w:styleId="ab">
    <w:name w:val="Текст выноски Знак"/>
    <w:link w:val="aa"/>
    <w:uiPriority w:val="99"/>
    <w:semiHidden/>
    <w:rsid w:val="00EF6253"/>
    <w:rPr>
      <w:rFonts w:ascii="Tahoma" w:eastAsia="Times New Roman" w:hAnsi="Tahoma" w:cs="Tahoma"/>
      <w:color w:val="000000"/>
      <w:sz w:val="16"/>
      <w:szCs w:val="16"/>
    </w:rPr>
  </w:style>
  <w:style w:type="paragraph" w:customStyle="1" w:styleId="ConsPlusNormal">
    <w:name w:val="ConsPlusNormal"/>
    <w:rsid w:val="00EF6253"/>
    <w:pPr>
      <w:widowControl w:val="0"/>
      <w:autoSpaceDE w:val="0"/>
      <w:autoSpaceDN w:val="0"/>
      <w:adjustRightInd w:val="0"/>
    </w:pPr>
    <w:rPr>
      <w:rFonts w:ascii="Arial" w:eastAsia="Times New Roman" w:hAnsi="Arial" w:cs="Arial"/>
    </w:rPr>
  </w:style>
  <w:style w:type="character" w:customStyle="1" w:styleId="FontStyle64">
    <w:name w:val="Font Style64"/>
    <w:rsid w:val="00EF6253"/>
    <w:rPr>
      <w:rFonts w:ascii="Times New Roman" w:hAnsi="Times New Roman"/>
      <w:sz w:val="22"/>
    </w:rPr>
  </w:style>
  <w:style w:type="character" w:customStyle="1" w:styleId="dash041e005f0431005f044b005f0447005f043d005f044b005f0439005f005fchar1char1">
    <w:name w:val="dash041e_005f0431_005f044b_005f0447_005f043d_005f044b_005f0439_005f_005fchar1__char1"/>
    <w:rsid w:val="00EF625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EF6253"/>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
    <w:rsid w:val="00EF6253"/>
    <w:pPr>
      <w:spacing w:after="0" w:line="240" w:lineRule="auto"/>
    </w:pPr>
    <w:rPr>
      <w:rFonts w:ascii="Times New Roman" w:eastAsia="Times New Roman" w:hAnsi="Times New Roman"/>
      <w:sz w:val="24"/>
      <w:szCs w:val="24"/>
      <w:lang w:eastAsia="ru-RU"/>
    </w:rPr>
  </w:style>
  <w:style w:type="paragraph" w:customStyle="1" w:styleId="dash0410043104370430044600200441043f04380441043a0430">
    <w:name w:val="dash0410_0431_0437_0430_0446_0020_0441_043f_0438_0441_043a_0430"/>
    <w:basedOn w:val="a"/>
    <w:rsid w:val="00EF6253"/>
    <w:pPr>
      <w:spacing w:after="0" w:line="240" w:lineRule="auto"/>
      <w:ind w:left="720" w:firstLine="700"/>
      <w:jc w:val="both"/>
    </w:pPr>
    <w:rPr>
      <w:rFonts w:ascii="Times New Roman" w:eastAsia="Times New Roman" w:hAnsi="Times New Roman"/>
      <w:sz w:val="24"/>
      <w:szCs w:val="24"/>
      <w:lang w:eastAsia="ru-RU"/>
    </w:rPr>
  </w:style>
  <w:style w:type="paragraph" w:styleId="ac">
    <w:name w:val="List Paragraph"/>
    <w:basedOn w:val="a"/>
    <w:link w:val="ad"/>
    <w:uiPriority w:val="34"/>
    <w:qFormat/>
    <w:rsid w:val="00007ED0"/>
    <w:pPr>
      <w:ind w:left="720"/>
      <w:contextualSpacing/>
    </w:pPr>
    <w:rPr>
      <w:sz w:val="20"/>
      <w:szCs w:val="20"/>
    </w:rPr>
  </w:style>
  <w:style w:type="character" w:customStyle="1" w:styleId="ad">
    <w:name w:val="Абзац списка Знак"/>
    <w:link w:val="ac"/>
    <w:uiPriority w:val="34"/>
    <w:locked/>
    <w:rsid w:val="00007ED0"/>
  </w:style>
  <w:style w:type="paragraph" w:customStyle="1" w:styleId="ConsPlusTitle">
    <w:name w:val="ConsPlusTitle"/>
    <w:uiPriority w:val="99"/>
    <w:rsid w:val="00007ED0"/>
    <w:pPr>
      <w:widowControl w:val="0"/>
      <w:autoSpaceDE w:val="0"/>
      <w:autoSpaceDN w:val="0"/>
      <w:adjustRightInd w:val="0"/>
      <w:jc w:val="both"/>
    </w:pPr>
    <w:rPr>
      <w:rFonts w:ascii="Arial" w:eastAsia="Times New Roman" w:hAnsi="Arial" w:cs="Arial"/>
      <w:b/>
      <w:bCs/>
    </w:rPr>
  </w:style>
  <w:style w:type="paragraph" w:styleId="ae">
    <w:name w:val="Body Text"/>
    <w:basedOn w:val="a"/>
    <w:link w:val="af"/>
    <w:uiPriority w:val="99"/>
    <w:semiHidden/>
    <w:unhideWhenUsed/>
    <w:rsid w:val="00007ED0"/>
    <w:pPr>
      <w:spacing w:after="120"/>
    </w:pPr>
    <w:rPr>
      <w:rFonts w:eastAsia="Times New Roman"/>
      <w:lang w:eastAsia="ru-RU"/>
    </w:rPr>
  </w:style>
  <w:style w:type="character" w:customStyle="1" w:styleId="af">
    <w:name w:val="Основной текст Знак"/>
    <w:link w:val="ae"/>
    <w:uiPriority w:val="99"/>
    <w:semiHidden/>
    <w:rsid w:val="00007ED0"/>
    <w:rPr>
      <w:rFonts w:eastAsia="Times New Roman"/>
      <w:sz w:val="22"/>
      <w:szCs w:val="22"/>
    </w:rPr>
  </w:style>
  <w:style w:type="character" w:customStyle="1" w:styleId="Zag11">
    <w:name w:val="Zag_11"/>
    <w:rsid w:val="007B6356"/>
  </w:style>
  <w:style w:type="paragraph" w:customStyle="1" w:styleId="NormalPP">
    <w:name w:val="Normal PP"/>
    <w:basedOn w:val="a"/>
    <w:uiPriority w:val="99"/>
    <w:rsid w:val="007B635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kids.wikimart.ru/furniture/sport/model/2083159?recommendedOfferId=61865256"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kids.wikimart.ru/furniture/sport/model/2083159?recommendedOfferId=61865256" TargetMode="Externa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AFB9-3575-4D0C-A4F8-20181D8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60115</Words>
  <Characters>342661</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401973</CharactersWithSpaces>
  <SharedDoc>false</SharedDoc>
  <HLinks>
    <vt:vector size="48" baseType="variant">
      <vt:variant>
        <vt:i4>7143494</vt:i4>
      </vt:variant>
      <vt:variant>
        <vt:i4>27</vt:i4>
      </vt:variant>
      <vt:variant>
        <vt:i4>0</vt:i4>
      </vt:variant>
      <vt:variant>
        <vt:i4>5</vt:i4>
      </vt:variant>
      <vt:variant>
        <vt:lpwstr>http://www.consultant.ru/document/cons_doc_LAW_165801/3d0cac60971a511280cbba229d9b6329c07731f7/</vt:lpwstr>
      </vt:variant>
      <vt:variant>
        <vt:lpwstr>dst100009</vt:lpwstr>
      </vt:variant>
      <vt:variant>
        <vt:i4>6553674</vt:i4>
      </vt:variant>
      <vt:variant>
        <vt:i4>24</vt:i4>
      </vt:variant>
      <vt:variant>
        <vt:i4>0</vt:i4>
      </vt:variant>
      <vt:variant>
        <vt:i4>5</vt:i4>
      </vt:variant>
      <vt:variant>
        <vt:lpwstr>http://www.consultant.ru/document/cons_doc_LAW_158640/3d0cac60971a511280cbba229d9b6329c07731f7/</vt:lpwstr>
      </vt:variant>
      <vt:variant>
        <vt:lpwstr>dst100009</vt:lpwstr>
      </vt:variant>
      <vt:variant>
        <vt:i4>3801094</vt:i4>
      </vt:variant>
      <vt:variant>
        <vt:i4>21</vt:i4>
      </vt:variant>
      <vt:variant>
        <vt:i4>0</vt:i4>
      </vt:variant>
      <vt:variant>
        <vt:i4>5</vt:i4>
      </vt:variant>
      <vt:variant>
        <vt:lpwstr>http://www.consultant.ru/document/cons_doc_LAW_83181/3d0cac60971a511280cbba229d9b6329c07731f7/</vt:lpwstr>
      </vt:variant>
      <vt:variant>
        <vt:lpwstr>dst100009</vt:lpwstr>
      </vt:variant>
      <vt:variant>
        <vt:i4>3866630</vt:i4>
      </vt:variant>
      <vt:variant>
        <vt:i4>18</vt:i4>
      </vt:variant>
      <vt:variant>
        <vt:i4>0</vt:i4>
      </vt:variant>
      <vt:variant>
        <vt:i4>5</vt:i4>
      </vt:variant>
      <vt:variant>
        <vt:lpwstr>http://www.consultant.ru/document/cons_doc_LAW_83180/3d0cac60971a511280cbba229d9b6329c07731f7/</vt:lpwstr>
      </vt:variant>
      <vt:variant>
        <vt:lpwstr>dst100009</vt:lpwstr>
      </vt:variant>
      <vt:variant>
        <vt:i4>786514</vt:i4>
      </vt:variant>
      <vt:variant>
        <vt:i4>12</vt:i4>
      </vt:variant>
      <vt:variant>
        <vt:i4>0</vt:i4>
      </vt:variant>
      <vt:variant>
        <vt:i4>5</vt:i4>
      </vt:variant>
      <vt:variant>
        <vt:lpwstr>http://kids.wikimart.ru/furniture/sport/model/2083159?recommendedOfferId=61865256</vt:lpwstr>
      </vt:variant>
      <vt:variant>
        <vt:lpwstr/>
      </vt:variant>
      <vt:variant>
        <vt:i4>786514</vt:i4>
      </vt:variant>
      <vt:variant>
        <vt:i4>9</vt:i4>
      </vt:variant>
      <vt:variant>
        <vt:i4>0</vt:i4>
      </vt:variant>
      <vt:variant>
        <vt:i4>5</vt:i4>
      </vt:variant>
      <vt:variant>
        <vt:lpwstr>http://kids.wikimart.ru/furniture/sport/model/2083159?recommendedOfferId=61865256</vt:lpwstr>
      </vt:variant>
      <vt:variant>
        <vt:lpwstr/>
      </vt:variant>
      <vt:variant>
        <vt:i4>4325405</vt:i4>
      </vt:variant>
      <vt:variant>
        <vt:i4>3</vt:i4>
      </vt:variant>
      <vt:variant>
        <vt:i4>0</vt:i4>
      </vt:variant>
      <vt:variant>
        <vt:i4>5</vt:i4>
      </vt:variant>
      <vt:variant>
        <vt:lpwstr>http://chern-shkola4.ucoz.ru/</vt:lpwstr>
      </vt:variant>
      <vt:variant>
        <vt:lpwstr/>
      </vt:variant>
      <vt:variant>
        <vt:i4>3342413</vt:i4>
      </vt:variant>
      <vt:variant>
        <vt:i4>0</vt:i4>
      </vt:variant>
      <vt:variant>
        <vt:i4>0</vt:i4>
      </vt:variant>
      <vt:variant>
        <vt:i4>5</vt:i4>
      </vt:variant>
      <vt:variant>
        <vt:lpwstr>mailto:shckola4@yandex.ru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Bezdenegnyh</dc:creator>
  <cp:keywords/>
  <cp:lastModifiedBy>Sveta</cp:lastModifiedBy>
  <cp:revision>3</cp:revision>
  <dcterms:created xsi:type="dcterms:W3CDTF">2021-01-27T17:26:00Z</dcterms:created>
  <dcterms:modified xsi:type="dcterms:W3CDTF">2021-01-27T17:26:00Z</dcterms:modified>
</cp:coreProperties>
</file>